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687" w:rsidRDefault="009C2687">
      <w:pPr>
        <w:spacing w:after="99" w:line="1" w:lineRule="exact"/>
      </w:pPr>
    </w:p>
    <w:p w:rsidR="009C2687" w:rsidRDefault="009C2687">
      <w:pPr>
        <w:spacing w:after="359" w:line="1" w:lineRule="exact"/>
      </w:pPr>
    </w:p>
    <w:p w:rsidR="009C2687" w:rsidRDefault="009C2687">
      <w:pPr>
        <w:jc w:val="right"/>
        <w:rPr>
          <w:sz w:val="2"/>
          <w:szCs w:val="2"/>
        </w:rPr>
      </w:pPr>
    </w:p>
    <w:p w:rsidR="001B5FDC" w:rsidRPr="001B5FDC" w:rsidRDefault="001B5FDC" w:rsidP="001B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1B5FDC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МИНИСТЕРСТВО ИСКУССТВА И КУЛЬТУРНОЙ ПОЛИТИКИ УЛЬЯНОВСКОЙ ОБЛАСТИ</w:t>
      </w:r>
    </w:p>
    <w:p w:rsidR="001B5FDC" w:rsidRPr="001B5FDC" w:rsidRDefault="001B5FDC" w:rsidP="001B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1B5FD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Областное государственное бюджетное профессиональное образовательное учреждение </w:t>
      </w:r>
      <w:r w:rsidRPr="001B5FDC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«</w:t>
      </w:r>
      <w:r w:rsidRPr="001B5FD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Димитровградский музыкальный колледж</w:t>
      </w:r>
      <w:r w:rsidRPr="001B5FDC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»</w:t>
      </w:r>
    </w:p>
    <w:p w:rsidR="001B5FDC" w:rsidRPr="001B5FDC" w:rsidRDefault="001B5FDC" w:rsidP="001B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B5FDC" w:rsidRPr="001B5FDC" w:rsidRDefault="001B5FDC" w:rsidP="001B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B5FDC" w:rsidRPr="001B5FDC" w:rsidRDefault="001B5FDC" w:rsidP="001B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B5FDC" w:rsidRPr="001B5FDC" w:rsidRDefault="001B5FDC" w:rsidP="001B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B5FDC" w:rsidRPr="001B5FDC" w:rsidRDefault="001B5FDC" w:rsidP="001B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1B5FDC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рабочая программа учебной дисциплины</w:t>
      </w:r>
    </w:p>
    <w:p w:rsidR="001B5FDC" w:rsidRPr="001B5FDC" w:rsidRDefault="001B5FDC" w:rsidP="001B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B5FDC" w:rsidRPr="001B5FDC" w:rsidRDefault="001B5FDC" w:rsidP="001B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/>
        </w:rPr>
      </w:pPr>
      <w:r w:rsidRPr="001B5FDC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/>
        </w:rPr>
        <w:t>ПМ.02 Педагогическая деятельность</w:t>
      </w:r>
    </w:p>
    <w:p w:rsidR="001B5FDC" w:rsidRPr="001B5FDC" w:rsidRDefault="001B5FDC" w:rsidP="001B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1B5FDC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/>
        </w:rPr>
        <w:t>МДК.01.02. пЕДАГОГИЧЕСКИЕ ОСНОВЫ ПРЕПОДАВАНИЯ ТВОРЧЕСКИХ ДИСЦИПЛИН</w:t>
      </w:r>
    </w:p>
    <w:p w:rsidR="001B5FDC" w:rsidRPr="001B5FDC" w:rsidRDefault="001B5FDC" w:rsidP="001B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B5FDC" w:rsidRPr="001B5FDC" w:rsidRDefault="001B5FDC" w:rsidP="001B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1B5FDC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для специальности</w:t>
      </w:r>
    </w:p>
    <w:p w:rsidR="001B5FDC" w:rsidRPr="001B5FDC" w:rsidRDefault="001B5FDC" w:rsidP="001B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1B5FDC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53.02.02 Музыкальное искусство эстрады (по видам)</w:t>
      </w:r>
    </w:p>
    <w:p w:rsidR="001B5FDC" w:rsidRPr="001B5FDC" w:rsidRDefault="001B5FDC" w:rsidP="001B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B5FDC" w:rsidRPr="001B5FDC" w:rsidRDefault="001B5FDC" w:rsidP="001B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1B5FDC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Квалификация выпускника</w:t>
      </w:r>
    </w:p>
    <w:p w:rsidR="001B5FDC" w:rsidRPr="001B5FDC" w:rsidRDefault="001B5FDC" w:rsidP="001B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</w:pPr>
      <w:r w:rsidRPr="001B5FDC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Артист, преподаватель, руководитель эстрадного коллектива</w:t>
      </w:r>
    </w:p>
    <w:p w:rsidR="001B5FDC" w:rsidRPr="001B5FDC" w:rsidRDefault="001B5FDC" w:rsidP="001B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B5FDC" w:rsidRPr="001B5FDC" w:rsidRDefault="001B5FDC" w:rsidP="001B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B5FDC" w:rsidRPr="001B5FDC" w:rsidRDefault="001B5FDC" w:rsidP="001B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B5FDC" w:rsidRPr="001B5FDC" w:rsidRDefault="001B5FDC" w:rsidP="001B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B5FDC" w:rsidRPr="001B5FDC" w:rsidRDefault="001B5FDC" w:rsidP="001B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B5FDC" w:rsidRPr="001B5FDC" w:rsidRDefault="001B5FDC" w:rsidP="001B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B5FDC" w:rsidRPr="001B5FDC" w:rsidRDefault="001B5FDC" w:rsidP="001B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B5FDC" w:rsidRPr="001B5FDC" w:rsidRDefault="001B5FDC" w:rsidP="001B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B5FDC" w:rsidRPr="001B5FDC" w:rsidRDefault="001B5FDC" w:rsidP="001B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B5FDC" w:rsidRPr="001B5FDC" w:rsidRDefault="001B5FDC" w:rsidP="001B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B5FDC" w:rsidRPr="001B5FDC" w:rsidRDefault="001B5FDC" w:rsidP="001B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B5FDC" w:rsidRPr="001B5FDC" w:rsidRDefault="001B5FDC" w:rsidP="001B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B5FDC" w:rsidRPr="001B5FDC" w:rsidRDefault="001B5FDC" w:rsidP="001B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B5FDC" w:rsidRPr="001B5FDC" w:rsidRDefault="001B5FDC" w:rsidP="001B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B5FDC" w:rsidRPr="001B5FDC" w:rsidRDefault="001B5FDC" w:rsidP="001B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B5FDC" w:rsidRPr="001B5FDC" w:rsidRDefault="001B5FDC" w:rsidP="001B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B5FDC" w:rsidRPr="001B5FDC" w:rsidRDefault="001B5FDC" w:rsidP="001B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B5FDC" w:rsidRDefault="001B5FDC" w:rsidP="001B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B5FDC" w:rsidRDefault="001B5FDC" w:rsidP="001B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B5FDC" w:rsidRDefault="001B5FDC" w:rsidP="001B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B5FDC" w:rsidRDefault="001B5FDC" w:rsidP="001B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B5FDC" w:rsidRDefault="001B5FDC" w:rsidP="001B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B5FDC" w:rsidRDefault="001B5FDC" w:rsidP="001B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B5FDC" w:rsidRDefault="001B5FDC" w:rsidP="001B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B5FDC" w:rsidRDefault="001B5FDC" w:rsidP="001B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B5FDC" w:rsidRDefault="001B5FDC" w:rsidP="001B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B5FDC" w:rsidRDefault="001B5FDC" w:rsidP="001B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B5FDC" w:rsidRDefault="001B5FDC" w:rsidP="001B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B5FDC" w:rsidRDefault="001B5FDC" w:rsidP="001B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B5FDC" w:rsidRDefault="001B5FDC" w:rsidP="001B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B5FDC" w:rsidRDefault="001B5FDC" w:rsidP="001B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B5FDC" w:rsidRDefault="001B5FDC" w:rsidP="001B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B5FDC" w:rsidRDefault="001B5FDC" w:rsidP="001B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B5FDC" w:rsidRPr="001B5FDC" w:rsidRDefault="001B5FDC" w:rsidP="001B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B5FDC" w:rsidRPr="001B5FDC" w:rsidRDefault="001B5FDC" w:rsidP="001B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1B5FDC" w:rsidRPr="001B5FDC" w:rsidRDefault="001B5FDC" w:rsidP="001B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1B5FDC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Димитровград, 2025</w:t>
      </w:r>
    </w:p>
    <w:p w:rsidR="001B5FDC" w:rsidRPr="001B5FDC" w:rsidRDefault="001B5FDC" w:rsidP="001B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</w:p>
    <w:p w:rsidR="001B5FDC" w:rsidRPr="001B5FDC" w:rsidRDefault="001B5FDC" w:rsidP="001B5FDC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</w:pPr>
      <w:r w:rsidRPr="001B5FDC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br w:type="page"/>
      </w:r>
    </w:p>
    <w:p w:rsidR="001B5FDC" w:rsidRPr="001B5FDC" w:rsidRDefault="001B5FDC" w:rsidP="001B5FDC">
      <w:pPr>
        <w:autoSpaceDE w:val="0"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B5F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№1379 от 27 октября 2014 года.</w:t>
      </w:r>
    </w:p>
    <w:p w:rsidR="001B5FDC" w:rsidRPr="001B5FDC" w:rsidRDefault="001B5FDC" w:rsidP="001B5FDC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B5FDC" w:rsidRPr="001B5FDC" w:rsidRDefault="001B5FDC" w:rsidP="001B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B5FDC" w:rsidRPr="001B5FDC" w:rsidRDefault="001B5FDC" w:rsidP="001B5FDC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1B5FDC" w:rsidRPr="001B5FDC" w:rsidRDefault="001B5FDC" w:rsidP="001B5FDC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1B5FDC" w:rsidRPr="001B5FDC" w:rsidRDefault="001B5FDC" w:rsidP="001B5FDC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1B5FDC" w:rsidRPr="001B5FDC" w:rsidRDefault="001B5FDC" w:rsidP="001B5FDC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1B5FDC" w:rsidRPr="001B5FDC" w:rsidTr="0054320C">
        <w:trPr>
          <w:trHeight w:val="1517"/>
        </w:trPr>
        <w:tc>
          <w:tcPr>
            <w:tcW w:w="5637" w:type="dxa"/>
            <w:shd w:val="clear" w:color="auto" w:fill="auto"/>
          </w:tcPr>
          <w:p w:rsidR="001B5FDC" w:rsidRPr="001B5FDC" w:rsidRDefault="001B5FDC" w:rsidP="001B5FD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5F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РАССМОТРЕНА</w:t>
            </w:r>
          </w:p>
          <w:p w:rsidR="001B5FDC" w:rsidRPr="001B5FDC" w:rsidRDefault="001B5FDC" w:rsidP="001B5FD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5F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ПЦК «Общепрофессиональные дисциплины»</w:t>
            </w:r>
          </w:p>
          <w:p w:rsidR="001B5FDC" w:rsidRPr="001B5FDC" w:rsidRDefault="001B5FDC" w:rsidP="001B5FD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5F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1B5FDC" w:rsidRPr="001B5FDC" w:rsidRDefault="001B5FDC" w:rsidP="001B5FD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5F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05</w:t>
            </w:r>
          </w:p>
          <w:p w:rsidR="001B5FDC" w:rsidRPr="001B5FDC" w:rsidRDefault="001B5FDC" w:rsidP="001B5FD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1B5FDC" w:rsidRPr="001B5FDC" w:rsidRDefault="001B5FDC" w:rsidP="001B5FDC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5F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УТВЕРЖДЕНА</w:t>
            </w:r>
          </w:p>
          <w:p w:rsidR="001B5FDC" w:rsidRPr="001B5FDC" w:rsidRDefault="001B5FDC" w:rsidP="001B5FDC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5F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Методическим Советом</w:t>
            </w:r>
          </w:p>
          <w:p w:rsidR="001B5FDC" w:rsidRPr="001B5FDC" w:rsidRDefault="001B5FDC" w:rsidP="001B5FDC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5F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1B5FDC" w:rsidRPr="001B5FDC" w:rsidRDefault="001B5FDC" w:rsidP="001B5FDC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5F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04</w:t>
            </w:r>
          </w:p>
          <w:p w:rsidR="001B5FDC" w:rsidRPr="001B5FDC" w:rsidRDefault="001B5FDC" w:rsidP="001B5FDC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5F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Председатель </w:t>
            </w:r>
          </w:p>
          <w:p w:rsidR="001B5FDC" w:rsidRPr="001B5FDC" w:rsidRDefault="001B5FDC" w:rsidP="001B5FDC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5F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Методического совета</w:t>
            </w:r>
          </w:p>
          <w:p w:rsidR="001B5FDC" w:rsidRPr="001B5FDC" w:rsidRDefault="001B5FDC" w:rsidP="001B5FDC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5F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 Казаченко И.А.</w:t>
            </w:r>
          </w:p>
          <w:p w:rsidR="001B5FDC" w:rsidRPr="001B5FDC" w:rsidRDefault="001B5FDC" w:rsidP="001B5FDC">
            <w:pPr>
              <w:tabs>
                <w:tab w:val="left" w:pos="70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1B5FDC" w:rsidRPr="001B5FDC" w:rsidRDefault="001B5FDC" w:rsidP="001B5FDC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1B5FDC" w:rsidRPr="001B5FDC" w:rsidRDefault="001B5FDC" w:rsidP="001B5FDC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1B5FDC" w:rsidRDefault="001B5FDC" w:rsidP="001B5FD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1B5FDC" w:rsidRDefault="001B5FDC" w:rsidP="001B5FD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1B5FDC" w:rsidRDefault="001B5FDC" w:rsidP="001B5FD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1B5FDC" w:rsidRDefault="001B5FDC" w:rsidP="001B5FD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1B5FDC" w:rsidRDefault="001B5FDC" w:rsidP="001B5FD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1B5FDC" w:rsidRDefault="001B5FDC" w:rsidP="001B5FD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1B5FDC" w:rsidRDefault="001B5FDC" w:rsidP="001B5FD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1B5FDC" w:rsidRDefault="001B5FDC" w:rsidP="001B5FD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1B5FDC" w:rsidRDefault="001B5FDC" w:rsidP="001B5FD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1B5FDC" w:rsidRDefault="001B5FDC" w:rsidP="001B5FD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1B5FDC" w:rsidRDefault="001B5FDC" w:rsidP="001B5FD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1B5FDC" w:rsidRDefault="001B5FDC" w:rsidP="001B5FD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1B5FDC" w:rsidRDefault="001B5FDC" w:rsidP="001B5FD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1B5FDC" w:rsidRDefault="001B5FDC" w:rsidP="001B5FD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1B5FDC" w:rsidRDefault="001B5FDC" w:rsidP="001B5FD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1B5FDC" w:rsidRDefault="001B5FDC" w:rsidP="001B5FD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1B5FDC" w:rsidRDefault="001B5FDC" w:rsidP="001B5FD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1B5FDC" w:rsidRDefault="001B5FDC" w:rsidP="001B5FD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1B5FDC" w:rsidRDefault="001B5FDC" w:rsidP="001B5FD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1B5FDC" w:rsidRDefault="001B5FDC" w:rsidP="001B5FD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1B5FDC" w:rsidRDefault="001B5FDC" w:rsidP="001B5FD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1B5FDC" w:rsidRDefault="001B5FDC" w:rsidP="001B5FD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1B5FDC" w:rsidRDefault="001B5FDC" w:rsidP="001B5FD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1B5FDC" w:rsidRDefault="001B5FDC" w:rsidP="001B5FD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1B5FDC" w:rsidRDefault="001B5FDC" w:rsidP="001B5FD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1B5FDC" w:rsidRDefault="001B5FDC" w:rsidP="001B5FD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1B5FDC" w:rsidRDefault="001B5FDC" w:rsidP="001B5FD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1B5FDC" w:rsidRDefault="001B5FDC" w:rsidP="001B5FD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1B5FDC" w:rsidRDefault="001B5FDC" w:rsidP="001B5FD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1B5FDC" w:rsidRPr="001B5FDC" w:rsidRDefault="001B5FDC" w:rsidP="001B5FD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1B5FDC" w:rsidRPr="001B5FDC" w:rsidRDefault="001B5FDC" w:rsidP="001B5FD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1B5FDC" w:rsidRPr="001B5FDC" w:rsidRDefault="001B5FDC" w:rsidP="001B5FDC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bidi="ar-SA"/>
        </w:rPr>
      </w:pPr>
      <w:r w:rsidRPr="001B5F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Разработчик:  преподаватель, Мандажи О.Б.</w:t>
      </w:r>
    </w:p>
    <w:p w:rsidR="009C2687" w:rsidRDefault="009C2687">
      <w:pPr>
        <w:pStyle w:val="a6"/>
        <w:jc w:val="center"/>
      </w:pPr>
    </w:p>
    <w:p w:rsidR="009C2687" w:rsidRDefault="009C2687">
      <w:pPr>
        <w:spacing w:after="199" w:line="1" w:lineRule="exact"/>
      </w:pPr>
    </w:p>
    <w:p w:rsidR="009C2687" w:rsidRDefault="004D7914">
      <w:pPr>
        <w:pStyle w:val="11"/>
        <w:keepNext/>
        <w:keepLines/>
        <w:numPr>
          <w:ilvl w:val="0"/>
          <w:numId w:val="1"/>
        </w:numPr>
        <w:tabs>
          <w:tab w:val="left" w:pos="569"/>
        </w:tabs>
      </w:pPr>
      <w:bookmarkStart w:id="0" w:name="bookmark0"/>
      <w:r>
        <w:lastRenderedPageBreak/>
        <w:t>ПАСПОРТ ПРОГРАММЫ ПМ</w:t>
      </w:r>
      <w:bookmarkEnd w:id="0"/>
    </w:p>
    <w:p w:rsidR="009C2687" w:rsidRDefault="004D7914">
      <w:pPr>
        <w:pStyle w:val="1"/>
        <w:numPr>
          <w:ilvl w:val="1"/>
          <w:numId w:val="1"/>
        </w:numPr>
        <w:tabs>
          <w:tab w:val="left" w:pos="1270"/>
        </w:tabs>
        <w:ind w:firstLine="440"/>
        <w:jc w:val="both"/>
      </w:pPr>
      <w:r>
        <w:rPr>
          <w:i/>
          <w:iCs/>
        </w:rPr>
        <w:t>Цели и задачи, результаты освоения</w:t>
      </w:r>
      <w:r>
        <w:t xml:space="preserve"> (компетенции, практический опыт)</w:t>
      </w:r>
    </w:p>
    <w:p w:rsidR="009C2687" w:rsidRDefault="004D7914">
      <w:pPr>
        <w:pStyle w:val="1"/>
        <w:ind w:firstLine="440"/>
        <w:jc w:val="both"/>
      </w:pPr>
      <w:r>
        <w:t>Цели:</w:t>
      </w:r>
    </w:p>
    <w:p w:rsidR="009C2687" w:rsidRDefault="004D7914">
      <w:pPr>
        <w:pStyle w:val="1"/>
        <w:numPr>
          <w:ilvl w:val="0"/>
          <w:numId w:val="2"/>
        </w:numPr>
        <w:tabs>
          <w:tab w:val="left" w:pos="698"/>
        </w:tabs>
        <w:ind w:firstLine="440"/>
        <w:jc w:val="both"/>
      </w:pPr>
      <w:r>
        <w:t>формирование навыков учебно-методической работы;</w:t>
      </w:r>
    </w:p>
    <w:p w:rsidR="009C2687" w:rsidRDefault="004D7914">
      <w:pPr>
        <w:pStyle w:val="1"/>
        <w:numPr>
          <w:ilvl w:val="0"/>
          <w:numId w:val="2"/>
        </w:numPr>
        <w:tabs>
          <w:tab w:val="left" w:pos="698"/>
        </w:tabs>
        <w:ind w:firstLine="440"/>
        <w:jc w:val="both"/>
      </w:pPr>
      <w:r>
        <w:t>формирование навыков организации учебной работы.</w:t>
      </w:r>
    </w:p>
    <w:p w:rsidR="009C2687" w:rsidRDefault="004D7914">
      <w:pPr>
        <w:pStyle w:val="1"/>
        <w:ind w:firstLine="440"/>
        <w:jc w:val="both"/>
      </w:pPr>
      <w:r>
        <w:t>Задачи:</w:t>
      </w:r>
    </w:p>
    <w:p w:rsidR="009C2687" w:rsidRDefault="004D7914">
      <w:pPr>
        <w:pStyle w:val="1"/>
        <w:numPr>
          <w:ilvl w:val="0"/>
          <w:numId w:val="2"/>
        </w:numPr>
        <w:tabs>
          <w:tab w:val="left" w:pos="698"/>
        </w:tabs>
        <w:ind w:firstLine="440"/>
        <w:jc w:val="both"/>
      </w:pPr>
      <w:r>
        <w:t xml:space="preserve">изучение </w:t>
      </w:r>
      <w:r>
        <w:t>принципов организации и планирования учебного процесса;</w:t>
      </w:r>
    </w:p>
    <w:p w:rsidR="009C2687" w:rsidRDefault="004D7914">
      <w:pPr>
        <w:pStyle w:val="1"/>
        <w:numPr>
          <w:ilvl w:val="0"/>
          <w:numId w:val="2"/>
        </w:numPr>
        <w:tabs>
          <w:tab w:val="left" w:pos="698"/>
        </w:tabs>
        <w:ind w:firstLine="440"/>
        <w:jc w:val="both"/>
      </w:pPr>
      <w:r>
        <w:t>изучение различных форм учебной работы;</w:t>
      </w:r>
    </w:p>
    <w:p w:rsidR="009C2687" w:rsidRDefault="004D7914">
      <w:pPr>
        <w:pStyle w:val="1"/>
        <w:numPr>
          <w:ilvl w:val="0"/>
          <w:numId w:val="2"/>
        </w:numPr>
        <w:tabs>
          <w:tab w:val="left" w:pos="694"/>
        </w:tabs>
        <w:ind w:firstLine="440"/>
        <w:jc w:val="both"/>
      </w:pPr>
      <w:r>
        <w:t>ознакомление с произведениями различных жанров и стилей, изучаемых на разных этапах обучения учащихся;</w:t>
      </w:r>
    </w:p>
    <w:p w:rsidR="009C2687" w:rsidRDefault="004D7914">
      <w:pPr>
        <w:pStyle w:val="1"/>
        <w:numPr>
          <w:ilvl w:val="0"/>
          <w:numId w:val="2"/>
        </w:numPr>
        <w:tabs>
          <w:tab w:val="left" w:pos="685"/>
        </w:tabs>
        <w:spacing w:after="260"/>
        <w:ind w:firstLine="440"/>
        <w:jc w:val="both"/>
      </w:pPr>
      <w:r>
        <w:t xml:space="preserve">изучение порядка ведения учебной документации в </w:t>
      </w:r>
      <w:r>
        <w:t>учреждениях дополнительного образования детей, общеобразовательных учреждениях.</w:t>
      </w:r>
    </w:p>
    <w:p w:rsidR="009C2687" w:rsidRDefault="004D7914">
      <w:pPr>
        <w:pStyle w:val="1"/>
        <w:spacing w:after="260"/>
        <w:ind w:firstLine="440"/>
        <w:jc w:val="both"/>
      </w:pPr>
      <w:r>
        <w:t xml:space="preserve">Результатом освоения профессионального модуля ПМ.02 Педагогическая деятельность является овладение обучающимися видом профессиональной деятельности педагогическая деятельность </w:t>
      </w:r>
      <w:r>
        <w:t>(учебно-методическое обеспечение процесса обучения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организациях), в том числе о</w:t>
      </w:r>
      <w:r>
        <w:t>бщими (ОК) и профессиональными (ПК) компетенциями: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7670"/>
      </w:tblGrid>
      <w:tr w:rsidR="009C268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580"/>
            </w:pPr>
            <w:r>
              <w:t>Код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Наименование компетенций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ОК 1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20"/>
              <w:jc w:val="both"/>
            </w:pPr>
            <w: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ОК 2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20"/>
              <w:jc w:val="both"/>
            </w:pPr>
            <w:r>
              <w:t xml:space="preserve">Организовывать собственную деятельность, определять методы и </w:t>
            </w:r>
            <w:r>
              <w:t>способы выполнения профессиональных задач, оценивать их эффективность и качество.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ОК 3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20"/>
              <w:jc w:val="both"/>
            </w:pPr>
            <w:r>
              <w:t>Решать проблемы, оценивать риски и принимать решения в нестандартных ситуациях.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ОК 4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20"/>
              <w:jc w:val="both"/>
            </w:pPr>
            <w:r>
              <w:t xml:space="preserve">Осуществлять поиск, анализ и оценку информации, необходимой для постановки и </w:t>
            </w:r>
            <w:r>
              <w:t>решения профессиональных задач, профессионального и личностного развития.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ОК 5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20"/>
              <w:jc w:val="both"/>
            </w:pPr>
            <w: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ОК 6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20"/>
              <w:jc w:val="both"/>
            </w:pPr>
            <w:r>
              <w:t xml:space="preserve">Работать в коллективе, обеспечивать его сплочение, эффективно </w:t>
            </w:r>
            <w:r>
              <w:t>общаться с коллегами, руководством.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ОК 7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20"/>
              <w:jc w:val="both"/>
            </w:pPr>
            <w: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ОК 8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20"/>
              <w:jc w:val="both"/>
            </w:pPr>
            <w:r>
              <w:t xml:space="preserve">Самостоятельно определять задачи </w:t>
            </w:r>
            <w:r>
              <w:t>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ОК 9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20"/>
              <w:jc w:val="both"/>
            </w:pPr>
            <w:r>
              <w:t>Ориентироваться в условиях частой смены технологий в профессиональной деятельности.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ПК 2.1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20"/>
              <w:jc w:val="both"/>
            </w:pPr>
            <w:r>
              <w:t>Осуществлять педагогическую и учебно-мето</w:t>
            </w:r>
            <w:r>
              <w:t>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ПК 2.2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20"/>
              <w:jc w:val="both"/>
            </w:pPr>
            <w:r>
              <w:t xml:space="preserve">Использовать знания из области </w:t>
            </w:r>
            <w:r>
              <w:t>психологии и педагогики, специальных и музыкально-теоретических дисциплин в</w:t>
            </w:r>
          </w:p>
        </w:tc>
      </w:tr>
    </w:tbl>
    <w:p w:rsidR="009C2687" w:rsidRDefault="004D7914">
      <w:pPr>
        <w:spacing w:line="1" w:lineRule="exact"/>
        <w:rPr>
          <w:sz w:val="2"/>
          <w:szCs w:val="2"/>
        </w:rPr>
      </w:pPr>
      <w:r>
        <w:br w:type="page"/>
      </w:r>
    </w:p>
    <w:p w:rsidR="009C2687" w:rsidRDefault="009C2687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7670"/>
      </w:tblGrid>
      <w:tr w:rsidR="009C268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both"/>
            </w:pPr>
            <w:r>
              <w:t>преподавательской деятельности.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ПК 2.3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20"/>
              <w:jc w:val="both"/>
            </w:pPr>
            <w:r>
              <w:t>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ПК 2.4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20"/>
              <w:jc w:val="both"/>
            </w:pPr>
            <w:r>
              <w:t>Планировать ра</w:t>
            </w:r>
            <w:r>
              <w:t>звитие профессиональных умений обучающихся.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ПК 2.5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20"/>
              <w:jc w:val="both"/>
            </w:pPr>
            <w:r>
              <w:t>Использовать базовые знания и практический опыт по организации и анализу образовательного процесса, методике подготовки и проведения занятия в исполнительском классе.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ПК 2.6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20"/>
              <w:jc w:val="both"/>
            </w:pPr>
            <w:r>
              <w:t xml:space="preserve">Применять классические и </w:t>
            </w:r>
            <w:r>
              <w:t>современные методы преподавания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ПК 2.7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20"/>
              <w:jc w:val="both"/>
            </w:pPr>
            <w:r>
              <w:t>Планировать развитие профессиональных умений обучающихся. Создавать педагогические условия для формирования и развития у обучающихся самоконтроля и самооценки процесса и результатов освоения основных и дополнительных</w:t>
            </w:r>
            <w:r>
              <w:t xml:space="preserve"> образовательных программ.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ПК 2.8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20"/>
              <w:jc w:val="both"/>
            </w:pPr>
            <w:r>
              <w:t>Осуществлять взаимодействие с родителями (законными представителями) обучающихся, осваивающих основную и дополнительную общеобразовательную программу, при решении задач обучения и воспитания.</w:t>
            </w:r>
          </w:p>
        </w:tc>
      </w:tr>
    </w:tbl>
    <w:p w:rsidR="009C2687" w:rsidRDefault="009C2687">
      <w:pPr>
        <w:spacing w:after="239" w:line="1" w:lineRule="exact"/>
      </w:pPr>
    </w:p>
    <w:p w:rsidR="009C2687" w:rsidRDefault="004D7914">
      <w:pPr>
        <w:pStyle w:val="a6"/>
        <w:ind w:left="437"/>
      </w:pPr>
      <w:r>
        <w:rPr>
          <w:i w:val="0"/>
          <w:iCs w:val="0"/>
          <w:u w:val="single"/>
        </w:rPr>
        <w:t xml:space="preserve">В результате освоения </w:t>
      </w:r>
      <w:r>
        <w:rPr>
          <w:i w:val="0"/>
          <w:iCs w:val="0"/>
          <w:u w:val="single"/>
        </w:rPr>
        <w:t>профессионального модуля студент должен: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7"/>
        <w:gridCol w:w="6259"/>
      </w:tblGrid>
      <w:tr w:rsidR="009C268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Иметь практический опыт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both"/>
            </w:pPr>
            <w:r>
              <w:t>педагогической работы с обучающимися разных возрастов и подготовленности;</w:t>
            </w:r>
          </w:p>
          <w:p w:rsidR="009C2687" w:rsidRDefault="004D7914">
            <w:pPr>
              <w:pStyle w:val="a4"/>
              <w:jc w:val="both"/>
            </w:pPr>
            <w:r>
              <w:t>применения различных методик обучения;</w:t>
            </w:r>
          </w:p>
          <w:p w:rsidR="009C2687" w:rsidRDefault="004D7914">
            <w:pPr>
              <w:pStyle w:val="a4"/>
              <w:jc w:val="both"/>
            </w:pPr>
            <w:r>
              <w:t>лекционной работы;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4426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уметь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both"/>
            </w:pPr>
            <w:r>
              <w:t xml:space="preserve">организовывать и методически подготавливать </w:t>
            </w:r>
            <w:r>
              <w:t>проведение урока в исполнительском классе;</w:t>
            </w:r>
          </w:p>
          <w:p w:rsidR="009C2687" w:rsidRDefault="004D7914">
            <w:pPr>
              <w:pStyle w:val="a4"/>
              <w:tabs>
                <w:tab w:val="left" w:pos="1574"/>
                <w:tab w:val="left" w:pos="3523"/>
                <w:tab w:val="left" w:pos="4723"/>
              </w:tabs>
              <w:jc w:val="both"/>
            </w:pPr>
            <w:r>
              <w:t>проводить</w:t>
            </w:r>
            <w:r>
              <w:tab/>
              <w:t>методический</w:t>
            </w:r>
            <w:r>
              <w:tab/>
              <w:t>разбор</w:t>
            </w:r>
            <w:r>
              <w:tab/>
              <w:t>музыкально</w:t>
            </w:r>
            <w:r>
              <w:softHyphen/>
            </w:r>
          </w:p>
          <w:p w:rsidR="009C2687" w:rsidRDefault="004D7914">
            <w:pPr>
              <w:pStyle w:val="a4"/>
              <w:tabs>
                <w:tab w:val="left" w:pos="2309"/>
                <w:tab w:val="left" w:pos="4253"/>
              </w:tabs>
              <w:jc w:val="both"/>
            </w:pPr>
            <w:r>
              <w:t>педагогического репертуара разных эпох и стилей в образовательных</w:t>
            </w:r>
            <w:r>
              <w:tab/>
              <w:t>организациях</w:t>
            </w:r>
            <w:r>
              <w:tab/>
              <w:t>дополнительного</w:t>
            </w:r>
          </w:p>
          <w:p w:rsidR="009C2687" w:rsidRDefault="004D7914">
            <w:pPr>
              <w:pStyle w:val="a4"/>
              <w:jc w:val="both"/>
            </w:pPr>
            <w:r>
              <w:t>образования детей (детских школах искусств по видам искусств);</w:t>
            </w:r>
          </w:p>
          <w:p w:rsidR="009C2687" w:rsidRDefault="004D7914">
            <w:pPr>
              <w:pStyle w:val="a4"/>
              <w:tabs>
                <w:tab w:val="left" w:pos="4330"/>
              </w:tabs>
              <w:jc w:val="both"/>
            </w:pPr>
            <w:r>
              <w:t xml:space="preserve">использовать </w:t>
            </w:r>
            <w:r>
              <w:t>теоретические сведения о личности и межличностных отношениях в</w:t>
            </w:r>
            <w:r>
              <w:tab/>
              <w:t>педагогической</w:t>
            </w:r>
          </w:p>
          <w:p w:rsidR="009C2687" w:rsidRDefault="004D7914">
            <w:pPr>
              <w:pStyle w:val="a4"/>
              <w:jc w:val="both"/>
            </w:pPr>
            <w:r>
              <w:t>деятельности;</w:t>
            </w:r>
          </w:p>
          <w:p w:rsidR="009C2687" w:rsidRDefault="004D7914">
            <w:pPr>
              <w:pStyle w:val="a4"/>
              <w:tabs>
                <w:tab w:val="left" w:pos="4330"/>
              </w:tabs>
              <w:jc w:val="both"/>
            </w:pPr>
            <w:r>
              <w:t>организовывать индивидуальную</w:t>
            </w:r>
            <w:r>
              <w:tab/>
              <w:t>художественно</w:t>
            </w:r>
            <w:r>
              <w:softHyphen/>
            </w:r>
          </w:p>
          <w:p w:rsidR="009C2687" w:rsidRDefault="004D7914">
            <w:pPr>
              <w:pStyle w:val="a4"/>
              <w:jc w:val="both"/>
            </w:pPr>
            <w:r>
              <w:t>творческую работу с детьми с учетом возрастных и личностных особенностей;</w:t>
            </w:r>
          </w:p>
          <w:p w:rsidR="009C2687" w:rsidRDefault="004D7914">
            <w:pPr>
              <w:pStyle w:val="a4"/>
              <w:jc w:val="both"/>
            </w:pPr>
            <w:r>
              <w:t xml:space="preserve">организовывать обучение учащихся на </w:t>
            </w:r>
            <w:r>
              <w:t>инструменте или вокалу с учетом их возраста и уровня подготовки;</w:t>
            </w:r>
          </w:p>
          <w:p w:rsidR="009C2687" w:rsidRDefault="004D7914">
            <w:pPr>
              <w:pStyle w:val="a4"/>
              <w:jc w:val="both"/>
            </w:pPr>
            <w:r>
              <w:t>пользоваться специальной литературой;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779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знать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both"/>
            </w:pPr>
            <w:r>
              <w:t>творческие и педагогические школы;</w:t>
            </w:r>
          </w:p>
          <w:p w:rsidR="009C2687" w:rsidRDefault="004D7914">
            <w:pPr>
              <w:pStyle w:val="a4"/>
              <w:jc w:val="both"/>
            </w:pPr>
            <w:r>
              <w:t>наиболее известные методические системы обучения игре на инструменте, вокальному пению (отечественные и зарубеж</w:t>
            </w:r>
            <w:r>
              <w:t>ные);</w:t>
            </w:r>
          </w:p>
          <w:p w:rsidR="009C2687" w:rsidRDefault="004D7914">
            <w:pPr>
              <w:pStyle w:val="a4"/>
              <w:jc w:val="both"/>
            </w:pPr>
            <w:r>
              <w:t>музыкально-педагогический репертуар в образовательных организациях дополнительного образования детей (детских школах искусств по видам искусств);</w:t>
            </w:r>
          </w:p>
          <w:p w:rsidR="009C2687" w:rsidRDefault="004D7914">
            <w:pPr>
              <w:pStyle w:val="a4"/>
              <w:jc w:val="both"/>
            </w:pPr>
            <w:r>
              <w:t>профессиональную терминологию;</w:t>
            </w:r>
          </w:p>
          <w:p w:rsidR="009C2687" w:rsidRDefault="004D7914">
            <w:pPr>
              <w:pStyle w:val="a4"/>
              <w:jc w:val="both"/>
            </w:pPr>
            <w:r>
              <w:t>психолого-педагогические особенности работы с детьми дошкольного и школьн</w:t>
            </w:r>
            <w:r>
              <w:t>ого возраста;</w:t>
            </w:r>
          </w:p>
        </w:tc>
      </w:tr>
    </w:tbl>
    <w:p w:rsidR="009C2687" w:rsidRDefault="004D7914">
      <w:pPr>
        <w:spacing w:line="1" w:lineRule="exact"/>
        <w:rPr>
          <w:sz w:val="2"/>
          <w:szCs w:val="2"/>
        </w:rPr>
      </w:pPr>
      <w:r>
        <w:br w:type="page"/>
      </w:r>
    </w:p>
    <w:p w:rsidR="009C2687" w:rsidRDefault="009C2687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7"/>
        <w:gridCol w:w="6259"/>
      </w:tblGrid>
      <w:tr w:rsidR="009C2687">
        <w:tblPrEx>
          <w:tblCellMar>
            <w:top w:w="0" w:type="dxa"/>
            <w:bottom w:w="0" w:type="dxa"/>
          </w:tblCellMar>
        </w:tblPrEx>
        <w:trPr>
          <w:trHeight w:hRule="exact" w:val="4709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both"/>
            </w:pPr>
            <w:r>
              <w:t>современные методики обучения игре на инструменте (пению) детей разного возраста;</w:t>
            </w:r>
          </w:p>
          <w:p w:rsidR="009C2687" w:rsidRDefault="004D7914">
            <w:pPr>
              <w:pStyle w:val="a4"/>
              <w:jc w:val="both"/>
            </w:pPr>
            <w:r>
              <w:t xml:space="preserve">порядок </w:t>
            </w:r>
            <w:r>
              <w:t>ведения учебной документации в организациях дополнительного образования, общеобразовательных организациях и профессиональных образовательных организациях;</w:t>
            </w:r>
          </w:p>
          <w:p w:rsidR="009C2687" w:rsidRDefault="004D7914">
            <w:pPr>
              <w:pStyle w:val="a4"/>
              <w:jc w:val="both"/>
            </w:pPr>
            <w:r>
              <w:t>требования к личности педагога;</w:t>
            </w:r>
          </w:p>
          <w:p w:rsidR="009C2687" w:rsidRDefault="004D7914">
            <w:pPr>
              <w:pStyle w:val="a4"/>
            </w:pPr>
            <w:r>
              <w:t>основы теории воспитания и образования;</w:t>
            </w:r>
          </w:p>
          <w:p w:rsidR="009C2687" w:rsidRDefault="004D7914">
            <w:pPr>
              <w:pStyle w:val="a4"/>
              <w:jc w:val="both"/>
            </w:pPr>
            <w:r>
              <w:t>технику и приемы общения (слу</w:t>
            </w:r>
            <w:r>
              <w:t>шания, убеждения) с учетом возрастных и индивидуальных особенностей собеседников;</w:t>
            </w:r>
          </w:p>
          <w:p w:rsidR="009C2687" w:rsidRDefault="004D7914">
            <w:pPr>
              <w:pStyle w:val="a4"/>
              <w:jc w:val="both"/>
            </w:pPr>
            <w:r>
              <w:t>особенности организации педагогического наблюдения, других методов педагогической диагностики, принципы и приемы интерпретации полученных результатов;</w:t>
            </w:r>
          </w:p>
          <w:p w:rsidR="009C2687" w:rsidRDefault="004D7914">
            <w:pPr>
              <w:pStyle w:val="a4"/>
              <w:jc w:val="both"/>
            </w:pPr>
            <w:r>
              <w:t>требования охраны труда</w:t>
            </w:r>
            <w:r>
              <w:t xml:space="preserve"> при проведении учебных занятий в организации, осуществляющей деятельность, и вне организации (на выездных мероприятиях).</w:t>
            </w:r>
          </w:p>
        </w:tc>
      </w:tr>
    </w:tbl>
    <w:p w:rsidR="009C2687" w:rsidRDefault="009C2687">
      <w:pPr>
        <w:spacing w:after="239" w:line="1" w:lineRule="exact"/>
      </w:pPr>
    </w:p>
    <w:p w:rsidR="009C2687" w:rsidRDefault="004D7914">
      <w:pPr>
        <w:pStyle w:val="1"/>
        <w:numPr>
          <w:ilvl w:val="1"/>
          <w:numId w:val="1"/>
        </w:numPr>
        <w:tabs>
          <w:tab w:val="left" w:pos="1270"/>
        </w:tabs>
        <w:ind w:firstLine="440"/>
      </w:pPr>
      <w:r>
        <w:rPr>
          <w:i/>
          <w:iCs/>
        </w:rPr>
        <w:t>Место ПМ в структуре ППССЗ</w:t>
      </w:r>
    </w:p>
    <w:p w:rsidR="009C2687" w:rsidRDefault="004D7914">
      <w:pPr>
        <w:pStyle w:val="1"/>
        <w:spacing w:after="240"/>
        <w:ind w:firstLine="440"/>
        <w:jc w:val="both"/>
      </w:pPr>
      <w:r>
        <w:t xml:space="preserve">Программа ПМ.02 Педагогическая деятельность является частью образовательной программы подготовки </w:t>
      </w:r>
      <w:r>
        <w:t>специалистов среднего звена по специальности 53.02.02 Музыкальное искусство эстрады (по виду Эстрадное пение) в части освоения вида профессиональной деятельности: Педагогическая деятельность (учебно-методическое обеспечение процесса обучения в образователь</w:t>
      </w:r>
      <w:r>
        <w:t>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организациях).</w:t>
      </w:r>
    </w:p>
    <w:p w:rsidR="009C2687" w:rsidRDefault="004D7914">
      <w:pPr>
        <w:pStyle w:val="1"/>
        <w:numPr>
          <w:ilvl w:val="1"/>
          <w:numId w:val="1"/>
        </w:numPr>
        <w:tabs>
          <w:tab w:val="left" w:pos="1270"/>
        </w:tabs>
        <w:ind w:firstLine="440"/>
        <w:jc w:val="both"/>
      </w:pPr>
      <w:r>
        <w:rPr>
          <w:i/>
          <w:iCs/>
        </w:rPr>
        <w:t>Количество часов на освоение программы</w:t>
      </w:r>
    </w:p>
    <w:p w:rsidR="009C2687" w:rsidRDefault="004D7914">
      <w:pPr>
        <w:pStyle w:val="1"/>
        <w:ind w:firstLine="440"/>
        <w:jc w:val="both"/>
      </w:pPr>
      <w:r>
        <w:t>Максимальное количество часов, отведенн</w:t>
      </w:r>
      <w:r>
        <w:t>ое на освоение дисциплин ПМ.02 - 608 часов, в том числе:</w:t>
      </w:r>
    </w:p>
    <w:p w:rsidR="009C2687" w:rsidRDefault="004D7914">
      <w:pPr>
        <w:pStyle w:val="1"/>
        <w:ind w:firstLine="440"/>
      </w:pPr>
      <w:r>
        <w:t>максимальной учебной нагрузки обучающегося - 608 часов, включая:</w:t>
      </w:r>
    </w:p>
    <w:p w:rsidR="009C2687" w:rsidRDefault="004D7914">
      <w:pPr>
        <w:pStyle w:val="1"/>
        <w:ind w:firstLine="440"/>
      </w:pPr>
      <w:r>
        <w:t>обязательную аудиторную учебную нагрузкуобучающегося - 398 часов;</w:t>
      </w:r>
    </w:p>
    <w:p w:rsidR="009C2687" w:rsidRDefault="004D7914">
      <w:pPr>
        <w:pStyle w:val="1"/>
        <w:ind w:firstLine="440"/>
      </w:pPr>
      <w:r>
        <w:t>в том числе лекции - 276 часов,</w:t>
      </w:r>
    </w:p>
    <w:p w:rsidR="009C2687" w:rsidRDefault="004D7914">
      <w:pPr>
        <w:pStyle w:val="1"/>
        <w:ind w:firstLine="440"/>
      </w:pPr>
      <w:r>
        <w:t>практические занятия - 122 часа,</w:t>
      </w:r>
    </w:p>
    <w:p w:rsidR="009C2687" w:rsidRDefault="004D7914">
      <w:pPr>
        <w:pStyle w:val="1"/>
        <w:spacing w:after="240"/>
        <w:ind w:firstLine="440"/>
        <w:sectPr w:rsidR="009C2687">
          <w:footerReference w:type="even" r:id="rId7"/>
          <w:footerReference w:type="default" r:id="rId8"/>
          <w:pgSz w:w="11900" w:h="16840"/>
          <w:pgMar w:top="636" w:right="761" w:bottom="970" w:left="1389" w:header="208" w:footer="3" w:gutter="0"/>
          <w:pgNumType w:start="1"/>
          <w:cols w:space="720"/>
          <w:noEndnote/>
          <w:docGrid w:linePitch="360"/>
        </w:sectPr>
      </w:pPr>
      <w:r>
        <w:t>самостоятельную работуобучающегося - 210 часов.</w:t>
      </w:r>
    </w:p>
    <w:p w:rsidR="009C2687" w:rsidRDefault="004D7914">
      <w:pPr>
        <w:pStyle w:val="11"/>
        <w:keepNext/>
        <w:keepLines/>
        <w:numPr>
          <w:ilvl w:val="0"/>
          <w:numId w:val="1"/>
        </w:numPr>
        <w:tabs>
          <w:tab w:val="left" w:pos="418"/>
        </w:tabs>
        <w:spacing w:after="240"/>
      </w:pPr>
      <w:bookmarkStart w:id="1" w:name="bookmark2"/>
      <w:r>
        <w:lastRenderedPageBreak/>
        <w:t>Структура и содержание программы</w:t>
      </w:r>
      <w:bookmarkEnd w:id="1"/>
    </w:p>
    <w:p w:rsidR="009C2687" w:rsidRDefault="004D7914">
      <w:pPr>
        <w:pStyle w:val="a6"/>
        <w:ind w:left="408"/>
      </w:pPr>
      <w:r>
        <w:t>2.1. Объем профессионального модуля по видам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9"/>
        <w:gridCol w:w="2846"/>
        <w:gridCol w:w="1032"/>
        <w:gridCol w:w="874"/>
        <w:gridCol w:w="1651"/>
        <w:gridCol w:w="1133"/>
        <w:gridCol w:w="864"/>
        <w:gridCol w:w="1138"/>
        <w:gridCol w:w="1138"/>
        <w:gridCol w:w="2122"/>
      </w:tblGrid>
      <w:tr w:rsidR="009C268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2687" w:rsidRDefault="004D7914">
            <w:pPr>
              <w:pStyle w:val="a4"/>
              <w:jc w:val="center"/>
            </w:pPr>
            <w:r>
              <w:t xml:space="preserve">Коды профессиональны х </w:t>
            </w:r>
            <w:r>
              <w:t>компетенций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2687" w:rsidRDefault="004D7914">
            <w:pPr>
              <w:pStyle w:val="a4"/>
              <w:jc w:val="center"/>
            </w:pPr>
            <w:r>
              <w:t>Наименования междисциплинарных курсов профессионального модуля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2687" w:rsidRDefault="004D7914">
            <w:pPr>
              <w:pStyle w:val="a4"/>
              <w:jc w:val="center"/>
            </w:pPr>
            <w:r>
              <w:t>Всего часов</w:t>
            </w:r>
          </w:p>
        </w:tc>
        <w:tc>
          <w:tcPr>
            <w:tcW w:w="566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Объем времени, отведенный на освоение междисциплинарного курса (курсов)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687" w:rsidRDefault="004D7914">
            <w:pPr>
              <w:pStyle w:val="a4"/>
              <w:jc w:val="center"/>
            </w:pPr>
            <w:r>
              <w:t>Практика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2687" w:rsidRDefault="009C2687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2687" w:rsidRDefault="009C2687"/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2687" w:rsidRDefault="009C2687"/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2687" w:rsidRDefault="004D7914">
            <w:pPr>
              <w:pStyle w:val="a4"/>
              <w:jc w:val="center"/>
            </w:pPr>
            <w:r>
              <w:t>Аудиторная учебная нагрузка обучающегося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Самостоятельная работа обучающегося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2687" w:rsidRDefault="004D7914">
            <w:pPr>
              <w:pStyle w:val="a4"/>
              <w:jc w:val="center"/>
            </w:pPr>
            <w:r>
              <w:t>Учебная, часов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687" w:rsidRDefault="004D7914">
            <w:pPr>
              <w:pStyle w:val="a4"/>
              <w:jc w:val="center"/>
            </w:pPr>
            <w:r>
              <w:t>Производственна я (по профилю специальности), часов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2687" w:rsidRDefault="009C2687"/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2687" w:rsidRDefault="009C2687"/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2687" w:rsidRDefault="009C2687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2687" w:rsidRDefault="004D7914">
            <w:pPr>
              <w:pStyle w:val="a4"/>
              <w:jc w:val="center"/>
            </w:pPr>
            <w:r>
              <w:t>Всего, часов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в т.ч. лабораторны е работы и практические занятия,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в т.ч., курсовая работа (проект)</w:t>
            </w:r>
          </w:p>
          <w:p w:rsidR="009C2687" w:rsidRDefault="004D7914">
            <w:pPr>
              <w:pStyle w:val="a4"/>
              <w:spacing w:line="223" w:lineRule="auto"/>
              <w:jc w:val="center"/>
            </w:pPr>
            <w:r>
              <w:rPr>
                <w:sz w:val="20"/>
                <w:szCs w:val="20"/>
                <w:vertAlign w:val="superscript"/>
              </w:rPr>
              <w:t xml:space="preserve">, </w:t>
            </w:r>
            <w:r>
              <w:t>часов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2687" w:rsidRDefault="004D7914">
            <w:pPr>
              <w:pStyle w:val="a4"/>
              <w:jc w:val="center"/>
            </w:pPr>
            <w:r>
              <w:t>Всего, часов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2687" w:rsidRDefault="004D7914">
            <w:pPr>
              <w:pStyle w:val="a4"/>
              <w:jc w:val="center"/>
            </w:pPr>
            <w:r>
              <w:t>в т.ч., курсовая работа (проект), часов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2687" w:rsidRDefault="009C2687"/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687" w:rsidRDefault="009C2687"/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10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both"/>
            </w:pPr>
            <w:r>
              <w:t>ОК 1 - 9</w:t>
            </w:r>
          </w:p>
          <w:p w:rsidR="009C2687" w:rsidRDefault="004D7914">
            <w:pPr>
              <w:pStyle w:val="a4"/>
              <w:jc w:val="both"/>
            </w:pPr>
            <w:r>
              <w:t>ПК 2.1 - 2.8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МДК.02.01.</w:t>
            </w:r>
          </w:p>
          <w:p w:rsidR="009C2687" w:rsidRDefault="004D7914">
            <w:pPr>
              <w:pStyle w:val="a4"/>
            </w:pPr>
            <w:r>
              <w:t>Педагогические основы преподавания творческих дисциплин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2687" w:rsidRDefault="004D7914">
            <w:pPr>
              <w:pStyle w:val="a4"/>
              <w:ind w:firstLine="340"/>
            </w:pPr>
            <w:r>
              <w:rPr>
                <w:b/>
                <w:bCs/>
              </w:rPr>
              <w:t>321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2687" w:rsidRDefault="004D7914">
            <w:pPr>
              <w:pStyle w:val="a4"/>
              <w:ind w:firstLine="240"/>
            </w:pPr>
            <w:r>
              <w:rPr>
                <w:b/>
                <w:bCs/>
              </w:rPr>
              <w:t>212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2687" w:rsidRDefault="004D7914">
            <w:pPr>
              <w:pStyle w:val="a4"/>
              <w:jc w:val="center"/>
            </w:pPr>
            <w:r>
              <w:t>76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2687" w:rsidRDefault="004D7914">
            <w:pPr>
              <w:pStyle w:val="a4"/>
              <w:ind w:firstLine="240"/>
            </w:pPr>
            <w:r>
              <w:rPr>
                <w:b/>
                <w:bCs/>
              </w:rPr>
              <w:t>109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2687" w:rsidRDefault="004D7914">
            <w:pPr>
              <w:pStyle w:val="a4"/>
              <w:jc w:val="center"/>
            </w:pPr>
            <w: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687" w:rsidRDefault="004D7914">
            <w:pPr>
              <w:pStyle w:val="a4"/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МДК.02.02. Учебно</w:t>
            </w:r>
            <w:r>
              <w:softHyphen/>
              <w:t>методическое обеспечение учебного процесса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40"/>
            </w:pPr>
            <w:r>
              <w:rPr>
                <w:b/>
                <w:bCs/>
              </w:rPr>
              <w:t>287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240"/>
            </w:pPr>
            <w:r>
              <w:rPr>
                <w:b/>
                <w:bCs/>
              </w:rPr>
              <w:t>186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46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240"/>
            </w:pPr>
            <w:r>
              <w:rPr>
                <w:b/>
                <w:bCs/>
              </w:rPr>
              <w:t>101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Производственная практика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566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rPr>
                <w:b/>
                <w:bCs/>
              </w:rPr>
              <w:t>36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both"/>
            </w:pPr>
            <w:r>
              <w:t>экзамен по модулю</w:t>
            </w:r>
          </w:p>
        </w:tc>
        <w:tc>
          <w:tcPr>
            <w:tcW w:w="1279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(квалификационный)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Всего: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rPr>
                <w:b/>
                <w:bCs/>
              </w:rPr>
              <w:t>608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240"/>
            </w:pPr>
            <w:r>
              <w:rPr>
                <w:b/>
                <w:bCs/>
              </w:rPr>
              <w:t>398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240"/>
            </w:pPr>
            <w:r>
              <w:rPr>
                <w:b/>
                <w:bCs/>
              </w:rPr>
              <w:t>210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rPr>
                <w:b/>
                <w:bCs/>
              </w:rPr>
              <w:t>-</w:t>
            </w:r>
          </w:p>
        </w:tc>
      </w:tr>
    </w:tbl>
    <w:p w:rsidR="009C2687" w:rsidRDefault="004D7914">
      <w:pPr>
        <w:spacing w:line="1" w:lineRule="exact"/>
      </w:pPr>
      <w:r>
        <w:br w:type="page"/>
      </w:r>
    </w:p>
    <w:p w:rsidR="009C2687" w:rsidRDefault="009C2687">
      <w:pPr>
        <w:spacing w:after="199" w:line="1" w:lineRule="exact"/>
      </w:pPr>
    </w:p>
    <w:p w:rsidR="009C2687" w:rsidRDefault="009C2687">
      <w:pPr>
        <w:spacing w:line="1" w:lineRule="exact"/>
      </w:pPr>
    </w:p>
    <w:p w:rsidR="009C2687" w:rsidRDefault="004D7914">
      <w:pPr>
        <w:pStyle w:val="a6"/>
        <w:ind w:left="691"/>
      </w:pPr>
      <w:r>
        <w:t>2.2. Тематический план и содержание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518"/>
        <w:gridCol w:w="8054"/>
        <w:gridCol w:w="936"/>
        <w:gridCol w:w="1205"/>
        <w:gridCol w:w="1752"/>
      </w:tblGrid>
      <w:tr w:rsidR="009C268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rPr>
                <w:b/>
                <w:bCs/>
              </w:rPr>
              <w:t xml:space="preserve">Наименование разделов </w:t>
            </w:r>
            <w:r>
              <w:rPr>
                <w:b/>
                <w:bCs/>
              </w:rPr>
              <w:t>профессионального модуля (ПМ), междисциплинарных курсов (МДК) и тем</w:t>
            </w:r>
          </w:p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2687" w:rsidRDefault="004D7914">
            <w:pPr>
              <w:pStyle w:val="a4"/>
              <w:jc w:val="center"/>
            </w:pPr>
            <w:r>
              <w:rPr>
                <w:b/>
                <w:bCs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2687" w:rsidRDefault="004D7914">
            <w:pPr>
              <w:pStyle w:val="a4"/>
              <w:jc w:val="center"/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2687" w:rsidRDefault="004D7914">
            <w:pPr>
              <w:pStyle w:val="a4"/>
              <w:jc w:val="center"/>
            </w:pPr>
            <w:r>
              <w:rPr>
                <w:b/>
                <w:bCs/>
              </w:rPr>
              <w:t>Уровень освоения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687" w:rsidRDefault="004D7914">
            <w:pPr>
              <w:pStyle w:val="a4"/>
              <w:jc w:val="center"/>
            </w:pPr>
            <w:r>
              <w:rPr>
                <w:b/>
                <w:bCs/>
              </w:rPr>
              <w:t>Форма текущего контроля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400"/>
            </w:pPr>
            <w:r>
              <w:rPr>
                <w:b/>
                <w:bCs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rPr>
                <w:b/>
                <w:bCs/>
              </w:rPr>
              <w:t>5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rPr>
                <w:b/>
                <w:bCs/>
              </w:rPr>
              <w:t xml:space="preserve">МДК.02.01. Педагогические основы </w:t>
            </w:r>
            <w:r>
              <w:rPr>
                <w:b/>
                <w:bCs/>
              </w:rPr>
              <w:t>преподавания творческих дисциплин</w:t>
            </w:r>
          </w:p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321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rPr>
                <w:b/>
                <w:bCs/>
              </w:rPr>
              <w:t>Тема 1.1</w:t>
            </w:r>
          </w:p>
          <w:p w:rsidR="009C2687" w:rsidRDefault="004D7914">
            <w:pPr>
              <w:pStyle w:val="a4"/>
            </w:pPr>
            <w:r>
              <w:rPr>
                <w:b/>
                <w:bCs/>
              </w:rPr>
              <w:t>Основы педагогики</w:t>
            </w:r>
          </w:p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***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2687" w:rsidRDefault="004D7914">
            <w:pPr>
              <w:pStyle w:val="a4"/>
              <w:ind w:firstLine="160"/>
            </w:pPr>
            <w:r>
              <w:t>1.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both"/>
            </w:pPr>
            <w:r>
              <w:rPr>
                <w:b/>
                <w:bCs/>
              </w:rPr>
              <w:t>3 семестр</w:t>
            </w:r>
          </w:p>
          <w:p w:rsidR="009C2687" w:rsidRDefault="004D7914">
            <w:pPr>
              <w:pStyle w:val="a4"/>
              <w:jc w:val="both"/>
            </w:pPr>
            <w:r>
              <w:t>Введение. Зарождение воспитательных и образовательных традиций.</w:t>
            </w:r>
          </w:p>
          <w:p w:rsidR="009C2687" w:rsidRDefault="004D7914">
            <w:pPr>
              <w:pStyle w:val="a4"/>
              <w:jc w:val="both"/>
            </w:pPr>
            <w:r>
              <w:t>Педагогическая мысль в Средние века и в эпоху Возрождения.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rPr>
                <w:b/>
                <w:bCs/>
              </w:rPr>
              <w:t>32</w:t>
            </w:r>
          </w:p>
          <w:p w:rsidR="009C2687" w:rsidRDefault="004D7914">
            <w:pPr>
              <w:pStyle w:val="a4"/>
              <w:ind w:firstLine="400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420"/>
            </w:pPr>
            <w:r>
              <w:t>1, 2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60"/>
            </w:pPr>
            <w:r>
              <w:t>2.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both"/>
            </w:pPr>
            <w:r>
              <w:t>Развитие образования и педагогики в эпоху Нового времени и в начале ХХ века. Развитие педагогической мысли и образовательных традиций в России.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400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420"/>
            </w:pPr>
            <w:r>
              <w:t>1, 2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60"/>
            </w:pPr>
            <w:r>
              <w:t>3.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both"/>
            </w:pPr>
            <w:r>
              <w:t>Педагогика как наука и ее основные категории. Место педагогики в системе наук.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Устный опрос, проверка конспекта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60"/>
            </w:pPr>
            <w:r>
              <w:t>4.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both"/>
            </w:pPr>
            <w:r>
              <w:t>Научные исследования в педагогике.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Устный опрос, проверка конспекта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60"/>
            </w:pPr>
            <w:r>
              <w:t>5.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both"/>
            </w:pPr>
            <w:r>
              <w:t>Приобщение человека к нормам и ценностям общества. Педагогическая программа становления личности.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160"/>
            </w:pPr>
            <w:r>
              <w:t>6.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both"/>
            </w:pPr>
            <w:r>
              <w:t>Отклонения в развитии</w:t>
            </w:r>
            <w:r>
              <w:t xml:space="preserve"> личности.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400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160"/>
            </w:pPr>
            <w:r>
              <w:t>7.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both"/>
            </w:pPr>
            <w:r>
              <w:t>Сущность процесса обучения. Дидактические закономерности и принципы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420"/>
            </w:pPr>
            <w:r>
              <w:t>2, 3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Устный опрос,</w:t>
            </w:r>
          </w:p>
        </w:tc>
      </w:tr>
    </w:tbl>
    <w:p w:rsidR="009C2687" w:rsidRDefault="009C2687">
      <w:pPr>
        <w:sectPr w:rsidR="009C2687">
          <w:footerReference w:type="even" r:id="rId9"/>
          <w:footerReference w:type="default" r:id="rId10"/>
          <w:pgSz w:w="16840" w:h="11900" w:orient="landscape"/>
          <w:pgMar w:top="700" w:right="740" w:bottom="1207" w:left="1038" w:header="272" w:footer="3" w:gutter="0"/>
          <w:cols w:space="720"/>
          <w:noEndnote/>
          <w:docGrid w:linePitch="360"/>
        </w:sectPr>
      </w:pPr>
    </w:p>
    <w:p w:rsidR="009C2687" w:rsidRDefault="009C2687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8054"/>
        <w:gridCol w:w="936"/>
        <w:gridCol w:w="1205"/>
        <w:gridCol w:w="1752"/>
      </w:tblGrid>
      <w:tr w:rsidR="009C268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обучения.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письменный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8.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Содержание образования. Методы, средства обучения и их возможности.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40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2, 3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 xml:space="preserve">Устный опрос, </w:t>
            </w:r>
            <w:r>
              <w:t>письменный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9.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Контрольная работа.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2, 3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Письменный опрос (тестирование)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40"/>
            </w:pPr>
            <w:r>
              <w:rPr>
                <w:b/>
                <w:bCs/>
              </w:rPr>
              <w:t>16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40"/>
            </w:pPr>
            <w:r>
              <w:rPr>
                <w:b/>
                <w:bCs/>
              </w:rPr>
              <w:t>16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rPr>
                <w:b/>
                <w:bCs/>
              </w:rPr>
              <w:t>4 семестр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40"/>
            </w:pPr>
            <w:r>
              <w:rPr>
                <w:b/>
                <w:bCs/>
              </w:rPr>
              <w:t>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10.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Формы обучения и формы организации обучения.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40"/>
            </w:pPr>
            <w: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2, 3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11.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Диагностика и контроль в обучении.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40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2, 3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12.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Педагогические технологии.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40"/>
            </w:pPr>
            <w: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Устный опрос, проверка конспекта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13.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Сущность процесса воспитания. Система методов воспитания.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40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2, 3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14.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Воспитание в учебной и внеучебной деятельности школьников.</w:t>
            </w:r>
          </w:p>
          <w:p w:rsidR="009C2687" w:rsidRDefault="004D7914">
            <w:pPr>
              <w:pStyle w:val="a4"/>
            </w:pPr>
            <w:r>
              <w:t>Взаимоотношения коллектива и личности.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40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2, 3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Устный опрос, письменный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15.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Воспитательная система школы. Воспитательная деятельность классного руководителя.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40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2, 3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16.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Семейное воспитание.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40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17.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 xml:space="preserve">Основы общей теории социального управления. Управление </w:t>
            </w:r>
            <w:r>
              <w:t>педагогическими системами.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40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18.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Повышение квалификации и аттестация педагогических работников.</w:t>
            </w:r>
          </w:p>
          <w:p w:rsidR="009C2687" w:rsidRDefault="004D7914">
            <w:pPr>
              <w:pStyle w:val="a4"/>
            </w:pPr>
            <w:r>
              <w:t>Повышение квалификации и аттестация педагогических работников.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19.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Контрольная работа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Письменный опрос (тестирование)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40"/>
            </w:pPr>
            <w:r>
              <w:rPr>
                <w:b/>
                <w:bCs/>
              </w:rPr>
              <w:t>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</w:tbl>
    <w:p w:rsidR="009C2687" w:rsidRDefault="009C2687">
      <w:pPr>
        <w:sectPr w:rsidR="009C2687">
          <w:pgSz w:w="16840" w:h="11900" w:orient="landscape"/>
          <w:pgMar w:top="718" w:right="740" w:bottom="1126" w:left="3630" w:header="290" w:footer="3" w:gutter="0"/>
          <w:cols w:space="720"/>
          <w:noEndnote/>
          <w:docGrid w:linePitch="360"/>
        </w:sectPr>
      </w:pPr>
    </w:p>
    <w:p w:rsidR="009C2687" w:rsidRDefault="009C2687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518"/>
        <w:gridCol w:w="8054"/>
        <w:gridCol w:w="936"/>
        <w:gridCol w:w="1205"/>
        <w:gridCol w:w="1752"/>
      </w:tblGrid>
      <w:tr w:rsidR="009C268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rPr>
                <w:b/>
                <w:bCs/>
              </w:rPr>
              <w:t>18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rPr>
                <w:b/>
                <w:bCs/>
              </w:rPr>
              <w:t>Самостоятельная работа при изучении темы 1.1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40"/>
            </w:pPr>
            <w:r>
              <w:rPr>
                <w:b/>
                <w:bCs/>
              </w:rPr>
              <w:t>36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Самостоятельная работа:</w:t>
            </w:r>
          </w:p>
          <w:p w:rsidR="009C2687" w:rsidRDefault="004D7914">
            <w:pPr>
              <w:pStyle w:val="a4"/>
              <w:numPr>
                <w:ilvl w:val="0"/>
                <w:numId w:val="3"/>
              </w:numPr>
              <w:tabs>
                <w:tab w:val="left" w:pos="139"/>
              </w:tabs>
            </w:pPr>
            <w:r>
              <w:t>проработка учебного материала,</w:t>
            </w:r>
          </w:p>
          <w:p w:rsidR="009C2687" w:rsidRDefault="004D7914">
            <w:pPr>
              <w:pStyle w:val="a4"/>
              <w:numPr>
                <w:ilvl w:val="0"/>
                <w:numId w:val="3"/>
              </w:numPr>
              <w:tabs>
                <w:tab w:val="left" w:pos="139"/>
              </w:tabs>
            </w:pPr>
            <w:r>
              <w:t>подготовка к устному опросу,</w:t>
            </w:r>
          </w:p>
          <w:p w:rsidR="009C2687" w:rsidRDefault="004D7914">
            <w:pPr>
              <w:pStyle w:val="a4"/>
              <w:numPr>
                <w:ilvl w:val="0"/>
                <w:numId w:val="3"/>
              </w:numPr>
              <w:tabs>
                <w:tab w:val="left" w:pos="139"/>
              </w:tabs>
            </w:pPr>
            <w:r>
              <w:t>написание конспекта,</w:t>
            </w:r>
          </w:p>
          <w:p w:rsidR="009C2687" w:rsidRDefault="004D7914">
            <w:pPr>
              <w:pStyle w:val="a4"/>
              <w:numPr>
                <w:ilvl w:val="0"/>
                <w:numId w:val="3"/>
              </w:numPr>
              <w:tabs>
                <w:tab w:val="left" w:pos="139"/>
              </w:tabs>
            </w:pPr>
            <w:r>
              <w:t>подготовка к письменному опросу, - подготовка к контрольной работе.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rPr>
                <w:b/>
                <w:bCs/>
              </w:rPr>
              <w:t>Тема 1.2.</w:t>
            </w:r>
          </w:p>
          <w:p w:rsidR="009C2687" w:rsidRDefault="004D7914">
            <w:pPr>
              <w:pStyle w:val="a4"/>
              <w:jc w:val="center"/>
            </w:pPr>
            <w:r>
              <w:rPr>
                <w:b/>
                <w:bCs/>
              </w:rPr>
              <w:t>Основы системы музыкального образования</w:t>
            </w:r>
          </w:p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40"/>
            </w:pPr>
            <w: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***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rPr>
                <w:b/>
                <w:bCs/>
              </w:rPr>
              <w:t xml:space="preserve">5 </w:t>
            </w:r>
            <w:r>
              <w:rPr>
                <w:b/>
                <w:bCs/>
              </w:rPr>
              <w:t>семестр.Зарубежное музыкальное образование.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40"/>
            </w:pPr>
            <w:r>
              <w:rPr>
                <w:b/>
                <w:bCs/>
              </w:rPr>
              <w:t>32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1.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rPr>
                <w:i/>
                <w:iCs/>
              </w:rPr>
              <w:t>Введение. Цели и задачи музыкального образования.</w:t>
            </w:r>
          </w:p>
          <w:p w:rsidR="009C2687" w:rsidRDefault="004D7914">
            <w:pPr>
              <w:pStyle w:val="a4"/>
              <w:jc w:val="both"/>
            </w:pPr>
            <w:r>
              <w:t>Цели и задачи музыкального образования; основные подходы к её изучению. Определение музыкального образования, его зависимость от возраста обучающегося и</w:t>
            </w:r>
            <w:r>
              <w:t xml:space="preserve"> целей, стоящих перед ним. Профессиональное (направленное на подготовку композиторов, исполнителей, педагогов, ученых) и общее музыкальное образование. Различные национальные традиции. Воздействие общепедагогических и общеэстетических идей на музыкальное о</w:t>
            </w:r>
            <w:r>
              <w:t>бразование.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2.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rPr>
                <w:i/>
                <w:iCs/>
              </w:rPr>
              <w:t>Музыкальное воспитание в эпоху античности.</w:t>
            </w:r>
          </w:p>
          <w:p w:rsidR="009C2687" w:rsidRDefault="004D7914">
            <w:pPr>
              <w:pStyle w:val="a4"/>
              <w:jc w:val="both"/>
            </w:pPr>
            <w:r>
              <w:t>Роль музыки и музыкального образования в общественной жизни Древней Греции. Античная мифология и философия о назначении музыки. Учение об этосе. Понятия «калокагатия», «катарсис».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3.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rPr>
                <w:i/>
                <w:iCs/>
              </w:rPr>
              <w:t>Роль средневековья в истории музыкального образования.</w:t>
            </w:r>
          </w:p>
          <w:p w:rsidR="009C2687" w:rsidRDefault="004D7914">
            <w:pPr>
              <w:pStyle w:val="a4"/>
              <w:jc w:val="both"/>
            </w:pPr>
            <w:r>
              <w:t>Христианские основы педагогики средневековья. Классическое образование в Византии. Возникновение университетов. Хоровое пение. Труды о музыке выдающихся мыслителей средневековья.</w:t>
            </w:r>
            <w:r>
              <w:t xml:space="preserve"> Первые музыкально-педагогические руководства.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4.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rPr>
                <w:i/>
                <w:iCs/>
              </w:rPr>
              <w:t>Музыкальное образование эпохи Возрождения.</w:t>
            </w:r>
          </w:p>
          <w:p w:rsidR="009C2687" w:rsidRDefault="004D7914">
            <w:pPr>
              <w:pStyle w:val="a4"/>
              <w:jc w:val="both"/>
            </w:pPr>
            <w:r>
              <w:t xml:space="preserve">Утрата церковью своих позиций, возрождение античных идеалов. Рост интереса к наукам. Светская форма музыкального образования. Начало </w:t>
            </w:r>
            <w:r>
              <w:t>нотопечатания, расцвет музицирования. Новые стили и жанры музыки.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</w:tbl>
    <w:p w:rsidR="009C2687" w:rsidRDefault="009C2687">
      <w:pPr>
        <w:sectPr w:rsidR="009C2687">
          <w:pgSz w:w="16840" w:h="11900" w:orient="landscape"/>
          <w:pgMar w:top="718" w:right="740" w:bottom="1126" w:left="1038" w:header="290" w:footer="3" w:gutter="0"/>
          <w:cols w:space="720"/>
          <w:noEndnote/>
          <w:docGrid w:linePitch="360"/>
        </w:sectPr>
      </w:pPr>
    </w:p>
    <w:p w:rsidR="009C2687" w:rsidRDefault="009C2687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8054"/>
        <w:gridCol w:w="936"/>
        <w:gridCol w:w="1205"/>
        <w:gridCol w:w="1752"/>
      </w:tblGrid>
      <w:tr w:rsidR="009C268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both"/>
            </w:pPr>
            <w:r>
              <w:t>Светское вокальное сольное и ансамблевое музицирование. Теория музыки в эпоху Возрождения.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5.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rPr>
                <w:i/>
                <w:iCs/>
              </w:rPr>
              <w:t>Музыкальное образование эпохи Просвещения.</w:t>
            </w:r>
          </w:p>
          <w:p w:rsidR="009C2687" w:rsidRDefault="004D7914">
            <w:pPr>
              <w:pStyle w:val="a4"/>
              <w:jc w:val="both"/>
            </w:pPr>
            <w:r>
              <w:t xml:space="preserve">16 -17 вв. - оформление музыкальной педагогики в самостоятельную отрасль знания. Р.Декарт, Ж.-Ж.Руссо - философы </w:t>
            </w:r>
            <w:r>
              <w:t>эпохи Просвещения. Подготовка профессиональных музыкантов, развитие культуры. Формирование композиторских школ, становление музыкально - педагогических теорий.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6.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rPr>
                <w:i/>
                <w:iCs/>
              </w:rPr>
              <w:t>Музыкальная педагогика И.С.Баха и его современников.</w:t>
            </w:r>
          </w:p>
          <w:p w:rsidR="009C2687" w:rsidRDefault="004D7914">
            <w:pPr>
              <w:pStyle w:val="a4"/>
              <w:jc w:val="both"/>
            </w:pPr>
            <w:r>
              <w:t xml:space="preserve">И.С.Бах - педагог. </w:t>
            </w:r>
            <w:r>
              <w:t>Клавирные сочинения Баха и их педагогическая направленность. Аппликатурные новации Баха. Ученики великого композитора.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7.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both"/>
            </w:pPr>
            <w:r>
              <w:rPr>
                <w:i/>
                <w:iCs/>
              </w:rPr>
              <w:t>Музыкально-педагогические концепции мастеров клавирного искусства 16</w:t>
            </w:r>
            <w:r>
              <w:rPr>
                <w:i/>
                <w:iCs/>
              </w:rPr>
              <w:softHyphen/>
              <w:t>17 вв.</w:t>
            </w:r>
          </w:p>
          <w:p w:rsidR="009C2687" w:rsidRDefault="004D7914">
            <w:pPr>
              <w:pStyle w:val="a4"/>
              <w:jc w:val="both"/>
            </w:pPr>
            <w:r>
              <w:t xml:space="preserve">Клавирные школы 16-18 вв. - испанская, </w:t>
            </w:r>
            <w:r>
              <w:t>итальянская, нидерландская, германская, английская и французская. Представители школ. Особенности клавирной методики. Творчество Ф. Куперена и Ж.-Ф. Рамо.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40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8.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rPr>
                <w:i/>
                <w:iCs/>
              </w:rPr>
              <w:t>Педагогическая деятельность М.Клементи, Л.Бетховена.</w:t>
            </w:r>
          </w:p>
          <w:p w:rsidR="009C2687" w:rsidRDefault="004D7914">
            <w:pPr>
              <w:pStyle w:val="a4"/>
              <w:jc w:val="both"/>
            </w:pPr>
            <w:r>
              <w:t xml:space="preserve">Основные моменты биографии </w:t>
            </w:r>
            <w:r>
              <w:t>М.Клементи. Лондонская фортепианная школа, ее приоритеты. Система технических упражнений, рекомендованная Клементи.</w:t>
            </w:r>
          </w:p>
          <w:p w:rsidR="009C2687" w:rsidRDefault="004D7914">
            <w:pPr>
              <w:pStyle w:val="a4"/>
              <w:jc w:val="both"/>
            </w:pPr>
            <w:r>
              <w:t>Бетховен и его отношение к педагогике. Ученики Бетховена.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9.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both"/>
            </w:pPr>
            <w:r>
              <w:rPr>
                <w:i/>
                <w:iCs/>
              </w:rPr>
              <w:t xml:space="preserve">Педагогическая и просветительская деятельность Р.Шумана, </w:t>
            </w:r>
            <w:r>
              <w:rPr>
                <w:i/>
                <w:iCs/>
              </w:rPr>
              <w:t>Ф.Шопена.</w:t>
            </w:r>
          </w:p>
          <w:p w:rsidR="009C2687" w:rsidRDefault="004D7914">
            <w:pPr>
              <w:pStyle w:val="a4"/>
              <w:jc w:val="both"/>
            </w:pPr>
            <w:r>
              <w:t>Р.Шуман и его «Жизненные правила для музыкантов». Ф.Шопен, его подход к педагогике. Аппликатурные новации Шопена.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400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10.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both"/>
            </w:pPr>
            <w:r>
              <w:rPr>
                <w:i/>
                <w:iCs/>
              </w:rPr>
              <w:t>Педагогическая и просветительская деятельность Ф.Листа.</w:t>
            </w:r>
          </w:p>
          <w:p w:rsidR="009C2687" w:rsidRDefault="004D7914">
            <w:pPr>
              <w:pStyle w:val="a4"/>
              <w:jc w:val="both"/>
            </w:pPr>
            <w:r>
              <w:rPr>
                <w:i/>
                <w:iCs/>
              </w:rPr>
              <w:t>Консерватории в Европе 19 в.</w:t>
            </w:r>
          </w:p>
          <w:p w:rsidR="009C2687" w:rsidRDefault="004D7914">
            <w:pPr>
              <w:pStyle w:val="a4"/>
              <w:jc w:val="both"/>
            </w:pPr>
            <w:r>
              <w:t xml:space="preserve">Парижская консерватория. </w:t>
            </w:r>
            <w:r>
              <w:t>Лейпцигская консерватория. Музыкально - просветительская деятельность Листа. Фортепианная педагогика Листа. Ученики Листа.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11.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rPr>
                <w:i/>
                <w:iCs/>
              </w:rPr>
              <w:t>Ритмическое воспитание Ж.Далькроза.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</w:tbl>
    <w:p w:rsidR="009C2687" w:rsidRDefault="004D7914">
      <w:pPr>
        <w:spacing w:line="1" w:lineRule="exact"/>
        <w:rPr>
          <w:sz w:val="2"/>
          <w:szCs w:val="2"/>
        </w:rPr>
      </w:pPr>
      <w:r>
        <w:br w:type="page"/>
      </w:r>
    </w:p>
    <w:p w:rsidR="009C2687" w:rsidRDefault="009C2687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8054"/>
        <w:gridCol w:w="936"/>
        <w:gridCol w:w="1205"/>
        <w:gridCol w:w="1752"/>
      </w:tblGrid>
      <w:tr w:rsidR="009C268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both"/>
            </w:pPr>
            <w:r>
              <w:t xml:space="preserve">Далькроз - основатель системы ритмического воспитания, «системы ритмической гимнастики». Институт ритма в Хеллерау. Педагогические принципы Жака-Далькроза. Ритмика в </w:t>
            </w:r>
            <w:r>
              <w:t>России.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12.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both"/>
            </w:pPr>
            <w:r>
              <w:rPr>
                <w:i/>
                <w:iCs/>
              </w:rPr>
              <w:t>Система музыкального воспитания К.Орфа.</w:t>
            </w:r>
          </w:p>
          <w:p w:rsidR="009C2687" w:rsidRDefault="004D7914">
            <w:pPr>
              <w:pStyle w:val="a4"/>
              <w:jc w:val="both"/>
            </w:pPr>
            <w:r>
              <w:t>Специфика орфовской музыкальной педагогики. Шульверк. «Элементарное музицирование» и его составляющие. Инструментарий, тексты. Институт Орфа в Зальцбурге. Роль ритма и формы.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13.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both"/>
            </w:pPr>
            <w:r>
              <w:rPr>
                <w:i/>
                <w:iCs/>
              </w:rPr>
              <w:t>Система музыкального воспитания в Венгрии ХХ в.</w:t>
            </w:r>
          </w:p>
          <w:p w:rsidR="009C2687" w:rsidRDefault="004D7914">
            <w:pPr>
              <w:pStyle w:val="a4"/>
              <w:jc w:val="both"/>
            </w:pPr>
            <w:r>
              <w:t>Релятивная сольмизация как основа венгерской системы музыкального воспитания. Мысли ЗолтанаКодаи о музыкальной педагогике. Реализация системы музыкального образования в Венгрии ХХ в.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14.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both"/>
            </w:pPr>
            <w:r>
              <w:t>Контрольный опрос.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rPr>
                <w:b/>
                <w:bCs/>
              </w:rPr>
              <w:t>6 семестр. Отечественное музыкальное образование.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rPr>
                <w:b/>
                <w:bCs/>
              </w:rPr>
              <w:t>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15.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rPr>
                <w:i/>
                <w:iCs/>
              </w:rPr>
              <w:t>Музыкальное образование в России до 17 века.</w:t>
            </w:r>
          </w:p>
          <w:p w:rsidR="009C2687" w:rsidRDefault="004D7914">
            <w:pPr>
              <w:pStyle w:val="a4"/>
              <w:jc w:val="both"/>
            </w:pPr>
            <w:r>
              <w:t xml:space="preserve">Древнерусское музыкальное искусство и педагогика Древней Руси в трёх этапах. </w:t>
            </w:r>
            <w:r>
              <w:t>Христианская направленность русского музыкального образования. Обучение певчих в монастырских и частных школах.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16.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rPr>
                <w:i/>
                <w:iCs/>
              </w:rPr>
              <w:t>Музыкальное образование в России в 17 - первой половине 19 вв.</w:t>
            </w:r>
          </w:p>
          <w:p w:rsidR="009C2687" w:rsidRDefault="004D7914">
            <w:pPr>
              <w:pStyle w:val="a4"/>
              <w:jc w:val="both"/>
            </w:pPr>
            <w:r>
              <w:t xml:space="preserve">Европейские тенденции и отечественные традиции в </w:t>
            </w:r>
            <w:r>
              <w:t>музыкальном образовании.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17.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both"/>
            </w:pPr>
            <w:r>
              <w:rPr>
                <w:i/>
                <w:iCs/>
              </w:rPr>
              <w:t>Русская вокальная педагогика в 1830-е - 1840-е гг.</w:t>
            </w:r>
          </w:p>
          <w:p w:rsidR="009C2687" w:rsidRDefault="004D7914">
            <w:pPr>
              <w:pStyle w:val="a4"/>
              <w:jc w:val="both"/>
            </w:pPr>
            <w:r>
              <w:t>Три вокальных пособия: «Школа пения» М.И.Глинки, «Полная школа пения» А.Н.Варламова и «Метода пения» Г.Я.Ломакина.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18.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rPr>
                <w:i/>
                <w:iCs/>
              </w:rPr>
              <w:t xml:space="preserve">Русская фортепианная </w:t>
            </w:r>
            <w:r>
              <w:rPr>
                <w:i/>
                <w:iCs/>
              </w:rPr>
              <w:t>педагогика 19 столетия.</w:t>
            </w:r>
          </w:p>
          <w:p w:rsidR="009C2687" w:rsidRDefault="004D7914">
            <w:pPr>
              <w:pStyle w:val="a4"/>
              <w:jc w:val="both"/>
            </w:pPr>
            <w:r>
              <w:t>«Музыкальные собрания» М. Виельгорского, В. Одоевского, З. Волконской. Роль фортепианного музицирования в музыкальном просвещении общества. Обучение игры на фортепиано иностранными учителями. Популяризация фортепиано. Создание «клав</w:t>
            </w:r>
            <w:r>
              <w:t>икордных классов» в немузыкальных государственных учебных заведениях. Повсеместное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40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</w:tbl>
    <w:p w:rsidR="009C2687" w:rsidRDefault="004D7914">
      <w:pPr>
        <w:spacing w:line="1" w:lineRule="exact"/>
        <w:rPr>
          <w:sz w:val="2"/>
          <w:szCs w:val="2"/>
        </w:rPr>
      </w:pPr>
      <w:r>
        <w:br w:type="page"/>
      </w:r>
    </w:p>
    <w:p w:rsidR="009C2687" w:rsidRDefault="009C2687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8054"/>
        <w:gridCol w:w="936"/>
        <w:gridCol w:w="1205"/>
        <w:gridCol w:w="1752"/>
      </w:tblGrid>
      <w:tr w:rsidR="009C268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both"/>
            </w:pPr>
            <w:r>
              <w:t>преподавание игры на фортепиано в женских учебных заведениях.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19.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both"/>
            </w:pPr>
            <w:r>
              <w:rPr>
                <w:i/>
                <w:iCs/>
              </w:rPr>
              <w:t>Первые русские консерватории, их роль в развитии музыкального образования и просвещения.</w:t>
            </w:r>
          </w:p>
          <w:p w:rsidR="009C2687" w:rsidRDefault="004D7914">
            <w:pPr>
              <w:pStyle w:val="a4"/>
              <w:jc w:val="both"/>
            </w:pPr>
            <w:r>
              <w:t xml:space="preserve">Становление системы профессионального музыкального образования, расцвет российского </w:t>
            </w:r>
            <w:r>
              <w:t>исполнительского искусства и музыкальной педагогики. Крупнейшие музыканты, педагоги, общественные деятели, братья А.Г. и Н.Г.Рубинштейны. Создание Русского музыкального общества. Открытие Музыкальных классов, открытие Петербургской и Московской консерватор</w:t>
            </w:r>
            <w:r>
              <w:t>ий. Основные цели и задачи обучения в консерватории.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400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20.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both"/>
            </w:pPr>
            <w:r>
              <w:rPr>
                <w:i/>
                <w:iCs/>
              </w:rPr>
              <w:t>Московское Синодальное училище - русская духовная консерватория.</w:t>
            </w:r>
          </w:p>
          <w:p w:rsidR="009C2687" w:rsidRDefault="004D7914">
            <w:pPr>
              <w:pStyle w:val="a4"/>
              <w:jc w:val="both"/>
            </w:pPr>
            <w:r>
              <w:t>С.В.Смоленский и его деятельность. Подготовка мастеров хорового пения в Синодальном училище.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40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21.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both"/>
            </w:pPr>
            <w:r>
              <w:rPr>
                <w:i/>
                <w:iCs/>
              </w:rPr>
              <w:t>Основные тенденции музыкального образования второй половины 19- начала 20 вв</w:t>
            </w:r>
            <w:r>
              <w:t>. Б.Л.Яворский</w:t>
            </w:r>
          </w:p>
          <w:p w:rsidR="009C2687" w:rsidRDefault="004D7914">
            <w:pPr>
              <w:pStyle w:val="a4"/>
              <w:jc w:val="both"/>
            </w:pPr>
            <w:r>
              <w:t xml:space="preserve">Российская фортепианная школа. Становление российской скрипичной и виолончельной школы. Создание Бесплатной музыкальной школы. Открытие Московской народной </w:t>
            </w:r>
            <w:r>
              <w:t>консерватории. Педагогическая деятельность Б.Л.Яворского.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400"/>
            </w:pPr>
            <w: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22.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both"/>
            </w:pPr>
            <w:r>
              <w:rPr>
                <w:i/>
                <w:iCs/>
              </w:rPr>
              <w:t>Музыкальное образование советского периода.</w:t>
            </w:r>
          </w:p>
          <w:p w:rsidR="009C2687" w:rsidRDefault="004D7914">
            <w:pPr>
              <w:pStyle w:val="a4"/>
              <w:jc w:val="both"/>
            </w:pPr>
            <w:r>
              <w:t xml:space="preserve">Поиски 20-30-х годов. Предметы «музыкальная литература», «слушание музыки». Формирование трехступенной системы «школа-училище-вуз». </w:t>
            </w:r>
            <w:r>
              <w:t>Школы с различным сроком обучения, школы при консерваториях. Уроки музыки в детском саду и общеобразовательной школе. Система Д.Б.Кабалевского.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400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23.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both"/>
            </w:pPr>
            <w:r>
              <w:rPr>
                <w:i/>
                <w:iCs/>
              </w:rPr>
              <w:t>Крупнейшие российские фортепианные школы 20 века.</w:t>
            </w:r>
          </w:p>
          <w:p w:rsidR="009C2687" w:rsidRDefault="004D7914">
            <w:pPr>
              <w:pStyle w:val="a4"/>
              <w:jc w:val="both"/>
            </w:pPr>
            <w:r>
              <w:t>Формирование и развитие этих школ - одна</w:t>
            </w:r>
            <w:r>
              <w:t xml:space="preserve"> из задач профессионального музыкального образования. Крупнейшие российские фортепианные школы 20-го века. Л.В.Николаев - родоначальник ленинградской фортепианной школы. К.Н.Игумнов - старший представитель московской фортепианной школы. А.Б.Гольденвейзер -</w:t>
            </w:r>
            <w:r>
              <w:t xml:space="preserve"> основатель другой ветви московской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400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</w:tbl>
    <w:p w:rsidR="009C2687" w:rsidRDefault="009C2687">
      <w:pPr>
        <w:sectPr w:rsidR="009C2687">
          <w:pgSz w:w="16840" w:h="11900" w:orient="landscape"/>
          <w:pgMar w:top="694" w:right="740" w:bottom="1213" w:left="3630" w:header="266" w:footer="3" w:gutter="0"/>
          <w:cols w:space="720"/>
          <w:noEndnote/>
          <w:docGrid w:linePitch="360"/>
        </w:sectPr>
      </w:pPr>
    </w:p>
    <w:p w:rsidR="009C2687" w:rsidRDefault="009C2687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518"/>
        <w:gridCol w:w="8054"/>
        <w:gridCol w:w="936"/>
        <w:gridCol w:w="1205"/>
        <w:gridCol w:w="1752"/>
      </w:tblGrid>
      <w:tr w:rsidR="009C268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both"/>
            </w:pPr>
            <w:r>
              <w:t xml:space="preserve">фортепианной школы. Г.Г.Нейгауз - </w:t>
            </w:r>
            <w:r>
              <w:t>основоположник величайшей школы достижений мировой фортепианной педагогики.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24.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both"/>
            </w:pPr>
            <w:r>
              <w:rPr>
                <w:i/>
                <w:iCs/>
              </w:rPr>
              <w:t>Отечественные скрипичные, виолончельные и альтовые школы 20 века.</w:t>
            </w:r>
          </w:p>
          <w:p w:rsidR="009C2687" w:rsidRDefault="004D7914">
            <w:pPr>
              <w:pStyle w:val="a4"/>
              <w:tabs>
                <w:tab w:val="left" w:pos="1608"/>
                <w:tab w:val="left" w:pos="3835"/>
                <w:tab w:val="left" w:pos="6182"/>
              </w:tabs>
              <w:jc w:val="both"/>
            </w:pPr>
            <w:r>
              <w:t>Одесская школа П.С.Столярского. Д.Ф.Ойстрах, А.И.Ямпольский, Л.Б.Коган,</w:t>
            </w:r>
            <w:r>
              <w:tab/>
              <w:t>В.Бакалейников,</w:t>
            </w:r>
            <w:r>
              <w:tab/>
              <w:t>В.В.Борисовский,</w:t>
            </w:r>
            <w:r>
              <w:tab/>
            </w:r>
            <w:r>
              <w:t>С.М.Козолупов,</w:t>
            </w:r>
          </w:p>
          <w:p w:rsidR="009C2687" w:rsidRDefault="004D7914">
            <w:pPr>
              <w:pStyle w:val="a4"/>
              <w:jc w:val="both"/>
            </w:pPr>
            <w:r>
              <w:t>С.Н.Кнушевицкий.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40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25.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both"/>
            </w:pPr>
            <w:r>
              <w:rPr>
                <w:i/>
                <w:iCs/>
              </w:rPr>
              <w:t>Российское дирижёрско-хоровое образование и основные дирижёрско- хоровые школы 20 века.</w:t>
            </w:r>
          </w:p>
          <w:p w:rsidR="009C2687" w:rsidRDefault="004D7914">
            <w:pPr>
              <w:pStyle w:val="a4"/>
              <w:jc w:val="both"/>
            </w:pPr>
            <w:r>
              <w:t>Основание кафедры хорового дирижирования в Московской консерватории. Деятельность П.Г.Чеснокова, Н.М.Данилина.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40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26.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both"/>
            </w:pPr>
            <w:r>
              <w:rPr>
                <w:i/>
                <w:iCs/>
              </w:rPr>
              <w:t>Исторические традиции и современные проблемы музыкального образования.</w:t>
            </w:r>
          </w:p>
          <w:p w:rsidR="009C2687" w:rsidRDefault="004D7914">
            <w:pPr>
              <w:pStyle w:val="a4"/>
              <w:jc w:val="both"/>
            </w:pPr>
            <w:r>
              <w:t xml:space="preserve">Музыкальное образование и детское творчество. Взаимоотношения эстрадного и классического направлений в музыкальном искусстве. Современная психология и музыкальное </w:t>
            </w:r>
            <w:r>
              <w:t>образование (работы Д.А. Кирнарской). Концепция В.В.Медушевского.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40"/>
            </w:pPr>
            <w:r>
              <w:t>24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40"/>
            </w:pPr>
            <w:r>
              <w:t>16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rPr>
                <w:b/>
                <w:bCs/>
              </w:rPr>
              <w:t>Самостоятельная работа при изучении темы 1.2</w:t>
            </w:r>
          </w:p>
          <w:p w:rsidR="009C2687" w:rsidRDefault="004D7914">
            <w:pPr>
              <w:pStyle w:val="a4"/>
            </w:pPr>
            <w:r>
              <w:t>Работа с конспектами.</w:t>
            </w:r>
          </w:p>
          <w:p w:rsidR="009C2687" w:rsidRDefault="004D7914">
            <w:pPr>
              <w:pStyle w:val="a4"/>
            </w:pPr>
            <w:r>
              <w:t>Просмотр рекомендованных видеозаписей.</w:t>
            </w:r>
          </w:p>
          <w:p w:rsidR="009C2687" w:rsidRDefault="004D7914">
            <w:pPr>
              <w:pStyle w:val="a4"/>
            </w:pPr>
            <w:r>
              <w:t xml:space="preserve">Подготовка к </w:t>
            </w:r>
            <w:r>
              <w:t>тестированиям и контрольному опросу.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40"/>
            </w:pPr>
            <w:r>
              <w:rPr>
                <w:b/>
                <w:bCs/>
              </w:rPr>
              <w:t>36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rPr>
                <w:b/>
                <w:bCs/>
              </w:rPr>
              <w:t>Тема 1.3.</w:t>
            </w:r>
          </w:p>
          <w:p w:rsidR="009C2687" w:rsidRDefault="004D7914">
            <w:pPr>
              <w:pStyle w:val="a4"/>
              <w:jc w:val="center"/>
            </w:pPr>
            <w:r>
              <w:rPr>
                <w:b/>
                <w:bCs/>
              </w:rPr>
              <w:t>Основы организации учебного процесса</w:t>
            </w:r>
          </w:p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2687" w:rsidRDefault="004D7914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rPr>
                <w:b/>
                <w:bCs/>
              </w:rPr>
              <w:t>7 семестр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40"/>
            </w:pPr>
            <w:r>
              <w:rPr>
                <w:b/>
                <w:bCs/>
              </w:rPr>
              <w:t>32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rPr>
                <w:b/>
                <w:bCs/>
              </w:rPr>
              <w:t>Основные документы ДШИ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1.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both"/>
            </w:pPr>
            <w:r>
              <w:t xml:space="preserve">Цели и задачи обучения в ДШИ. Нормативно-правовые основы деятельности школы. Основные документы, </w:t>
            </w:r>
            <w:r>
              <w:t>регламентирующие деятельность детских школ искусств. Цели и задачи обучения в школе искусств в зависимости от возраста детей, срока обучения в школе,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40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</w:tbl>
    <w:p w:rsidR="009C2687" w:rsidRDefault="009C2687">
      <w:pPr>
        <w:sectPr w:rsidR="009C2687">
          <w:pgSz w:w="16840" w:h="11900" w:orient="landscape"/>
          <w:pgMar w:top="718" w:right="740" w:bottom="1126" w:left="1038" w:header="290" w:footer="3" w:gutter="0"/>
          <w:cols w:space="720"/>
          <w:noEndnote/>
          <w:docGrid w:linePitch="360"/>
        </w:sectPr>
      </w:pPr>
    </w:p>
    <w:p w:rsidR="009C2687" w:rsidRDefault="009C2687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8054"/>
        <w:gridCol w:w="936"/>
        <w:gridCol w:w="1205"/>
        <w:gridCol w:w="1752"/>
      </w:tblGrid>
      <w:tr w:rsidR="009C268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запросов детей и родителей.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Учебные планы и расписания.</w:t>
            </w:r>
          </w:p>
          <w:p w:rsidR="009C2687" w:rsidRDefault="004D7914">
            <w:pPr>
              <w:pStyle w:val="a4"/>
              <w:jc w:val="both"/>
            </w:pPr>
            <w:r>
              <w:t xml:space="preserve">Учебный план как документ, определяющий ход педагогического процесса. Виды учебных планов. Планы, </w:t>
            </w:r>
            <w:r>
              <w:t>отвечающие новым ФГТ. Расписание индивидуальное и общешкольное.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2687" w:rsidRDefault="004D7914">
            <w:pPr>
              <w:pStyle w:val="a4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rPr>
                <w:b/>
                <w:bCs/>
              </w:rPr>
              <w:t>Виды занятий в ДШИ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3.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both"/>
            </w:pPr>
            <w:r>
              <w:t>Виды учебных занятий (групповые, индивидуальные, самостоятельные, концертные, экзаменационные)</w:t>
            </w:r>
          </w:p>
          <w:p w:rsidR="009C2687" w:rsidRDefault="004D7914">
            <w:pPr>
              <w:pStyle w:val="a4"/>
              <w:jc w:val="both"/>
            </w:pPr>
            <w:r>
              <w:t>Специфика каждого из указанных видов учебных занятий,</w:t>
            </w:r>
            <w:r>
              <w:t xml:space="preserve"> их роль в ходе учебного процесса.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400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4.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both"/>
            </w:pPr>
            <w:r>
              <w:t>Урок, его типы. Дидактические принципы построения урока</w:t>
            </w:r>
          </w:p>
          <w:p w:rsidR="009C2687" w:rsidRDefault="004D7914">
            <w:pPr>
              <w:pStyle w:val="a4"/>
              <w:jc w:val="both"/>
            </w:pPr>
            <w:r>
              <w:t>Основные принципы дидактики. Их значение в музыкальном образовании.</w:t>
            </w:r>
          </w:p>
          <w:p w:rsidR="009C2687" w:rsidRDefault="004D7914">
            <w:pPr>
              <w:pStyle w:val="a4"/>
              <w:jc w:val="both"/>
            </w:pPr>
            <w:r>
              <w:t>Типы уроков, особенности их построения в связи с содержанием.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400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 xml:space="preserve">Устный </w:t>
            </w:r>
            <w:r>
              <w:t>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5.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both"/>
            </w:pPr>
            <w:r>
              <w:t>Внеклассная работа. Культурно-досуговая деятельность школы.</w:t>
            </w:r>
          </w:p>
          <w:p w:rsidR="009C2687" w:rsidRDefault="004D7914">
            <w:pPr>
              <w:pStyle w:val="a4"/>
              <w:jc w:val="both"/>
            </w:pPr>
            <w:r>
              <w:t>Необходимость названного компонента в деятельности любого учебного заведения. Виды внеклассной работы, возможные в школе искусств.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rPr>
                <w:b/>
                <w:bCs/>
              </w:rPr>
              <w:t>Методическая работа. Документация.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6.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both"/>
            </w:pPr>
            <w:r>
              <w:t>Методическая работа педагога.</w:t>
            </w:r>
          </w:p>
          <w:p w:rsidR="009C2687" w:rsidRDefault="004D7914">
            <w:pPr>
              <w:pStyle w:val="a4"/>
              <w:jc w:val="both"/>
            </w:pPr>
            <w:r>
              <w:t>Виды методической работы педагога, степень важности названного элемента педагогического процесса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7.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both"/>
            </w:pPr>
            <w:r>
              <w:t>Школьная документация. Планирование работы. Рабочие программы. Аттестация промежуточная и итоговая.</w:t>
            </w:r>
          </w:p>
          <w:p w:rsidR="009C2687" w:rsidRDefault="004D7914">
            <w:pPr>
              <w:pStyle w:val="a4"/>
              <w:jc w:val="both"/>
            </w:pPr>
            <w:r>
              <w:t>Перечень школьных документов, имеющих непосредственное отношение к педагогу. Индивидуальный план, журнал, дневник, рабочая программа. Организация промежуточной (академические концерты, технические зачеты, переводные экзамены) и итоговой аттестации (выпускн</w:t>
            </w:r>
            <w:r>
              <w:t>ые экзамены).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8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rPr>
                <w:b/>
                <w:bCs/>
              </w:rPr>
              <w:t>Вступительные экзамены.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8.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Организация вступительных прослушиваний.</w:t>
            </w:r>
          </w:p>
          <w:p w:rsidR="009C2687" w:rsidRDefault="004D7914">
            <w:pPr>
              <w:pStyle w:val="a4"/>
            </w:pPr>
            <w:r>
              <w:t>Приемы проверки музыкальных данных (слух, чувство ритма, память).</w:t>
            </w:r>
          </w:p>
          <w:p w:rsidR="009C2687" w:rsidRDefault="004D7914">
            <w:pPr>
              <w:pStyle w:val="a4"/>
            </w:pPr>
            <w:r>
              <w:t>Различные возрастные группы поступающих в ДШИ.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</w:tbl>
    <w:p w:rsidR="009C2687" w:rsidRDefault="009C2687">
      <w:pPr>
        <w:sectPr w:rsidR="009C2687">
          <w:pgSz w:w="16840" w:h="11900" w:orient="landscape"/>
          <w:pgMar w:top="718" w:right="740" w:bottom="1126" w:left="3630" w:header="290" w:footer="3" w:gutter="0"/>
          <w:cols w:space="720"/>
          <w:noEndnote/>
          <w:docGrid w:linePitch="360"/>
        </w:sectPr>
      </w:pPr>
    </w:p>
    <w:p w:rsidR="009C2687" w:rsidRDefault="009C2687">
      <w:pPr>
        <w:spacing w:after="179" w:line="1" w:lineRule="exact"/>
      </w:pPr>
    </w:p>
    <w:p w:rsidR="009C2687" w:rsidRDefault="009C2687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518"/>
        <w:gridCol w:w="8054"/>
        <w:gridCol w:w="936"/>
        <w:gridCol w:w="1205"/>
        <w:gridCol w:w="1752"/>
      </w:tblGrid>
      <w:tr w:rsidR="009C268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rPr>
                <w:b/>
                <w:bCs/>
              </w:rPr>
              <w:t>15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40"/>
            </w:pPr>
            <w:r>
              <w:rPr>
                <w:b/>
                <w:bCs/>
              </w:rPr>
              <w:t>17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rPr>
                <w:b/>
                <w:bCs/>
              </w:rPr>
              <w:t>Самостоятельная работа</w:t>
            </w:r>
          </w:p>
          <w:p w:rsidR="009C2687" w:rsidRDefault="004D7914">
            <w:pPr>
              <w:pStyle w:val="a4"/>
            </w:pPr>
            <w:r>
              <w:t xml:space="preserve">Самостоятельный просмотр рекомендованных </w:t>
            </w:r>
            <w:r>
              <w:t>видеозаписей.</w:t>
            </w:r>
          </w:p>
          <w:p w:rsidR="009C2687" w:rsidRDefault="004D7914">
            <w:pPr>
              <w:pStyle w:val="a4"/>
            </w:pPr>
            <w:r>
              <w:t>Разработка внеклассного мероприятия.</w:t>
            </w:r>
          </w:p>
          <w:p w:rsidR="009C2687" w:rsidRDefault="004D7914">
            <w:pPr>
              <w:pStyle w:val="a4"/>
            </w:pPr>
            <w:r>
              <w:t>Ознакомление со школьной документацией и правилами ее ведения.</w:t>
            </w:r>
          </w:p>
          <w:p w:rsidR="009C2687" w:rsidRDefault="004D7914">
            <w:pPr>
              <w:pStyle w:val="a4"/>
            </w:pPr>
            <w:r>
              <w:t>Приемы проверки музыкальных данных.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40"/>
            </w:pPr>
            <w:r>
              <w:rPr>
                <w:b/>
                <w:bCs/>
              </w:rPr>
              <w:t>16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Текущий контроль на занятиях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rPr>
                <w:b/>
                <w:bCs/>
              </w:rPr>
              <w:t>Тема 1.4.</w:t>
            </w:r>
          </w:p>
          <w:p w:rsidR="009C2687" w:rsidRDefault="004D7914">
            <w:pPr>
              <w:pStyle w:val="a4"/>
              <w:jc w:val="center"/>
            </w:pPr>
            <w:r>
              <w:rPr>
                <w:b/>
                <w:bCs/>
              </w:rPr>
              <w:t>Основы психологии музыкального восприятия</w:t>
            </w:r>
          </w:p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rPr>
                <w:b/>
                <w:bCs/>
              </w:rPr>
              <w:t>8 семестр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40"/>
            </w:pPr>
            <w:r>
              <w:rPr>
                <w:b/>
                <w:bCs/>
              </w:rPr>
              <w:t>36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1.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both"/>
            </w:pPr>
            <w:r>
              <w:t>Восприятие музыки как объект исследований. Основные свойства восприятия, видоспецифичный и культуроспецифичный уровни восприятия. Биологические и психологические основы музыкального восприятия.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2.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both"/>
            </w:pPr>
            <w:r>
              <w:t xml:space="preserve">Роль </w:t>
            </w:r>
            <w:r>
              <w:t>жизненного опыта в восприятии музыки. Понятие о темпераменте и его типах. Физиологические основы темперамента.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rPr>
                <w:b/>
                <w:bCs/>
              </w:rPr>
              <w:t>Пространственные компоненты восприятия музыки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3.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both"/>
            </w:pPr>
            <w:r>
              <w:t>Пространственные компоненты музыкального восприятия.</w:t>
            </w:r>
          </w:p>
          <w:p w:rsidR="009C2687" w:rsidRDefault="004D7914">
            <w:pPr>
              <w:pStyle w:val="a4"/>
              <w:jc w:val="both"/>
            </w:pPr>
            <w:r>
              <w:t xml:space="preserve">Адекватность </w:t>
            </w:r>
            <w:r>
              <w:t>восприятия музыки. Зависимость восприятия от психических состояний и личностных особенностей слушателей.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4.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both"/>
            </w:pPr>
            <w:r>
              <w:t>Пространственные условия исполнения и жанры музыки.</w:t>
            </w:r>
          </w:p>
          <w:p w:rsidR="009C2687" w:rsidRDefault="004D7914">
            <w:pPr>
              <w:pStyle w:val="a4"/>
              <w:jc w:val="both"/>
            </w:pPr>
            <w:r>
              <w:t xml:space="preserve">Оптимальное концертное состояние (психическая готовность к выступлению). </w:t>
            </w:r>
            <w:r>
              <w:t>Некоторые эффективные методы саморегуляции и их практическое применение в профессиональной деятельности музыканта.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5.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both"/>
            </w:pPr>
            <w:r>
              <w:t xml:space="preserve">«Пространственность» музыкального восприятия и двигательный опыт. Координация физических, эмоциональных и </w:t>
            </w:r>
            <w:r>
              <w:t>интеллектуальных процессов в профессиональной деятельности музыканта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6.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Роль пространственных компонентов восприятия.</w:t>
            </w:r>
          </w:p>
          <w:p w:rsidR="009C2687" w:rsidRDefault="004D7914">
            <w:pPr>
              <w:pStyle w:val="a4"/>
            </w:pPr>
            <w:r>
              <w:t>Тембр, высота и громкость как качества музыкального звука.</w:t>
            </w:r>
          </w:p>
          <w:p w:rsidR="009C2687" w:rsidRDefault="004D7914">
            <w:pPr>
              <w:pStyle w:val="a4"/>
            </w:pPr>
            <w:r>
              <w:t xml:space="preserve">Звуковысотный и тембровый слух. Музыкально-слуховые </w:t>
            </w:r>
            <w:r>
              <w:t>представления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7.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Творческое воображение слушателя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Устный опрос</w:t>
            </w:r>
          </w:p>
        </w:tc>
      </w:tr>
    </w:tbl>
    <w:p w:rsidR="009C2687" w:rsidRDefault="004D7914">
      <w:pPr>
        <w:spacing w:line="1" w:lineRule="exact"/>
        <w:rPr>
          <w:sz w:val="2"/>
          <w:szCs w:val="2"/>
        </w:rPr>
      </w:pPr>
      <w:r>
        <w:br w:type="page"/>
      </w:r>
    </w:p>
    <w:p w:rsidR="009C2687" w:rsidRDefault="009C2687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518"/>
        <w:gridCol w:w="8054"/>
        <w:gridCol w:w="936"/>
        <w:gridCol w:w="1205"/>
        <w:gridCol w:w="1752"/>
      </w:tblGrid>
      <w:tr w:rsidR="009C268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both"/>
            </w:pPr>
            <w:r>
              <w:t>Воображение в различных</w:t>
            </w:r>
            <w:r>
              <w:t xml:space="preserve"> видах музыкальной деятельности. Воображение как показатель одаренности музыканта (композитора, исполнителя). Взаимосвязь воображения и музыкально-слуховых представлений. Связь музыкального воображения с жизненным опытом слушателя.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rPr>
                <w:b/>
                <w:bCs/>
              </w:rPr>
              <w:t xml:space="preserve">Восприятие метра и </w:t>
            </w:r>
            <w:r>
              <w:rPr>
                <w:b/>
                <w:bCs/>
              </w:rPr>
              <w:t>ритма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8.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both"/>
            </w:pPr>
            <w:r>
              <w:t>Естественные предпосылки музыкального ритма.</w:t>
            </w:r>
          </w:p>
          <w:p w:rsidR="009C2687" w:rsidRDefault="004D7914">
            <w:pPr>
              <w:pStyle w:val="a4"/>
              <w:jc w:val="both"/>
            </w:pPr>
            <w:r>
              <w:t>Периодичность как основа ритмической организации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9.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both"/>
            </w:pPr>
            <w:r>
              <w:t>Темповые характеристики музыкального ритма. Диапазон частот.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10.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both"/>
            </w:pPr>
            <w:r>
              <w:t xml:space="preserve">Соотношения темпов, замедления и </w:t>
            </w:r>
            <w:r>
              <w:t>ускорения.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11.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both"/>
            </w:pPr>
            <w:r>
              <w:t>Метр - формообразующее начало ритма.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12.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both"/>
            </w:pPr>
            <w:r>
              <w:t>Взаимосвязь метра и лада. Опорность и неопорность в метре.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rPr>
                <w:b/>
                <w:bCs/>
              </w:rPr>
              <w:t>Восприятие мелодии и речи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13.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both"/>
            </w:pPr>
            <w:r>
              <w:t xml:space="preserve">Сходство звуковых характеристик речи и музыки. </w:t>
            </w:r>
            <w:r>
              <w:t>Физический и синтаксический масштаб времени.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14.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both"/>
            </w:pPr>
            <w:r>
              <w:t>Функции интонации в речи и в музыке. Общие закономерности восприятия интонации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15.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both"/>
            </w:pPr>
            <w:r>
              <w:t>О механизмах речевого и музыкального слуха. Тональные и тембровые языки.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 xml:space="preserve">Устный </w:t>
            </w:r>
            <w:r>
              <w:t>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16.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both"/>
            </w:pPr>
            <w:r>
              <w:t>Мелодика речевой и музыкальной интонации. Логика мелодического движения.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rPr>
                <w:b/>
                <w:bCs/>
              </w:rPr>
              <w:t>Типы восприятия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17.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both"/>
            </w:pPr>
            <w:r>
              <w:t>О генезисе восприятия музыки. Наблюдения над музыкальным развитием детей. Типы восприятия.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18.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both"/>
            </w:pPr>
            <w:r>
              <w:t xml:space="preserve">Зачёт </w:t>
            </w:r>
            <w:r>
              <w:t>дифференцированный.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rPr>
                <w:b/>
                <w:bCs/>
              </w:rPr>
              <w:t>36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40"/>
            </w:pPr>
            <w: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11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rPr>
                <w:b/>
                <w:bCs/>
              </w:rPr>
              <w:t>Самостоятельная работа</w:t>
            </w:r>
          </w:p>
          <w:p w:rsidR="009C2687" w:rsidRDefault="004D7914">
            <w:pPr>
              <w:pStyle w:val="a4"/>
            </w:pPr>
            <w:r>
              <w:t>Работа с конспектами.</w:t>
            </w:r>
          </w:p>
          <w:p w:rsidR="009C2687" w:rsidRDefault="004D7914">
            <w:pPr>
              <w:pStyle w:val="a4"/>
            </w:pPr>
            <w:r>
              <w:t>Просмотр рекомендованных видеозаписей.</w:t>
            </w:r>
          </w:p>
          <w:p w:rsidR="009C2687" w:rsidRDefault="004D7914">
            <w:pPr>
              <w:pStyle w:val="a4"/>
            </w:pPr>
            <w:r>
              <w:t>Подготовка к устному опросу и зачету.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rPr>
                <w:b/>
                <w:bCs/>
              </w:rPr>
              <w:t>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Текущий контроль на занятиях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rPr>
                <w:b/>
                <w:bCs/>
              </w:rPr>
              <w:t>МДК 02.02. Учебно-</w:t>
            </w:r>
          </w:p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287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</w:tbl>
    <w:p w:rsidR="009C2687" w:rsidRDefault="004D7914">
      <w:pPr>
        <w:spacing w:line="1" w:lineRule="exact"/>
        <w:rPr>
          <w:sz w:val="2"/>
          <w:szCs w:val="2"/>
        </w:rPr>
      </w:pPr>
      <w:r>
        <w:br w:type="page"/>
      </w:r>
    </w:p>
    <w:p w:rsidR="009C2687" w:rsidRDefault="009C2687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518"/>
        <w:gridCol w:w="8054"/>
        <w:gridCol w:w="936"/>
        <w:gridCol w:w="1205"/>
        <w:gridCol w:w="1752"/>
      </w:tblGrid>
      <w:tr w:rsidR="009C268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rPr>
                <w:b/>
                <w:bCs/>
              </w:rPr>
              <w:t>методическое обеспечение учебного процесса</w:t>
            </w:r>
          </w:p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rPr>
                <w:b/>
                <w:bCs/>
              </w:rPr>
              <w:t>Тема 2.1. Методика обучения эстрадному пению</w:t>
            </w:r>
          </w:p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40"/>
            </w:pPr>
            <w: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***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***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rPr>
                <w:b/>
                <w:bCs/>
              </w:rPr>
              <w:t>4 семестр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rPr>
                <w:b/>
                <w:bCs/>
              </w:rPr>
              <w:t>42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***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***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1.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Задача курса методики, его значение и место в музыкальной дисциплине.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140"/>
              <w:jc w:val="both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2.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Детская музыкальная школа в системе дополнительного образованияРоссийской Федерации.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  <w:jc w:val="both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3.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 xml:space="preserve">Методы обучения игре на </w:t>
            </w:r>
            <w:r>
              <w:t>духовых инструментах. Принципы дидактики и их применение в музыкальной педагогике.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  <w:jc w:val="both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4.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Принцип научности и систематичности в обучении.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140"/>
              <w:jc w:val="both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5.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Сознательность и активность.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140"/>
              <w:jc w:val="both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6.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Принцип наглядности.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140"/>
              <w:jc w:val="both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7.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Принцип доступности.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140"/>
              <w:jc w:val="both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8.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Принцип прочности.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140"/>
              <w:jc w:val="both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9.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Роль педагога и педагогическое мастерство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140"/>
              <w:jc w:val="both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10.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Общая характеристика исполнительского процесса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140"/>
              <w:jc w:val="both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11.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 xml:space="preserve">Музыкальные </w:t>
            </w:r>
            <w:r>
              <w:t>способности. Музыкальный слух.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140"/>
              <w:jc w:val="both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12.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Музыкальные способности. Чувство ритма.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140"/>
              <w:jc w:val="both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13.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Музыкальныеспособности. Музыкальная память.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140"/>
              <w:jc w:val="both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14.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Отбор кандидатов.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140"/>
              <w:jc w:val="both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15.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Методика проведения урока.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140"/>
              <w:jc w:val="both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16.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Развитие творческих навыков учащихся.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140"/>
              <w:jc w:val="both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17.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Специфические способы обучения на эстрадно-джазовых отделениях в ДМШ, ДШИ.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  <w:jc w:val="both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18.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Организация учебного процесса. Учебные планы ДШИ и ДМШ.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140"/>
              <w:jc w:val="both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19.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Учебные программы. Планирование педагогического процесса.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140"/>
              <w:jc w:val="both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20.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Критерии оценки концертного выступления учащихся ДШИ и ДМШ.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140"/>
              <w:jc w:val="both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21.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Повторение и закрепление пройденного материала. Контрольный урок.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140"/>
              <w:jc w:val="both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rPr>
                <w:b/>
                <w:bCs/>
              </w:rPr>
              <w:t xml:space="preserve">5 </w:t>
            </w:r>
            <w:r>
              <w:rPr>
                <w:b/>
                <w:bCs/>
              </w:rPr>
              <w:t>семестр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rPr>
                <w:b/>
                <w:bCs/>
              </w:rPr>
              <w:t>32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1.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Формирование вокальных навыков. Взаимодействие слуха и голоса.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40"/>
            </w:pPr>
            <w: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140"/>
              <w:jc w:val="both"/>
            </w:pPr>
            <w:r>
              <w:t>Устный опрос</w:t>
            </w:r>
          </w:p>
        </w:tc>
      </w:tr>
    </w:tbl>
    <w:p w:rsidR="009C2687" w:rsidRDefault="009C2687">
      <w:pPr>
        <w:sectPr w:rsidR="009C2687">
          <w:pgSz w:w="16840" w:h="11900" w:orient="landscape"/>
          <w:pgMar w:top="595" w:right="740" w:bottom="1164" w:left="1038" w:header="167" w:footer="3" w:gutter="0"/>
          <w:cols w:space="720"/>
          <w:noEndnote/>
          <w:docGrid w:linePitch="360"/>
        </w:sectPr>
      </w:pPr>
    </w:p>
    <w:p w:rsidR="009C2687" w:rsidRDefault="009C2687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8054"/>
        <w:gridCol w:w="936"/>
        <w:gridCol w:w="1205"/>
        <w:gridCol w:w="1752"/>
      </w:tblGrid>
      <w:tr w:rsidR="009C268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Развитие координации между слухом и голосом. Вокальные упражнения.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2.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Певческое дыхание.</w:t>
            </w:r>
          </w:p>
          <w:p w:rsidR="009C2687" w:rsidRDefault="004D7914">
            <w:pPr>
              <w:pStyle w:val="a4"/>
            </w:pPr>
            <w:r>
              <w:t>Виды дыхания: ключичное, грудное, брюшное, смешанное. Вдох, выдох.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400"/>
            </w:pPr>
            <w: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3.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Методы развития певческого дыхания .</w:t>
            </w:r>
          </w:p>
          <w:p w:rsidR="009C2687" w:rsidRDefault="004D7914">
            <w:pPr>
              <w:pStyle w:val="a4"/>
            </w:pPr>
            <w:r>
              <w:t xml:space="preserve">Упражнения для развития </w:t>
            </w:r>
            <w:r>
              <w:t>дыхания. Дыхательная гимнастика А. Стрельниковой.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40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4.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Работа гортани в пении.</w:t>
            </w:r>
          </w:p>
          <w:p w:rsidR="009C2687" w:rsidRDefault="004D7914">
            <w:pPr>
              <w:pStyle w:val="a4"/>
            </w:pPr>
            <w:r>
              <w:t>Положение гортани в пении. Упражнения для развития мышц гортани.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40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5.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Регистры голоса.</w:t>
            </w:r>
          </w:p>
          <w:p w:rsidR="009C2687" w:rsidRDefault="004D7914">
            <w:pPr>
              <w:pStyle w:val="a4"/>
            </w:pPr>
            <w:r>
              <w:t>Головной (фальцетный), грудной, смешанный.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40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 xml:space="preserve">Устный </w:t>
            </w:r>
            <w:r>
              <w:t>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6.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Певческая атака, её виды. Роль атаки в пении.</w:t>
            </w:r>
          </w:p>
          <w:p w:rsidR="009C2687" w:rsidRDefault="004D7914">
            <w:pPr>
              <w:pStyle w:val="a4"/>
            </w:pPr>
            <w:r>
              <w:t>Атака звука. Твердая, мягкая, придыхательная.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40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7.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Певческая артикуляция и дикция.</w:t>
            </w:r>
          </w:p>
          <w:p w:rsidR="009C2687" w:rsidRDefault="004D7914">
            <w:pPr>
              <w:pStyle w:val="a4"/>
            </w:pPr>
            <w:r>
              <w:t>Работа артикуляционного аппарата.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40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8.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Методы развития артикуляции и дикции.</w:t>
            </w:r>
          </w:p>
          <w:p w:rsidR="009C2687" w:rsidRDefault="004D7914">
            <w:pPr>
              <w:pStyle w:val="a4"/>
            </w:pPr>
            <w:r>
              <w:t>Упражнения. Скороговорки.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40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9.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Орфоэпия в пении.</w:t>
            </w:r>
          </w:p>
          <w:p w:rsidR="009C2687" w:rsidRDefault="004D7914">
            <w:pPr>
              <w:pStyle w:val="a4"/>
            </w:pPr>
            <w:r>
              <w:t>Правила произношения согласных и гласных звуков.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40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10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Певческое вибрато.</w:t>
            </w:r>
          </w:p>
          <w:p w:rsidR="009C2687" w:rsidRDefault="004D7914">
            <w:pPr>
              <w:pStyle w:val="a4"/>
            </w:pPr>
            <w:r>
              <w:t>Формирование певческого вибрато, упражнения. Тремоляция.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40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11.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 xml:space="preserve">Приёмы звукоизвлечения </w:t>
            </w:r>
            <w:r>
              <w:t>в эстрадном вокале.</w:t>
            </w:r>
          </w:p>
          <w:p w:rsidR="009C2687" w:rsidRDefault="004D7914">
            <w:pPr>
              <w:pStyle w:val="a4"/>
            </w:pPr>
            <w:r>
              <w:t>Особенности манеры звукоизвлечения, приемы исполнения.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40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12.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Приёмы звукоизвлечения в эстрадном вокале.</w:t>
            </w:r>
          </w:p>
          <w:p w:rsidR="009C2687" w:rsidRDefault="004D7914">
            <w:pPr>
              <w:pStyle w:val="a4"/>
            </w:pPr>
            <w:r>
              <w:t>Штробас, драйв, гроулинг, субтон, обертоновое пение, глиссандо, фальцет, йодоль.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40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13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 xml:space="preserve">Техника </w:t>
            </w:r>
            <w:r>
              <w:t>речевого пения.</w:t>
            </w:r>
          </w:p>
          <w:p w:rsidR="009C2687" w:rsidRDefault="004D7914">
            <w:pPr>
              <w:pStyle w:val="a4"/>
            </w:pPr>
            <w:r>
              <w:t>Особенности исполнения в речевой позиции.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40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14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Музыкальная память.</w:t>
            </w:r>
          </w:p>
          <w:p w:rsidR="009C2687" w:rsidRDefault="004D7914">
            <w:pPr>
              <w:pStyle w:val="a4"/>
            </w:pPr>
            <w:r>
              <w:t>Виды памяти. Развитие музыкальной памяти.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40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15.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Музыкальный слух.</w:t>
            </w:r>
          </w:p>
          <w:p w:rsidR="009C2687" w:rsidRDefault="004D7914">
            <w:pPr>
              <w:pStyle w:val="a4"/>
            </w:pPr>
            <w:r>
              <w:t>Виды слуха. Развитие музыкального слуха.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40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</w:tbl>
    <w:p w:rsidR="009C2687" w:rsidRDefault="004D7914">
      <w:pPr>
        <w:spacing w:line="1" w:lineRule="exact"/>
        <w:rPr>
          <w:sz w:val="2"/>
          <w:szCs w:val="2"/>
        </w:rPr>
      </w:pPr>
      <w:r>
        <w:br w:type="page"/>
      </w:r>
    </w:p>
    <w:p w:rsidR="009C2687" w:rsidRDefault="009C2687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8054"/>
        <w:gridCol w:w="936"/>
        <w:gridCol w:w="1205"/>
        <w:gridCol w:w="1752"/>
      </w:tblGrid>
      <w:tr w:rsidR="009C268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16.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Чувство ритма.</w:t>
            </w:r>
          </w:p>
          <w:p w:rsidR="009C2687" w:rsidRDefault="004D7914">
            <w:pPr>
              <w:pStyle w:val="a4"/>
            </w:pPr>
            <w:r>
              <w:t>Метроритмические ошибки. Развитие чувства ритма.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  <w:jc w:val="both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rPr>
                <w:b/>
                <w:bCs/>
              </w:rPr>
              <w:t>6 семестр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rPr>
                <w:b/>
                <w:bCs/>
              </w:rPr>
              <w:t>42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1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 xml:space="preserve">Диагностика вокальной </w:t>
            </w:r>
            <w:r>
              <w:t>одаренности.</w:t>
            </w:r>
          </w:p>
          <w:p w:rsidR="009C2687" w:rsidRDefault="004D7914">
            <w:pPr>
              <w:pStyle w:val="a4"/>
            </w:pPr>
            <w:r>
              <w:t>Музыкальные способности. Талант. Гениальность. Диагностика.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2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Определение типа голоса.</w:t>
            </w:r>
          </w:p>
          <w:p w:rsidR="009C2687" w:rsidRDefault="004D7914">
            <w:pPr>
              <w:pStyle w:val="a4"/>
            </w:pPr>
            <w:r>
              <w:t>Критерии определения типа голоса певца.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3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Особенности проведения начальных занятий пения.</w:t>
            </w:r>
          </w:p>
          <w:p w:rsidR="009C2687" w:rsidRDefault="004D7914">
            <w:pPr>
              <w:pStyle w:val="a4"/>
            </w:pPr>
            <w:r>
              <w:t xml:space="preserve">Проверка музыкального слуха и </w:t>
            </w:r>
            <w:r>
              <w:t>голоса. Организация первых занятий.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4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Роль вокальных упражнений в формировании и совершенствовании вокальных навыков.</w:t>
            </w:r>
          </w:p>
          <w:p w:rsidR="009C2687" w:rsidRDefault="004D7914">
            <w:pPr>
              <w:pStyle w:val="a4"/>
            </w:pPr>
            <w:r>
              <w:t>Значение распевания, виды.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5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 xml:space="preserve">Роль вокальных упражнений в формировании и совершенствовании вокальных </w:t>
            </w:r>
            <w:r>
              <w:t>навыков.</w:t>
            </w:r>
          </w:p>
          <w:p w:rsidR="009C2687" w:rsidRDefault="004D7914">
            <w:pPr>
              <w:pStyle w:val="a4"/>
            </w:pPr>
            <w:r>
              <w:t>Виды упражнений для развития вокальных навыков.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6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Роль вокальных упражнений в формировании и совершенствовании вокальных навыков.</w:t>
            </w:r>
          </w:p>
          <w:p w:rsidR="009C2687" w:rsidRDefault="004D7914">
            <w:pPr>
              <w:pStyle w:val="a4"/>
            </w:pPr>
            <w:r>
              <w:t>Распевания для формирования вокальных навыков.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7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 xml:space="preserve">Особенности работы с женскими </w:t>
            </w:r>
            <w:r>
              <w:t>голосами.</w:t>
            </w:r>
          </w:p>
          <w:p w:rsidR="009C2687" w:rsidRDefault="004D7914">
            <w:pPr>
              <w:pStyle w:val="a4"/>
            </w:pPr>
            <w:r>
              <w:t>Распевание. Диапазон. Репертуар.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8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Особенности работы с мужскими голосами.</w:t>
            </w:r>
          </w:p>
          <w:p w:rsidR="009C2687" w:rsidRDefault="004D7914">
            <w:pPr>
              <w:pStyle w:val="a4"/>
            </w:pPr>
            <w:r>
              <w:t>Распевание. Диапазон. Репертуар.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9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Особенности работы с детскими голосами.</w:t>
            </w:r>
          </w:p>
          <w:p w:rsidR="009C2687" w:rsidRDefault="004D7914">
            <w:pPr>
              <w:pStyle w:val="a4"/>
            </w:pPr>
            <w:r>
              <w:t>Распевание. Диапазон. Репертуар.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10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Методика проведения урока.</w:t>
            </w:r>
          </w:p>
          <w:p w:rsidR="009C2687" w:rsidRDefault="004D7914">
            <w:pPr>
              <w:pStyle w:val="a4"/>
            </w:pPr>
            <w:r>
              <w:t>План проведения урока.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11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Работа над вокальным произведением. Анализ произведения. План работы.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12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Критерии оценки учащегося.</w:t>
            </w:r>
          </w:p>
          <w:p w:rsidR="009C2687" w:rsidRDefault="004D7914">
            <w:pPr>
              <w:pStyle w:val="a4"/>
            </w:pPr>
            <w:r>
              <w:t>Проверка уровня знаний, умений, навыков. Система контроля и оценки.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13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Организация самостоятельной работы ученика.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</w:tbl>
    <w:p w:rsidR="009C2687" w:rsidRDefault="004D7914">
      <w:pPr>
        <w:spacing w:line="1" w:lineRule="exact"/>
        <w:rPr>
          <w:sz w:val="2"/>
          <w:szCs w:val="2"/>
        </w:rPr>
      </w:pPr>
      <w:r>
        <w:br w:type="page"/>
      </w:r>
    </w:p>
    <w:p w:rsidR="009C2687" w:rsidRDefault="009C2687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8040"/>
        <w:gridCol w:w="936"/>
        <w:gridCol w:w="1205"/>
        <w:gridCol w:w="1752"/>
      </w:tblGrid>
      <w:tr w:rsidR="009C268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 xml:space="preserve">Работа с произведением: </w:t>
            </w:r>
            <w:r>
              <w:t>закрепление пройденного материала, устранение ошибок, слушание различных вариантов интерпретации произведения. Просмотр видео открытых уроков ведущих преподавателей.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14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Развитие творческих навыков учащегося.</w:t>
            </w:r>
          </w:p>
          <w:p w:rsidR="009C2687" w:rsidRDefault="004D7914">
            <w:pPr>
              <w:pStyle w:val="a4"/>
            </w:pPr>
            <w:r>
              <w:t xml:space="preserve">Вокальный слух. Интонация. Ритм. </w:t>
            </w:r>
            <w:r>
              <w:t>Эмоциональность. Воображение.</w:t>
            </w:r>
          </w:p>
          <w:p w:rsidR="009C2687" w:rsidRDefault="004D7914">
            <w:pPr>
              <w:pStyle w:val="a4"/>
            </w:pPr>
            <w:r>
              <w:t>Импровизация.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15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Обучение в младших классах ДМШ.</w:t>
            </w:r>
          </w:p>
          <w:p w:rsidR="009C2687" w:rsidRDefault="004D7914">
            <w:pPr>
              <w:pStyle w:val="a4"/>
            </w:pPr>
            <w:r>
              <w:t>Развитие вокальных навыков, распевание. Пение вокализов. Репертуар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16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Обучение в старших классах ДМШ</w:t>
            </w:r>
          </w:p>
          <w:p w:rsidR="009C2687" w:rsidRDefault="004D7914">
            <w:pPr>
              <w:pStyle w:val="a4"/>
            </w:pPr>
            <w:r>
              <w:t xml:space="preserve">Развитие вокальных навыков, распевание. </w:t>
            </w:r>
            <w:r>
              <w:t>Пение вокализов. Репертуар.</w:t>
            </w:r>
          </w:p>
          <w:p w:rsidR="009C2687" w:rsidRDefault="004D7914">
            <w:pPr>
              <w:pStyle w:val="a4"/>
            </w:pPr>
            <w:r>
              <w:t>Мутация.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17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Эстрадно-джазовый репертуар ДМШ.</w:t>
            </w:r>
          </w:p>
          <w:p w:rsidR="009C2687" w:rsidRDefault="004D7914">
            <w:pPr>
              <w:pStyle w:val="a4"/>
            </w:pPr>
            <w:r>
              <w:t>Критерии отбора программы. Произведения русских и зарубежных композиторов.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18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 xml:space="preserve">Планирование педагогического процесса. Перспективные планы </w:t>
            </w:r>
            <w:r>
              <w:t>индивидуальных и групповых занятий. Текущее планирование.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19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Пути и методы повышения квалификации начинающих преподавателей. Изучение нотной и методической литературы. Активная концертно</w:t>
            </w:r>
            <w:r>
              <w:softHyphen/>
              <w:t>конкурсная работа.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40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20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Экзамен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rPr>
                <w:b/>
                <w:bCs/>
              </w:rPr>
              <w:t>8 семестр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rPr>
                <w:b/>
                <w:bCs/>
              </w:rPr>
              <w:t>36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1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Детски песни радио и кино. (Песенное творчество Е. Крылатова, В. Шаинского, М. Минкова и др.).</w:t>
            </w:r>
          </w:p>
          <w:p w:rsidR="009C2687" w:rsidRDefault="004D7914">
            <w:pPr>
              <w:pStyle w:val="a4"/>
            </w:pPr>
            <w:r>
              <w:t>Биография, стилевые особенности композиторов. Песни из фильмов.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2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 xml:space="preserve">Детски песни радио и кино. (Песенное </w:t>
            </w:r>
            <w:r>
              <w:t>творчество М. Дунаевского, Э. Артемьева, Г. Гладкова и др.). Биография, стилевые особенности композиторов. Песни из фильмов.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3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 xml:space="preserve">Детские песни советских и российских композиторов (И.Дунаевский, Ю. Саульский, Т. Хренников). Биография, </w:t>
            </w:r>
            <w:r>
              <w:t>стилевые особенности композиторов. Песни из фильмов.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4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Детские песни советских и российских композиторов (Р. Паулс,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</w:tbl>
    <w:p w:rsidR="009C2687" w:rsidRDefault="004D7914">
      <w:pPr>
        <w:spacing w:line="1" w:lineRule="exact"/>
        <w:rPr>
          <w:sz w:val="2"/>
          <w:szCs w:val="2"/>
        </w:rPr>
      </w:pPr>
      <w:r>
        <w:br w:type="page"/>
      </w:r>
    </w:p>
    <w:p w:rsidR="009C2687" w:rsidRDefault="009C2687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8006"/>
        <w:gridCol w:w="936"/>
        <w:gridCol w:w="1205"/>
        <w:gridCol w:w="1752"/>
      </w:tblGrid>
      <w:tr w:rsidR="009C268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М. Таривердиев, песни на стихи поэта Ю. Энтина). Биография, индивидуальные особенности творчества композиторов. Песни из фильмов.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5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Детские песни советских и российских композиторов (В. Тюльканов, С. Семенов, А.</w:t>
            </w:r>
            <w:r>
              <w:t xml:space="preserve"> Ермолов и др.). Биография, стилевые особенности композиторов.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40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6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Ретро шлягеры. Лучшие песни 60х - 70х годов. Особенности стиля, композиторы, исполнители. Произведения в современной обработке.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40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7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 xml:space="preserve">Ретро шлягеры. Лучшие </w:t>
            </w:r>
            <w:r>
              <w:t>пени 80-х - 90х годов. Особенности стиля, композиторы, исполнители. Произведения в современной обработке.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40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8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Народные песни. Специфика исполнения народной песни. Исполнители.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40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9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Народные песни. Народные песни в современной</w:t>
            </w:r>
            <w:r>
              <w:t xml:space="preserve"> обработке. Исполнители.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40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10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Песни времен ВОВ, песни о войне. История создания песен времен ВОВ. Знаменитые исполнители песен, их биография.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40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11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 xml:space="preserve">Песни времен ВОВ, песни о войне. Современные песни о ВОВ. Стилистические </w:t>
            </w:r>
            <w:r>
              <w:t>особенности исполнения песен о ВОВ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40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12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Романсы. Старинный русский романс. А. Алябьев. А. Варламов. Гурилёв.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40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13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Романсы. Особенности исполнения русского романса. Исполнители, их биография.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40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14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 xml:space="preserve">Песни </w:t>
            </w:r>
            <w:r>
              <w:t>зарубежных композиторов.</w:t>
            </w:r>
          </w:p>
          <w:p w:rsidR="009C2687" w:rsidRDefault="004D7914">
            <w:pPr>
              <w:pStyle w:val="a4"/>
            </w:pPr>
            <w:r>
              <w:t>Зарубежные песни 60-70х годов. Биография, стилевые особенности композиторов. Особенности исполнения, приемы звукоизвлечения.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40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15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Песни зарубежных композиторов.</w:t>
            </w:r>
          </w:p>
          <w:p w:rsidR="009C2687" w:rsidRDefault="004D7914">
            <w:pPr>
              <w:pStyle w:val="a4"/>
            </w:pPr>
            <w:r>
              <w:t xml:space="preserve">Зарубежные песни 80-90х годов. Биография, стилевые </w:t>
            </w:r>
            <w:r>
              <w:t>особенности композиторов. Особенности исполнения, приемы звукоизвлечения.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40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16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Песни зарубежных композиторов.</w:t>
            </w:r>
          </w:p>
          <w:p w:rsidR="009C2687" w:rsidRDefault="004D7914">
            <w:pPr>
              <w:pStyle w:val="a4"/>
            </w:pPr>
            <w:r>
              <w:t>Современные композиторы. Биография, стилевые особенности композиторов. Особенности исполнения, приемы звукоизвлечения.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40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 xml:space="preserve">Устный </w:t>
            </w:r>
            <w:r>
              <w:t>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17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Джазовые стандарты, трудовые песни, блюзы.</w:t>
            </w:r>
          </w:p>
          <w:p w:rsidR="009C2687" w:rsidRDefault="004D7914">
            <w:pPr>
              <w:pStyle w:val="a4"/>
            </w:pPr>
            <w:r>
              <w:t>Африканские корни джаза и их проявление на американской земле.</w:t>
            </w:r>
          </w:p>
          <w:p w:rsidR="009C2687" w:rsidRDefault="004D7914">
            <w:pPr>
              <w:pStyle w:val="a4"/>
            </w:pPr>
            <w:r>
              <w:t>Трудовые песни. Спиричуэлс.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40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</w:tbl>
    <w:p w:rsidR="009C2687" w:rsidRDefault="009C2687">
      <w:pPr>
        <w:sectPr w:rsidR="009C2687">
          <w:pgSz w:w="16840" w:h="11900" w:orient="landscape"/>
          <w:pgMar w:top="681" w:right="740" w:bottom="1188" w:left="3630" w:header="253" w:footer="3" w:gutter="0"/>
          <w:cols w:space="720"/>
          <w:noEndnote/>
          <w:docGrid w:linePitch="360"/>
        </w:sectPr>
      </w:pPr>
    </w:p>
    <w:p w:rsidR="009C2687" w:rsidRDefault="009C2687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566"/>
        <w:gridCol w:w="8006"/>
        <w:gridCol w:w="936"/>
        <w:gridCol w:w="1205"/>
        <w:gridCol w:w="1757"/>
      </w:tblGrid>
      <w:tr w:rsidR="009C268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55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18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Джазовые стандарты, трудовые песни, блюзы.</w:t>
            </w:r>
          </w:p>
          <w:p w:rsidR="009C2687" w:rsidRDefault="004D7914">
            <w:pPr>
              <w:pStyle w:val="a4"/>
            </w:pPr>
            <w:r>
              <w:t>Импровизация. Л. Амстронг, Э. Фицджеральд.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19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Подготовка к Государственному экзамену.</w:t>
            </w:r>
          </w:p>
          <w:p w:rsidR="009C2687" w:rsidRDefault="004D7914">
            <w:pPr>
              <w:pStyle w:val="a4"/>
            </w:pPr>
            <w:r>
              <w:t>Закрепление пройденных тем.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40"/>
            </w:pPr>
            <w: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rPr>
                <w:b/>
                <w:bCs/>
              </w:rPr>
              <w:t>140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40"/>
            </w:pPr>
            <w:r>
              <w:rPr>
                <w:b/>
                <w:bCs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314"/>
          <w:jc w:val="center"/>
        </w:trPr>
        <w:tc>
          <w:tcPr>
            <w:tcW w:w="111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rPr>
                <w:b/>
                <w:bCs/>
              </w:rPr>
              <w:t>Самостоятельная работа при изучении темы 2.1</w:t>
            </w:r>
          </w:p>
          <w:p w:rsidR="009C2687" w:rsidRDefault="004D7914">
            <w:pPr>
              <w:pStyle w:val="a4"/>
            </w:pPr>
            <w:r>
              <w:t>Примерная тематика внеаудиторной самостоятельной работы:</w:t>
            </w:r>
          </w:p>
          <w:p w:rsidR="009C2687" w:rsidRDefault="004D7914">
            <w:pPr>
              <w:pStyle w:val="a4"/>
              <w:numPr>
                <w:ilvl w:val="0"/>
                <w:numId w:val="4"/>
              </w:numPr>
              <w:tabs>
                <w:tab w:val="left" w:pos="139"/>
              </w:tabs>
            </w:pPr>
            <w:r>
              <w:t>проработка заданий преподавателей, учебной и специальной литературы;</w:t>
            </w:r>
          </w:p>
          <w:p w:rsidR="009C2687" w:rsidRDefault="004D7914">
            <w:pPr>
              <w:pStyle w:val="a4"/>
              <w:numPr>
                <w:ilvl w:val="0"/>
                <w:numId w:val="4"/>
              </w:numPr>
              <w:tabs>
                <w:tab w:val="left" w:pos="139"/>
              </w:tabs>
            </w:pPr>
            <w:r>
              <w:t xml:space="preserve">подготовка к практическим </w:t>
            </w:r>
            <w:r>
              <w:t>занятиям;</w:t>
            </w:r>
          </w:p>
          <w:p w:rsidR="009C2687" w:rsidRDefault="004D7914">
            <w:pPr>
              <w:pStyle w:val="a4"/>
              <w:numPr>
                <w:ilvl w:val="0"/>
                <w:numId w:val="4"/>
              </w:numPr>
              <w:tabs>
                <w:tab w:val="left" w:pos="139"/>
              </w:tabs>
            </w:pPr>
            <w:r>
              <w:t>исполнение на фортепиано вокальных упражнений, музыкальных примеров к темам;</w:t>
            </w:r>
          </w:p>
          <w:p w:rsidR="009C2687" w:rsidRDefault="004D7914">
            <w:pPr>
              <w:pStyle w:val="a4"/>
              <w:numPr>
                <w:ilvl w:val="0"/>
                <w:numId w:val="4"/>
              </w:numPr>
              <w:tabs>
                <w:tab w:val="left" w:pos="139"/>
              </w:tabs>
            </w:pPr>
            <w:r>
              <w:t>просмотр видео открытых уроков ведущих преподавателей;</w:t>
            </w:r>
          </w:p>
          <w:p w:rsidR="009C2687" w:rsidRDefault="004D7914">
            <w:pPr>
              <w:pStyle w:val="a4"/>
              <w:numPr>
                <w:ilvl w:val="0"/>
                <w:numId w:val="4"/>
              </w:numPr>
              <w:tabs>
                <w:tab w:val="left" w:pos="139"/>
              </w:tabs>
            </w:pPr>
            <w:r>
              <w:t>работа с конспектом;</w:t>
            </w:r>
          </w:p>
          <w:p w:rsidR="009C2687" w:rsidRDefault="004D7914">
            <w:pPr>
              <w:pStyle w:val="a4"/>
              <w:numPr>
                <w:ilvl w:val="0"/>
                <w:numId w:val="4"/>
              </w:numPr>
              <w:tabs>
                <w:tab w:val="left" w:pos="139"/>
              </w:tabs>
            </w:pPr>
            <w:r>
              <w:t>подготовка к контрольной работе, экзамену.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rPr>
                <w:b/>
                <w:bCs/>
              </w:rPr>
              <w:t>82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rPr>
                <w:b/>
                <w:bCs/>
              </w:rPr>
              <w:t>Тема 2.2.</w:t>
            </w:r>
          </w:p>
          <w:p w:rsidR="009C2687" w:rsidRDefault="004D7914">
            <w:pPr>
              <w:pStyle w:val="a4"/>
            </w:pPr>
            <w:r>
              <w:rPr>
                <w:b/>
                <w:bCs/>
              </w:rPr>
              <w:t>Физическая культура (ритмика)</w:t>
            </w:r>
          </w:p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40"/>
            </w:pPr>
            <w:r>
              <w:t>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420"/>
            </w:pPr>
            <w:r>
              <w:t>***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***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rPr>
                <w:b/>
                <w:bCs/>
              </w:rPr>
              <w:t>8 семестр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rPr>
                <w:b/>
                <w:bCs/>
              </w:rPr>
              <w:t>38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420"/>
            </w:pPr>
            <w:r>
              <w:t>***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***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1.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Инструктаж по технике безопасности на занятиях по настольному теннису. Игра в настольный теннис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40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540"/>
            </w:pPr>
            <w: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2.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Парные игры. Тактика игр.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420"/>
            </w:pPr>
            <w:r>
              <w:t>1,2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3.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Тактика розыгрыша очка. Игры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420"/>
            </w:pPr>
            <w:r>
              <w:t>1,2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4.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Тактика приёма подач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420"/>
            </w:pPr>
            <w:r>
              <w:t>1,2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5.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Правила парной игры. Тренажёры.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40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420"/>
            </w:pPr>
            <w:r>
              <w:t>1,2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6.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Хватка, толчок, срезка. Игры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420"/>
            </w:pPr>
            <w:r>
              <w:t>1,2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7.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Технический приём «накат».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420"/>
            </w:pPr>
            <w:r>
              <w:t>1,2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8.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Соревновательный метод.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420"/>
            </w:pPr>
            <w:r>
              <w:t>1,2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9.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Классификация ударов мяча.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420"/>
            </w:pPr>
            <w:r>
              <w:t>1,2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10.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Тактические действия в игре.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420"/>
            </w:pPr>
            <w:r>
              <w:t>1,2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11.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Расстановка игроков в паре.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420"/>
            </w:pPr>
            <w:r>
              <w:t>1,2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12.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Парные турниры.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40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420"/>
            </w:pPr>
            <w:r>
              <w:t>1,2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13.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 xml:space="preserve">Основы техники и тактики игры </w:t>
            </w:r>
            <w:r>
              <w:t>настольный теннис.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420"/>
            </w:pPr>
            <w:r>
              <w:t>1,2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14.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Разминка теннисиста.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540"/>
            </w:pPr>
            <w: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140"/>
            </w:pPr>
            <w:r>
              <w:t>Устный опрос</w:t>
            </w:r>
          </w:p>
        </w:tc>
      </w:tr>
    </w:tbl>
    <w:p w:rsidR="009C2687" w:rsidRDefault="004D7914">
      <w:pPr>
        <w:spacing w:line="1" w:lineRule="exact"/>
        <w:rPr>
          <w:sz w:val="2"/>
          <w:szCs w:val="2"/>
        </w:rPr>
      </w:pPr>
      <w:r>
        <w:br w:type="page"/>
      </w:r>
    </w:p>
    <w:p w:rsidR="009C2687" w:rsidRDefault="009C2687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566"/>
        <w:gridCol w:w="8006"/>
        <w:gridCol w:w="936"/>
        <w:gridCol w:w="1205"/>
        <w:gridCol w:w="1757"/>
      </w:tblGrid>
      <w:tr w:rsidR="009C268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15.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 xml:space="preserve">Правила соревнований по </w:t>
            </w:r>
            <w:r>
              <w:t>настольному теннису.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1,2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Устный опрос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16.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Контрольная работа.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40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40"/>
            </w:pPr>
            <w: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2687" w:rsidRDefault="009C2687"/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rPr>
                <w:b/>
                <w:bCs/>
              </w:rPr>
              <w:t>38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1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rPr>
                <w:b/>
                <w:bCs/>
              </w:rPr>
              <w:t>Самостоятельная работа при изучении темы 2.2</w:t>
            </w:r>
          </w:p>
          <w:p w:rsidR="009C2687" w:rsidRDefault="004D7914">
            <w:pPr>
              <w:pStyle w:val="a4"/>
            </w:pPr>
            <w:r>
              <w:t>Примерная тематика внеаудиторной самостоятельной работы:</w:t>
            </w:r>
          </w:p>
          <w:p w:rsidR="009C2687" w:rsidRDefault="004D7914">
            <w:pPr>
              <w:pStyle w:val="a4"/>
              <w:numPr>
                <w:ilvl w:val="0"/>
                <w:numId w:val="5"/>
              </w:numPr>
              <w:tabs>
                <w:tab w:val="left" w:pos="139"/>
              </w:tabs>
            </w:pPr>
            <w:r>
              <w:t xml:space="preserve">самостоятельная проработка заданий </w:t>
            </w:r>
            <w:r>
              <w:t>преподавателей, учебной и специальной литературы;</w:t>
            </w:r>
          </w:p>
          <w:p w:rsidR="009C2687" w:rsidRDefault="004D7914">
            <w:pPr>
              <w:pStyle w:val="a4"/>
              <w:numPr>
                <w:ilvl w:val="0"/>
                <w:numId w:val="5"/>
              </w:numPr>
              <w:tabs>
                <w:tab w:val="left" w:pos="139"/>
              </w:tabs>
            </w:pPr>
            <w:r>
              <w:t>подготовка к практическим занятиям;</w:t>
            </w:r>
          </w:p>
          <w:p w:rsidR="009C2687" w:rsidRDefault="004D7914">
            <w:pPr>
              <w:pStyle w:val="a4"/>
              <w:numPr>
                <w:ilvl w:val="0"/>
                <w:numId w:val="5"/>
              </w:numPr>
              <w:tabs>
                <w:tab w:val="left" w:pos="139"/>
              </w:tabs>
            </w:pPr>
            <w:r>
              <w:t>подготовка к контрольной работе.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rPr>
                <w:b/>
                <w:bCs/>
              </w:rPr>
              <w:t>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</w:tbl>
    <w:p w:rsidR="009C2687" w:rsidRDefault="009C2687">
      <w:pPr>
        <w:sectPr w:rsidR="009C2687">
          <w:pgSz w:w="16840" w:h="11900" w:orient="landscape"/>
          <w:pgMar w:top="604" w:right="736" w:bottom="1111" w:left="1038" w:header="176" w:footer="3" w:gutter="0"/>
          <w:cols w:space="720"/>
          <w:noEndnote/>
          <w:docGrid w:linePitch="360"/>
        </w:sectPr>
      </w:pPr>
    </w:p>
    <w:p w:rsidR="009C2687" w:rsidRDefault="004D7914">
      <w:pPr>
        <w:pStyle w:val="a6"/>
        <w:ind w:left="854"/>
      </w:pPr>
      <w:r>
        <w:rPr>
          <w:b/>
          <w:bCs/>
          <w:i w:val="0"/>
          <w:iCs w:val="0"/>
        </w:rPr>
        <w:lastRenderedPageBreak/>
        <w:t>3. УСЛОВИЯ РЕАЛИЗАЦИИ ПРОФЕССИОНАЛЬНОГО МОДУЛЯ</w:t>
      </w:r>
    </w:p>
    <w:p w:rsidR="009C2687" w:rsidRDefault="009C2687">
      <w:pPr>
        <w:spacing w:after="219" w:line="1" w:lineRule="exact"/>
      </w:pPr>
    </w:p>
    <w:p w:rsidR="009C2687" w:rsidRDefault="004D7914">
      <w:pPr>
        <w:pStyle w:val="1"/>
        <w:numPr>
          <w:ilvl w:val="1"/>
          <w:numId w:val="6"/>
        </w:numPr>
        <w:tabs>
          <w:tab w:val="left" w:pos="1514"/>
        </w:tabs>
        <w:ind w:firstLine="600"/>
        <w:jc w:val="both"/>
      </w:pPr>
      <w:r>
        <w:rPr>
          <w:i/>
          <w:iCs/>
        </w:rPr>
        <w:t>Требования к материально-техническому обеспечению</w:t>
      </w:r>
    </w:p>
    <w:p w:rsidR="009C2687" w:rsidRDefault="004D7914">
      <w:pPr>
        <w:pStyle w:val="1"/>
        <w:ind w:firstLine="720"/>
        <w:jc w:val="both"/>
      </w:pPr>
      <w:r>
        <w:t xml:space="preserve">Для реализации ПМ.02 Педагогическая деятельность имеются кабинеты, учебные классы, обеспечивающие проведение всех видов </w:t>
      </w:r>
      <w:r>
        <w:t>практических и теоретических занятий, предусмотренных учебным планом:</w:t>
      </w:r>
    </w:p>
    <w:p w:rsidR="009C2687" w:rsidRDefault="004D7914">
      <w:pPr>
        <w:pStyle w:val="1"/>
        <w:numPr>
          <w:ilvl w:val="0"/>
          <w:numId w:val="7"/>
        </w:numPr>
        <w:tabs>
          <w:tab w:val="left" w:pos="939"/>
        </w:tabs>
        <w:ind w:firstLine="720"/>
        <w:jc w:val="both"/>
      </w:pPr>
      <w:r>
        <w:t xml:space="preserve">№ 10 Учебный класс для групповых и индивидуальных занятий. Аудитория укомплектована стульями. Синтезатор, рояль, </w:t>
      </w:r>
      <w:r>
        <w:rPr>
          <w:lang w:val="en-US" w:eastAsia="en-US" w:bidi="en-US"/>
        </w:rPr>
        <w:t>CD</w:t>
      </w:r>
      <w:r>
        <w:t xml:space="preserve">-проигрыватель, вибрафон, колонки, микшерные пульты, комбоусилители, ударная установка, саксофон-бас, саксофон-альт, пюпитры, бас-гитара, тамбурин, тимбалы, кавбел (2 шт.), электрогитары (3 шт.), бонги, конго, микрофоны и стойки. Компьютер, </w:t>
      </w:r>
      <w:r>
        <w:rPr>
          <w:lang w:val="en-US" w:eastAsia="en-US" w:bidi="en-US"/>
        </w:rPr>
        <w:t xml:space="preserve">DVD, </w:t>
      </w:r>
      <w:r>
        <w:t>телевизор.</w:t>
      </w:r>
      <w:r>
        <w:t xml:space="preserve"> Шкаф (4 шт.)</w:t>
      </w:r>
    </w:p>
    <w:p w:rsidR="009C2687" w:rsidRDefault="004D7914">
      <w:pPr>
        <w:pStyle w:val="1"/>
        <w:numPr>
          <w:ilvl w:val="0"/>
          <w:numId w:val="7"/>
        </w:numPr>
        <w:tabs>
          <w:tab w:val="left" w:pos="934"/>
        </w:tabs>
        <w:ind w:firstLine="720"/>
        <w:jc w:val="both"/>
      </w:pPr>
      <w:r>
        <w:t>№ 35 - кабинет музыкально-теоретических дисциплин, кабинет музыкальной литературы, учебный класс для индивидуальных и групповых занятий. Укомплектован ученической мебелью и доской. Компьютер, принтер, пианино, наглядные пособия.</w:t>
      </w:r>
    </w:p>
    <w:p w:rsidR="009C2687" w:rsidRDefault="004D7914">
      <w:pPr>
        <w:pStyle w:val="1"/>
        <w:numPr>
          <w:ilvl w:val="0"/>
          <w:numId w:val="7"/>
        </w:numPr>
        <w:tabs>
          <w:tab w:val="left" w:pos="939"/>
        </w:tabs>
        <w:ind w:firstLine="720"/>
        <w:jc w:val="both"/>
      </w:pPr>
      <w:r>
        <w:t>№ 19 - библио</w:t>
      </w:r>
      <w:r>
        <w:t xml:space="preserve">тека, читальный зал с выходом в сеть Интернет.Укомплектована ученической мебелью. Компьютер (3 шт.) с доступом в Интернет, ЭИОС, ЭБС. Принтер. Шкаф (3 шт). Программное обеспечение: </w:t>
      </w:r>
      <w:r>
        <w:rPr>
          <w:lang w:val="en-US" w:eastAsia="en-US" w:bidi="en-US"/>
        </w:rPr>
        <w:t xml:space="preserve">Windows </w:t>
      </w:r>
      <w:r>
        <w:t>10.</w:t>
      </w:r>
    </w:p>
    <w:p w:rsidR="009C2687" w:rsidRDefault="004D7914">
      <w:pPr>
        <w:pStyle w:val="1"/>
        <w:numPr>
          <w:ilvl w:val="0"/>
          <w:numId w:val="7"/>
        </w:numPr>
        <w:tabs>
          <w:tab w:val="left" w:pos="939"/>
        </w:tabs>
        <w:ind w:firstLine="720"/>
        <w:jc w:val="both"/>
      </w:pPr>
      <w:r>
        <w:t>№28 - кабинет музыкально-теоретических дисциплин, музыкальной л</w:t>
      </w:r>
      <w:r>
        <w:t>итературы, учебный класс для проведения оркестровых и ансамблевых занятий, для групповых и индивидуальных занятий. Малый концертный зал. Укомплектован ученической мебелью и доской. Телевизор, музыкальный центр, рояль, пианино, компьютер, МР3 - проигрывател</w:t>
      </w:r>
      <w:r>
        <w:t xml:space="preserve">ь, проигрыватель виниловых дисков, </w:t>
      </w:r>
      <w:r>
        <w:rPr>
          <w:lang w:val="en-US" w:eastAsia="en-US" w:bidi="en-US"/>
        </w:rPr>
        <w:t>DVD</w:t>
      </w:r>
      <w:r w:rsidRPr="001B5FDC">
        <w:rPr>
          <w:lang w:eastAsia="en-US" w:bidi="en-US"/>
        </w:rPr>
        <w:t xml:space="preserve">. </w:t>
      </w:r>
      <w:r>
        <w:t>Шкаф (2 шт.)</w:t>
      </w:r>
    </w:p>
    <w:p w:rsidR="009C2687" w:rsidRDefault="004D7914">
      <w:pPr>
        <w:pStyle w:val="1"/>
        <w:numPr>
          <w:ilvl w:val="0"/>
          <w:numId w:val="7"/>
        </w:numPr>
        <w:tabs>
          <w:tab w:val="left" w:pos="929"/>
        </w:tabs>
        <w:ind w:firstLine="720"/>
        <w:jc w:val="both"/>
      </w:pPr>
      <w:r>
        <w:t>№ 31 - кабинет гуманитарных и социально-экономических дисциплин, кабинет музыкально-теоретических дисциплин, истории, географии и обществознания .</w:t>
      </w:r>
    </w:p>
    <w:p w:rsidR="009C2687" w:rsidRDefault="004D7914">
      <w:pPr>
        <w:pStyle w:val="1"/>
        <w:ind w:firstLine="0"/>
        <w:jc w:val="both"/>
      </w:pPr>
      <w:r>
        <w:t xml:space="preserve">Укомплектован ученической мебелью, доской. Комплект мультимедийного оборудования: компьютер, ноутбук, проектор, экран. Плакаты, стенды. Телевизор. Пианино (2 шт). Шкаф (2 шт). Программное обеспечение: </w:t>
      </w:r>
      <w:r>
        <w:rPr>
          <w:lang w:val="en-US" w:eastAsia="en-US" w:bidi="en-US"/>
        </w:rPr>
        <w:t>Windows</w:t>
      </w:r>
      <w:r w:rsidRPr="001B5FDC">
        <w:rPr>
          <w:lang w:eastAsia="en-US" w:bidi="en-US"/>
        </w:rPr>
        <w:t xml:space="preserve"> </w:t>
      </w:r>
      <w:r>
        <w:t>10.</w:t>
      </w:r>
    </w:p>
    <w:p w:rsidR="009C2687" w:rsidRDefault="004D7914">
      <w:pPr>
        <w:pStyle w:val="1"/>
        <w:numPr>
          <w:ilvl w:val="0"/>
          <w:numId w:val="7"/>
        </w:numPr>
        <w:tabs>
          <w:tab w:val="left" w:pos="934"/>
        </w:tabs>
        <w:ind w:firstLine="720"/>
        <w:jc w:val="both"/>
      </w:pPr>
      <w:r>
        <w:t>№ 26 - кабинет гуманитарных и социально-эко</w:t>
      </w:r>
      <w:r>
        <w:t>номических дисциплин, музыкально-теоретических дисциплин, музыкальной литературы, учебный класс для групповых и индивидуальных занятий. Укомплектован ученической мебелью и доской. Пианино, электропианино, наглядные пособия, компьютер, проигрыватель винилов</w:t>
      </w:r>
      <w:r>
        <w:t xml:space="preserve">ых дисков. Программное обеспечение: </w:t>
      </w:r>
      <w:r>
        <w:rPr>
          <w:lang w:val="en-US" w:eastAsia="en-US" w:bidi="en-US"/>
        </w:rPr>
        <w:t xml:space="preserve">Windows </w:t>
      </w:r>
      <w:r>
        <w:t>10.</w:t>
      </w:r>
    </w:p>
    <w:p w:rsidR="009C2687" w:rsidRDefault="004D7914">
      <w:pPr>
        <w:pStyle w:val="1"/>
        <w:numPr>
          <w:ilvl w:val="0"/>
          <w:numId w:val="7"/>
        </w:numPr>
        <w:tabs>
          <w:tab w:val="left" w:pos="934"/>
        </w:tabs>
        <w:ind w:firstLine="720"/>
        <w:jc w:val="both"/>
      </w:pPr>
      <w:r>
        <w:t xml:space="preserve">Спортивный зал. Помещение для занятий физической культурой и спортом Табло электронное (2 шт). Комплект скамеек (5 шт ), маты. Баскетбольные щиты. Волейбольные стойки с сеткой. Столы для настольного тенниса. </w:t>
      </w:r>
      <w:r>
        <w:t>Скалодром.</w:t>
      </w:r>
    </w:p>
    <w:p w:rsidR="009C2687" w:rsidRDefault="004D7914">
      <w:pPr>
        <w:pStyle w:val="1"/>
        <w:numPr>
          <w:ilvl w:val="0"/>
          <w:numId w:val="7"/>
        </w:numPr>
        <w:tabs>
          <w:tab w:val="left" w:pos="934"/>
        </w:tabs>
        <w:spacing w:after="220"/>
        <w:ind w:firstLine="720"/>
        <w:jc w:val="both"/>
      </w:pPr>
      <w:r>
        <w:t>Стадион. Открытый стадион широкого профиля с элементами полосы препятствий. Легкоатлетическая площадка, включающая в себя беговую дорожку 400 м, секторы для прыжков в длину и метания снарядов. Футбольное поле с искусственным покрытием. Ворота дл</w:t>
      </w:r>
      <w:r>
        <w:t xml:space="preserve">я игры в футбол и мини-футбол. Площадка для баскетбола. Площадка для пляжного волейбола. Баскетбольные щиты. Волейбольные стойки с сеткой. Элементы учебно-тренировочного комплекса "Полоса препятствий": лабиринт, забор с накладной доской, разрушенный мост, </w:t>
      </w:r>
      <w:r>
        <w:t>разрушенная лестница, стена с двумя проломами, одиночный окоп для стрельбы и метания гранат.</w:t>
      </w:r>
    </w:p>
    <w:p w:rsidR="009C2687" w:rsidRDefault="004D7914">
      <w:pPr>
        <w:pStyle w:val="1"/>
        <w:numPr>
          <w:ilvl w:val="1"/>
          <w:numId w:val="6"/>
        </w:numPr>
        <w:tabs>
          <w:tab w:val="left" w:pos="1514"/>
        </w:tabs>
        <w:ind w:firstLine="720"/>
        <w:jc w:val="both"/>
      </w:pPr>
      <w:r>
        <w:rPr>
          <w:i/>
          <w:iCs/>
        </w:rPr>
        <w:t>Учебно-методическое и информационное обеспечение</w:t>
      </w:r>
    </w:p>
    <w:p w:rsidR="009C2687" w:rsidRDefault="004D7914">
      <w:pPr>
        <w:pStyle w:val="1"/>
        <w:ind w:firstLine="0"/>
        <w:jc w:val="both"/>
      </w:pPr>
      <w:r>
        <w:t>Перечень рекомендуемых учебных изданий:</w:t>
      </w:r>
    </w:p>
    <w:p w:rsidR="009C2687" w:rsidRDefault="004D7914">
      <w:pPr>
        <w:pStyle w:val="1"/>
        <w:spacing w:line="185" w:lineRule="auto"/>
        <w:ind w:firstLine="0"/>
        <w:jc w:val="both"/>
      </w:pPr>
      <w:r>
        <w:rPr>
          <w:rFonts w:ascii="Arial" w:eastAsia="Arial" w:hAnsi="Arial" w:cs="Arial"/>
          <w:b/>
          <w:bCs/>
          <w:sz w:val="32"/>
          <w:szCs w:val="32"/>
        </w:rPr>
        <w:t xml:space="preserve">• </w:t>
      </w:r>
      <w:r>
        <w:rPr>
          <w:b/>
          <w:bCs/>
        </w:rPr>
        <w:t>Основные источники:</w:t>
      </w:r>
    </w:p>
    <w:p w:rsidR="009C2687" w:rsidRDefault="004D7914">
      <w:pPr>
        <w:pStyle w:val="1"/>
        <w:ind w:firstLine="0"/>
        <w:jc w:val="both"/>
      </w:pPr>
      <w:r>
        <w:t>МДК.02.01 Педагогические основы преподавания творчес</w:t>
      </w:r>
      <w:r>
        <w:t>ких дисциплин</w:t>
      </w:r>
    </w:p>
    <w:p w:rsidR="009C2687" w:rsidRDefault="004D7914">
      <w:pPr>
        <w:pStyle w:val="1"/>
        <w:numPr>
          <w:ilvl w:val="0"/>
          <w:numId w:val="8"/>
        </w:numPr>
        <w:tabs>
          <w:tab w:val="left" w:pos="350"/>
          <w:tab w:val="left" w:pos="8261"/>
        </w:tabs>
        <w:spacing w:after="220" w:line="269" w:lineRule="auto"/>
        <w:ind w:firstLine="0"/>
        <w:jc w:val="both"/>
        <w:rPr>
          <w:sz w:val="20"/>
          <w:szCs w:val="20"/>
        </w:rPr>
        <w:sectPr w:rsidR="009C2687">
          <w:footerReference w:type="even" r:id="rId11"/>
          <w:footerReference w:type="default" r:id="rId12"/>
          <w:pgSz w:w="11900" w:h="16840"/>
          <w:pgMar w:top="711" w:right="824" w:bottom="693" w:left="1668" w:header="0" w:footer="3" w:gutter="0"/>
          <w:cols w:space="720"/>
          <w:noEndnote/>
          <w:docGrid w:linePitch="360"/>
        </w:sectPr>
      </w:pPr>
      <w:r>
        <w:t xml:space="preserve">Крившенко, Л. П. Педагогика : учебник и практикум для среднего профессионального </w:t>
      </w:r>
      <w:r>
        <w:rPr>
          <w:sz w:val="20"/>
          <w:szCs w:val="20"/>
        </w:rPr>
        <w:t>Форма А</w:t>
      </w:r>
      <w:r>
        <w:rPr>
          <w:sz w:val="20"/>
          <w:szCs w:val="20"/>
        </w:rPr>
        <w:tab/>
        <w:t>стр. 23 из 39</w:t>
      </w:r>
    </w:p>
    <w:p w:rsidR="009C2687" w:rsidRDefault="009C2687">
      <w:pPr>
        <w:spacing w:after="199" w:line="1" w:lineRule="exact"/>
      </w:pPr>
    </w:p>
    <w:p w:rsidR="009C2687" w:rsidRDefault="004D7914">
      <w:pPr>
        <w:pStyle w:val="1"/>
        <w:ind w:left="380" w:firstLine="0"/>
        <w:jc w:val="both"/>
      </w:pPr>
      <w:r>
        <w:t xml:space="preserve">образования / Л. П. Крившенко, Л. В. Юркина. — 2-е изд., перераб. и доп. — Москва : Издательство Юрайт, 2024. — 400 с. — (Профессиональное образование). — </w:t>
      </w:r>
      <w:r>
        <w:rPr>
          <w:lang w:val="en-US" w:eastAsia="en-US" w:bidi="en-US"/>
        </w:rPr>
        <w:t>ISBN</w:t>
      </w:r>
      <w:r w:rsidRPr="001B5FDC">
        <w:rPr>
          <w:lang w:eastAsia="en-US" w:bidi="en-US"/>
        </w:rPr>
        <w:t xml:space="preserve"> </w:t>
      </w:r>
      <w:r>
        <w:t xml:space="preserve">978-5-534-09042-0. — Текст : электронный // Образовательная платформа Юрайт [сайт]. — </w:t>
      </w:r>
      <w:r>
        <w:rPr>
          <w:lang w:val="en-US" w:eastAsia="en-US" w:bidi="en-US"/>
        </w:rPr>
        <w:t>URL</w:t>
      </w:r>
      <w:r w:rsidRPr="001B5FDC">
        <w:rPr>
          <w:lang w:eastAsia="en-US" w:bidi="en-US"/>
        </w:rPr>
        <w:t>:</w:t>
      </w:r>
      <w:hyperlink r:id="rId13" w:history="1">
        <w:r w:rsidRPr="001B5FDC">
          <w:rPr>
            <w:lang w:eastAsia="en-US" w:bidi="en-US"/>
          </w:rPr>
          <w:t xml:space="preserve"> </w:t>
        </w:r>
        <w:r>
          <w:rPr>
            <w:color w:val="486C97"/>
            <w:u w:val="single"/>
            <w:lang w:val="en-US" w:eastAsia="en-US" w:bidi="en-US"/>
          </w:rPr>
          <w:t>https</w:t>
        </w:r>
        <w:r w:rsidRPr="001B5FDC">
          <w:rPr>
            <w:color w:val="486C97"/>
            <w:u w:val="single"/>
            <w:lang w:eastAsia="en-US" w:bidi="en-US"/>
          </w:rPr>
          <w:t>://</w:t>
        </w:r>
        <w:r>
          <w:rPr>
            <w:color w:val="486C97"/>
            <w:u w:val="single"/>
            <w:lang w:val="en-US" w:eastAsia="en-US" w:bidi="en-US"/>
          </w:rPr>
          <w:t>urait</w:t>
        </w:r>
        <w:r w:rsidRPr="001B5FDC">
          <w:rPr>
            <w:color w:val="486C97"/>
            <w:u w:val="single"/>
            <w:lang w:eastAsia="en-US" w:bidi="en-US"/>
          </w:rPr>
          <w:t>.</w:t>
        </w:r>
        <w:r>
          <w:rPr>
            <w:color w:val="486C97"/>
            <w:u w:val="single"/>
            <w:lang w:val="en-US" w:eastAsia="en-US" w:bidi="en-US"/>
          </w:rPr>
          <w:t>ru</w:t>
        </w:r>
        <w:r w:rsidRPr="001B5FDC">
          <w:rPr>
            <w:color w:val="486C97"/>
            <w:u w:val="single"/>
            <w:lang w:eastAsia="en-US" w:bidi="en-US"/>
          </w:rPr>
          <w:t>/</w:t>
        </w:r>
        <w:r>
          <w:rPr>
            <w:color w:val="486C97"/>
            <w:u w:val="single"/>
            <w:lang w:val="en-US" w:eastAsia="en-US" w:bidi="en-US"/>
          </w:rPr>
          <w:t>bcode</w:t>
        </w:r>
        <w:r w:rsidRPr="001B5FDC">
          <w:rPr>
            <w:color w:val="486C97"/>
            <w:u w:val="single"/>
            <w:lang w:eastAsia="en-US" w:bidi="en-US"/>
          </w:rPr>
          <w:t>/536849</w:t>
        </w:r>
      </w:hyperlink>
    </w:p>
    <w:p w:rsidR="009C2687" w:rsidRDefault="004D7914">
      <w:pPr>
        <w:pStyle w:val="1"/>
        <w:numPr>
          <w:ilvl w:val="0"/>
          <w:numId w:val="8"/>
        </w:numPr>
        <w:tabs>
          <w:tab w:val="left" w:pos="350"/>
          <w:tab w:val="left" w:pos="7728"/>
        </w:tabs>
        <w:ind w:left="380" w:hanging="380"/>
        <w:jc w:val="both"/>
      </w:pPr>
      <w:r>
        <w:t xml:space="preserve">Обухова, Л. Ф. Возрастная психология : учебник для среднего профессионального образования / Л. Ф. Обухова. — Москва : Издательство Юрайт, 2024. — 411 с. — (Профессиональное образование). — </w:t>
      </w:r>
      <w:r>
        <w:rPr>
          <w:lang w:val="en-US" w:eastAsia="en-US" w:bidi="en-US"/>
        </w:rPr>
        <w:t>ISBN</w:t>
      </w:r>
      <w:r w:rsidRPr="001B5FDC">
        <w:rPr>
          <w:lang w:eastAsia="en-US" w:bidi="en-US"/>
        </w:rPr>
        <w:t xml:space="preserve"> </w:t>
      </w:r>
      <w:r>
        <w:t>978-5-534-18504-1.</w:t>
      </w:r>
      <w:r>
        <w:tab/>
        <w:t>— Текст :</w:t>
      </w:r>
    </w:p>
    <w:p w:rsidR="009C2687" w:rsidRDefault="004D7914">
      <w:pPr>
        <w:pStyle w:val="1"/>
        <w:spacing w:after="260"/>
        <w:ind w:left="380" w:firstLine="0"/>
        <w:jc w:val="both"/>
      </w:pPr>
      <w:r>
        <w:t>электронный // Образовательная пл</w:t>
      </w:r>
      <w:r>
        <w:t xml:space="preserve">атформа Юрайт [сайт]. — </w:t>
      </w:r>
      <w:r>
        <w:rPr>
          <w:lang w:val="en-US" w:eastAsia="en-US" w:bidi="en-US"/>
        </w:rPr>
        <w:t>URL</w:t>
      </w:r>
      <w:r w:rsidRPr="001B5FDC">
        <w:rPr>
          <w:lang w:eastAsia="en-US" w:bidi="en-US"/>
        </w:rPr>
        <w:t>:</w:t>
      </w:r>
      <w:hyperlink r:id="rId14" w:history="1">
        <w:r w:rsidRPr="001B5FDC">
          <w:rPr>
            <w:lang w:eastAsia="en-US" w:bidi="en-US"/>
          </w:rPr>
          <w:t xml:space="preserve"> </w:t>
        </w:r>
        <w:r>
          <w:rPr>
            <w:color w:val="486C97"/>
            <w:u w:val="single"/>
            <w:lang w:val="en-US" w:eastAsia="en-US" w:bidi="en-US"/>
          </w:rPr>
          <w:t>https</w:t>
        </w:r>
        <w:r w:rsidRPr="001B5FDC">
          <w:rPr>
            <w:color w:val="486C97"/>
            <w:u w:val="single"/>
            <w:lang w:eastAsia="en-US" w:bidi="en-US"/>
          </w:rPr>
          <w:t>://</w:t>
        </w:r>
        <w:r>
          <w:rPr>
            <w:color w:val="486C97"/>
            <w:u w:val="single"/>
            <w:lang w:val="en-US" w:eastAsia="en-US" w:bidi="en-US"/>
          </w:rPr>
          <w:t>urait</w:t>
        </w:r>
        <w:r w:rsidRPr="001B5FDC">
          <w:rPr>
            <w:color w:val="486C97"/>
            <w:u w:val="single"/>
            <w:lang w:eastAsia="en-US" w:bidi="en-US"/>
          </w:rPr>
          <w:t>.</w:t>
        </w:r>
        <w:r>
          <w:rPr>
            <w:color w:val="486C97"/>
            <w:u w:val="single"/>
            <w:lang w:val="en-US" w:eastAsia="en-US" w:bidi="en-US"/>
          </w:rPr>
          <w:t>ru</w:t>
        </w:r>
        <w:r w:rsidRPr="001B5FDC">
          <w:rPr>
            <w:color w:val="486C97"/>
            <w:u w:val="single"/>
            <w:lang w:eastAsia="en-US" w:bidi="en-US"/>
          </w:rPr>
          <w:t>/</w:t>
        </w:r>
        <w:r>
          <w:rPr>
            <w:color w:val="486C97"/>
            <w:u w:val="single"/>
            <w:lang w:val="en-US" w:eastAsia="en-US" w:bidi="en-US"/>
          </w:rPr>
          <w:t>bcode</w:t>
        </w:r>
        <w:r w:rsidRPr="001B5FDC">
          <w:rPr>
            <w:color w:val="486C97"/>
            <w:u w:val="single"/>
            <w:lang w:eastAsia="en-US" w:bidi="en-US"/>
          </w:rPr>
          <w:t>/535189</w:t>
        </w:r>
      </w:hyperlink>
    </w:p>
    <w:p w:rsidR="009C2687" w:rsidRDefault="004D7914">
      <w:pPr>
        <w:pStyle w:val="1"/>
        <w:ind w:firstLine="0"/>
        <w:jc w:val="both"/>
      </w:pPr>
      <w:r>
        <w:t>МДК.02.02 Учебно-методическое обеспечение учебного процесса</w:t>
      </w:r>
    </w:p>
    <w:p w:rsidR="009C2687" w:rsidRDefault="004D7914">
      <w:pPr>
        <w:pStyle w:val="1"/>
        <w:numPr>
          <w:ilvl w:val="0"/>
          <w:numId w:val="9"/>
        </w:numPr>
        <w:tabs>
          <w:tab w:val="left" w:pos="1074"/>
          <w:tab w:val="left" w:pos="4974"/>
        </w:tabs>
        <w:ind w:left="1100" w:hanging="360"/>
        <w:jc w:val="both"/>
      </w:pPr>
      <w:r>
        <w:t xml:space="preserve">Рачина, Б. С. Педагогическая практика: подготовка педагога-музыканта </w:t>
      </w:r>
      <w:r w:rsidRPr="001B5FDC">
        <w:rPr>
          <w:lang w:eastAsia="en-US" w:bidi="en-US"/>
        </w:rPr>
        <w:t xml:space="preserve">: </w:t>
      </w:r>
      <w:r>
        <w:t>учебно-методическое по</w:t>
      </w:r>
      <w:r>
        <w:t xml:space="preserve">собие </w:t>
      </w:r>
      <w:r w:rsidRPr="001B5FDC">
        <w:rPr>
          <w:lang w:eastAsia="en-US" w:bidi="en-US"/>
        </w:rPr>
        <w:t xml:space="preserve">/ </w:t>
      </w:r>
      <w:r>
        <w:t xml:space="preserve">Б. С. Рачина. </w:t>
      </w:r>
      <w:r w:rsidRPr="001B5FDC">
        <w:rPr>
          <w:lang w:eastAsia="en-US" w:bidi="en-US"/>
        </w:rPr>
        <w:t xml:space="preserve">— </w:t>
      </w:r>
      <w:r>
        <w:t xml:space="preserve">2-е изд., стер. </w:t>
      </w:r>
      <w:r w:rsidRPr="001B5FDC">
        <w:rPr>
          <w:lang w:eastAsia="en-US" w:bidi="en-US"/>
        </w:rPr>
        <w:t xml:space="preserve">— </w:t>
      </w:r>
      <w:r>
        <w:t xml:space="preserve">Санкт- Петербург </w:t>
      </w:r>
      <w:r w:rsidRPr="001B5FDC">
        <w:rPr>
          <w:lang w:eastAsia="en-US" w:bidi="en-US"/>
        </w:rPr>
        <w:t xml:space="preserve">: </w:t>
      </w:r>
      <w:r>
        <w:t xml:space="preserve">Планета музыки, </w:t>
      </w:r>
      <w:r w:rsidRPr="001B5FDC">
        <w:rPr>
          <w:lang w:eastAsia="en-US" w:bidi="en-US"/>
        </w:rPr>
        <w:t xml:space="preserve">2022. — 80 </w:t>
      </w:r>
      <w:r>
        <w:t xml:space="preserve">с. </w:t>
      </w:r>
      <w:r w:rsidRPr="001B5FDC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1B5FDC">
        <w:rPr>
          <w:lang w:eastAsia="en-US" w:bidi="en-US"/>
        </w:rPr>
        <w:t xml:space="preserve"> 978-5-8114-9625-9. — </w:t>
      </w:r>
      <w:r>
        <w:t xml:space="preserve">Текст </w:t>
      </w:r>
      <w:r w:rsidRPr="001B5FDC">
        <w:rPr>
          <w:lang w:eastAsia="en-US" w:bidi="en-US"/>
        </w:rPr>
        <w:t xml:space="preserve">: </w:t>
      </w:r>
      <w:r>
        <w:t xml:space="preserve">электронный </w:t>
      </w:r>
      <w:r w:rsidRPr="001B5FDC">
        <w:rPr>
          <w:lang w:eastAsia="en-US" w:bidi="en-US"/>
        </w:rPr>
        <w:t xml:space="preserve">// </w:t>
      </w:r>
      <w:r>
        <w:t xml:space="preserve">Лань </w:t>
      </w:r>
      <w:r w:rsidRPr="001B5FDC">
        <w:rPr>
          <w:lang w:eastAsia="en-US" w:bidi="en-US"/>
        </w:rPr>
        <w:t xml:space="preserve">: </w:t>
      </w:r>
      <w:r>
        <w:t xml:space="preserve">электронно-библиотечная система. </w:t>
      </w:r>
      <w:r w:rsidRPr="001B5FDC">
        <w:rPr>
          <w:lang w:eastAsia="en-US" w:bidi="en-US"/>
        </w:rPr>
        <w:t xml:space="preserve">— </w:t>
      </w:r>
      <w:r>
        <w:rPr>
          <w:lang w:val="en-US" w:eastAsia="en-US" w:bidi="en-US"/>
        </w:rPr>
        <w:t>URL</w:t>
      </w:r>
      <w:r w:rsidRPr="001B5FDC">
        <w:rPr>
          <w:lang w:eastAsia="en-US" w:bidi="en-US"/>
        </w:rPr>
        <w:t xml:space="preserve">: </w:t>
      </w:r>
      <w:hyperlink r:id="rId15" w:history="1">
        <w:r>
          <w:rPr>
            <w:color w:val="0000FF"/>
            <w:u w:val="single"/>
            <w:lang w:val="en-US" w:eastAsia="en-US" w:bidi="en-US"/>
          </w:rPr>
          <w:t>https</w:t>
        </w:r>
        <w:r w:rsidRPr="001B5FDC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1B5FDC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1B5FDC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</w:t>
        </w:r>
        <w:r>
          <w:rPr>
            <w:color w:val="0000FF"/>
            <w:u w:val="single"/>
            <w:lang w:val="en-US" w:eastAsia="en-US" w:bidi="en-US"/>
          </w:rPr>
          <w:t>ook</w:t>
        </w:r>
        <w:r w:rsidRPr="001B5FDC">
          <w:rPr>
            <w:color w:val="0000FF"/>
            <w:u w:val="single"/>
            <w:lang w:eastAsia="en-US" w:bidi="en-US"/>
          </w:rPr>
          <w:t>/219266</w:t>
        </w:r>
        <w:r w:rsidRPr="001B5FDC">
          <w:rPr>
            <w:color w:val="0000FF"/>
            <w:lang w:eastAsia="en-US" w:bidi="en-US"/>
          </w:rPr>
          <w:tab/>
        </w:r>
      </w:hyperlink>
      <w:r>
        <w:t>. — Режим доступа: для авториз.</w:t>
      </w:r>
    </w:p>
    <w:p w:rsidR="009C2687" w:rsidRDefault="004D7914">
      <w:pPr>
        <w:pStyle w:val="1"/>
        <w:ind w:left="1100" w:firstLine="0"/>
        <w:jc w:val="both"/>
      </w:pPr>
      <w:r>
        <w:t>пользователей.</w:t>
      </w:r>
    </w:p>
    <w:p w:rsidR="009C2687" w:rsidRDefault="004D7914">
      <w:pPr>
        <w:pStyle w:val="1"/>
        <w:spacing w:line="180" w:lineRule="auto"/>
        <w:ind w:firstLine="0"/>
        <w:jc w:val="both"/>
      </w:pPr>
      <w:r>
        <w:rPr>
          <w:rFonts w:ascii="Arial" w:eastAsia="Arial" w:hAnsi="Arial" w:cs="Arial"/>
          <w:b/>
          <w:bCs/>
          <w:sz w:val="32"/>
          <w:szCs w:val="32"/>
        </w:rPr>
        <w:t xml:space="preserve">• </w:t>
      </w:r>
      <w:r>
        <w:rPr>
          <w:b/>
          <w:bCs/>
        </w:rPr>
        <w:t>Дополнительные источники:</w:t>
      </w:r>
    </w:p>
    <w:p w:rsidR="009C2687" w:rsidRDefault="004D7914">
      <w:pPr>
        <w:pStyle w:val="1"/>
        <w:ind w:firstLine="0"/>
        <w:jc w:val="both"/>
      </w:pPr>
      <w:r>
        <w:t>МДК.02.01 Педагогические основы преподавания творческих дисциплин</w:t>
      </w:r>
    </w:p>
    <w:p w:rsidR="009C2687" w:rsidRDefault="004D7914">
      <w:pPr>
        <w:pStyle w:val="1"/>
        <w:numPr>
          <w:ilvl w:val="0"/>
          <w:numId w:val="10"/>
        </w:numPr>
        <w:tabs>
          <w:tab w:val="left" w:pos="1074"/>
        </w:tabs>
        <w:ind w:left="1100" w:hanging="360"/>
        <w:jc w:val="both"/>
      </w:pPr>
      <w:r>
        <w:t>Шаповаленко, И. В. Психология развития и возрастная психология : учебник и практикум для среднего профессионального образования / И. В. Шаповаленко. — 3-е изд., перераб. и доп. — Москва : Издательство Юрайт, 2024. — 457 с. — (Профессиональное образование).</w:t>
      </w:r>
      <w:r>
        <w:t xml:space="preserve"> — </w:t>
      </w:r>
      <w:r>
        <w:rPr>
          <w:lang w:val="en-US" w:eastAsia="en-US" w:bidi="en-US"/>
        </w:rPr>
        <w:t>ISBN</w:t>
      </w:r>
      <w:r w:rsidRPr="001B5FDC">
        <w:rPr>
          <w:lang w:eastAsia="en-US" w:bidi="en-US"/>
        </w:rPr>
        <w:t xml:space="preserve"> 978-5-534</w:t>
      </w:r>
      <w:r w:rsidRPr="001B5FDC">
        <w:rPr>
          <w:lang w:eastAsia="en-US" w:bidi="en-US"/>
        </w:rPr>
        <w:softHyphen/>
        <w:t>11587-1.</w:t>
      </w:r>
      <w:r>
        <w:t xml:space="preserve"> — Текст : электронный // Образовательная платформа Юрайт [сайт]. — </w:t>
      </w:r>
      <w:r>
        <w:rPr>
          <w:lang w:val="en-US" w:eastAsia="en-US" w:bidi="en-US"/>
        </w:rPr>
        <w:t>URL</w:t>
      </w:r>
      <w:r w:rsidRPr="001B5FDC">
        <w:rPr>
          <w:lang w:eastAsia="en-US" w:bidi="en-US"/>
        </w:rPr>
        <w:t>:</w:t>
      </w:r>
      <w:hyperlink r:id="rId16" w:history="1">
        <w:r w:rsidRPr="001B5FDC">
          <w:rPr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https</w:t>
        </w:r>
        <w:r w:rsidRPr="001B5FDC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urait</w:t>
        </w:r>
        <w:r w:rsidRPr="001B5FDC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  <w:r w:rsidRPr="001B5FDC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bcode</w:t>
        </w:r>
        <w:r w:rsidRPr="001B5FDC">
          <w:rPr>
            <w:u w:val="single"/>
            <w:lang w:eastAsia="en-US" w:bidi="en-US"/>
          </w:rPr>
          <w:t>/542007</w:t>
        </w:r>
      </w:hyperlink>
    </w:p>
    <w:p w:rsidR="009C2687" w:rsidRDefault="004D7914">
      <w:pPr>
        <w:pStyle w:val="1"/>
        <w:numPr>
          <w:ilvl w:val="0"/>
          <w:numId w:val="10"/>
        </w:numPr>
        <w:tabs>
          <w:tab w:val="left" w:pos="1074"/>
        </w:tabs>
        <w:ind w:left="1100" w:hanging="360"/>
        <w:jc w:val="both"/>
      </w:pPr>
      <w:r>
        <w:t>Дополнительное образование детей: история и современность : учебное пособие для сре</w:t>
      </w:r>
      <w:r>
        <w:t xml:space="preserve">днего профессионального образования / ответственный редактор А. В. Золотарева. — 3-е изд., испр. и доп. — Москва : Издательство Юрайт, 2024. — 277 с. — (Профессиональное образование). — </w:t>
      </w:r>
      <w:r>
        <w:rPr>
          <w:lang w:val="en-US" w:eastAsia="en-US" w:bidi="en-US"/>
        </w:rPr>
        <w:t>ISBN</w:t>
      </w:r>
      <w:r w:rsidRPr="001B5FDC">
        <w:rPr>
          <w:lang w:eastAsia="en-US" w:bidi="en-US"/>
        </w:rPr>
        <w:t xml:space="preserve"> 978-5-534</w:t>
      </w:r>
      <w:r w:rsidRPr="001B5FDC">
        <w:rPr>
          <w:lang w:eastAsia="en-US" w:bidi="en-US"/>
        </w:rPr>
        <w:softHyphen/>
        <w:t>14037-8.</w:t>
      </w:r>
      <w:r>
        <w:t xml:space="preserve"> — Текст : электронный // Образовательная платф</w:t>
      </w:r>
      <w:r>
        <w:t xml:space="preserve">орма Юрайт [сайт]. — </w:t>
      </w:r>
      <w:r>
        <w:rPr>
          <w:lang w:val="en-US" w:eastAsia="en-US" w:bidi="en-US"/>
        </w:rPr>
        <w:t>URL</w:t>
      </w:r>
      <w:r w:rsidRPr="001B5FDC">
        <w:rPr>
          <w:lang w:eastAsia="en-US" w:bidi="en-US"/>
        </w:rPr>
        <w:t>:</w:t>
      </w:r>
      <w:hyperlink r:id="rId17" w:history="1">
        <w:r w:rsidRPr="001B5FDC">
          <w:rPr>
            <w:lang w:eastAsia="en-US" w:bidi="en-US"/>
          </w:rPr>
          <w:t xml:space="preserve"> </w:t>
        </w:r>
        <w:r>
          <w:rPr>
            <w:color w:val="486C97"/>
            <w:u w:val="single"/>
            <w:lang w:val="en-US" w:eastAsia="en-US" w:bidi="en-US"/>
          </w:rPr>
          <w:t>https</w:t>
        </w:r>
        <w:r w:rsidRPr="001B5FDC">
          <w:rPr>
            <w:color w:val="486C97"/>
            <w:u w:val="single"/>
            <w:lang w:eastAsia="en-US" w:bidi="en-US"/>
          </w:rPr>
          <w:t>://</w:t>
        </w:r>
        <w:r>
          <w:rPr>
            <w:color w:val="486C97"/>
            <w:u w:val="single"/>
            <w:lang w:val="en-US" w:eastAsia="en-US" w:bidi="en-US"/>
          </w:rPr>
          <w:t>urait</w:t>
        </w:r>
        <w:r w:rsidRPr="001B5FDC">
          <w:rPr>
            <w:color w:val="486C97"/>
            <w:u w:val="single"/>
            <w:lang w:eastAsia="en-US" w:bidi="en-US"/>
          </w:rPr>
          <w:t>.</w:t>
        </w:r>
        <w:r>
          <w:rPr>
            <w:color w:val="486C97"/>
            <w:u w:val="single"/>
            <w:lang w:val="en-US" w:eastAsia="en-US" w:bidi="en-US"/>
          </w:rPr>
          <w:t>ru</w:t>
        </w:r>
        <w:r w:rsidRPr="001B5FDC">
          <w:rPr>
            <w:color w:val="486C97"/>
            <w:u w:val="single"/>
            <w:lang w:eastAsia="en-US" w:bidi="en-US"/>
          </w:rPr>
          <w:t>/</w:t>
        </w:r>
        <w:r>
          <w:rPr>
            <w:color w:val="486C97"/>
            <w:u w:val="single"/>
            <w:lang w:val="en-US" w:eastAsia="en-US" w:bidi="en-US"/>
          </w:rPr>
          <w:t>bcode</w:t>
        </w:r>
        <w:r w:rsidRPr="001B5FDC">
          <w:rPr>
            <w:color w:val="486C97"/>
            <w:u w:val="single"/>
            <w:lang w:eastAsia="en-US" w:bidi="en-US"/>
          </w:rPr>
          <w:t>/538037</w:t>
        </w:r>
      </w:hyperlink>
    </w:p>
    <w:p w:rsidR="009C2687" w:rsidRDefault="004D7914">
      <w:pPr>
        <w:pStyle w:val="1"/>
        <w:numPr>
          <w:ilvl w:val="0"/>
          <w:numId w:val="10"/>
        </w:numPr>
        <w:tabs>
          <w:tab w:val="left" w:pos="1074"/>
        </w:tabs>
        <w:spacing w:after="260"/>
        <w:ind w:left="1100" w:hanging="360"/>
        <w:jc w:val="both"/>
      </w:pPr>
      <w:r>
        <w:t xml:space="preserve">Хилько, М. Е. Возрастная психология : учебное пособие для среднего профессионального образования / М. Е. Хилько, М. С. Ткачева. — 2-е изд., перераб. и доп. — Москва : Издательство Юрайт, 2024. — 202 с. — (Профессиональное образование). — </w:t>
      </w:r>
      <w:r>
        <w:rPr>
          <w:lang w:val="en-US" w:eastAsia="en-US" w:bidi="en-US"/>
        </w:rPr>
        <w:t>ISBN</w:t>
      </w:r>
      <w:r w:rsidRPr="001B5FDC">
        <w:rPr>
          <w:lang w:eastAsia="en-US" w:bidi="en-US"/>
        </w:rPr>
        <w:t xml:space="preserve"> </w:t>
      </w:r>
      <w:r>
        <w:t>978-5-534-001</w:t>
      </w:r>
      <w:r>
        <w:t xml:space="preserve">42-6. — Текст : электронный // Образовательная платформа Юрайт [сайт]. — </w:t>
      </w:r>
      <w:r>
        <w:rPr>
          <w:lang w:val="en-US" w:eastAsia="en-US" w:bidi="en-US"/>
        </w:rPr>
        <w:t>URL</w:t>
      </w:r>
      <w:r w:rsidRPr="001B5FDC">
        <w:rPr>
          <w:lang w:eastAsia="en-US" w:bidi="en-US"/>
        </w:rPr>
        <w:t>:</w:t>
      </w:r>
      <w:hyperlink r:id="rId18" w:history="1">
        <w:r w:rsidRPr="001B5FDC">
          <w:rPr>
            <w:lang w:eastAsia="en-US" w:bidi="en-US"/>
          </w:rPr>
          <w:t xml:space="preserve"> </w:t>
        </w:r>
        <w:r>
          <w:rPr>
            <w:color w:val="486C97"/>
            <w:u w:val="single"/>
            <w:lang w:val="en-US" w:eastAsia="en-US" w:bidi="en-US"/>
          </w:rPr>
          <w:t>https</w:t>
        </w:r>
        <w:r w:rsidRPr="001B5FDC">
          <w:rPr>
            <w:color w:val="486C97"/>
            <w:u w:val="single"/>
            <w:lang w:eastAsia="en-US" w:bidi="en-US"/>
          </w:rPr>
          <w:t>://</w:t>
        </w:r>
        <w:r>
          <w:rPr>
            <w:color w:val="486C97"/>
            <w:u w:val="single"/>
            <w:lang w:val="en-US" w:eastAsia="en-US" w:bidi="en-US"/>
          </w:rPr>
          <w:t>urait</w:t>
        </w:r>
        <w:r w:rsidRPr="001B5FDC">
          <w:rPr>
            <w:color w:val="486C97"/>
            <w:u w:val="single"/>
            <w:lang w:eastAsia="en-US" w:bidi="en-US"/>
          </w:rPr>
          <w:t>.</w:t>
        </w:r>
        <w:r>
          <w:rPr>
            <w:color w:val="486C97"/>
            <w:u w:val="single"/>
            <w:lang w:val="en-US" w:eastAsia="en-US" w:bidi="en-US"/>
          </w:rPr>
          <w:t>ru</w:t>
        </w:r>
        <w:r w:rsidRPr="001B5FDC">
          <w:rPr>
            <w:color w:val="486C97"/>
            <w:u w:val="single"/>
            <w:lang w:eastAsia="en-US" w:bidi="en-US"/>
          </w:rPr>
          <w:t>/</w:t>
        </w:r>
        <w:r>
          <w:rPr>
            <w:color w:val="486C97"/>
            <w:u w:val="single"/>
            <w:lang w:val="en-US" w:eastAsia="en-US" w:bidi="en-US"/>
          </w:rPr>
          <w:t>bcode</w:t>
        </w:r>
        <w:r w:rsidRPr="001B5FDC">
          <w:rPr>
            <w:color w:val="486C97"/>
            <w:u w:val="single"/>
            <w:lang w:eastAsia="en-US" w:bidi="en-US"/>
          </w:rPr>
          <w:t>/539164</w:t>
        </w:r>
      </w:hyperlink>
    </w:p>
    <w:p w:rsidR="009C2687" w:rsidRDefault="004D7914">
      <w:pPr>
        <w:pStyle w:val="1"/>
        <w:ind w:firstLine="0"/>
        <w:jc w:val="both"/>
      </w:pPr>
      <w:r>
        <w:t>МДК.02.02 Учебно-методическое обеспечение учебного процесса</w:t>
      </w:r>
    </w:p>
    <w:p w:rsidR="009C2687" w:rsidRDefault="004D7914">
      <w:pPr>
        <w:pStyle w:val="1"/>
        <w:numPr>
          <w:ilvl w:val="0"/>
          <w:numId w:val="11"/>
        </w:numPr>
        <w:tabs>
          <w:tab w:val="left" w:pos="1074"/>
        </w:tabs>
        <w:ind w:left="1100" w:hanging="360"/>
        <w:jc w:val="both"/>
      </w:pPr>
      <w:r>
        <w:t>Байбикова, Г. В. Основы музыкально-педагогич</w:t>
      </w:r>
      <w:r>
        <w:t xml:space="preserve">еского общения </w:t>
      </w:r>
      <w:r w:rsidRPr="001B5FDC">
        <w:rPr>
          <w:lang w:eastAsia="en-US" w:bidi="en-US"/>
        </w:rPr>
        <w:t xml:space="preserve">: </w:t>
      </w:r>
      <w:r>
        <w:t>учебно</w:t>
      </w:r>
      <w:r>
        <w:softHyphen/>
        <w:t xml:space="preserve">методическое пособие </w:t>
      </w:r>
      <w:r w:rsidRPr="001B5FDC">
        <w:rPr>
          <w:lang w:eastAsia="en-US" w:bidi="en-US"/>
        </w:rPr>
        <w:t xml:space="preserve">/ </w:t>
      </w:r>
      <w:r>
        <w:t xml:space="preserve">Г. В. Байбикова. </w:t>
      </w:r>
      <w:r w:rsidRPr="001B5FDC">
        <w:rPr>
          <w:lang w:eastAsia="en-US" w:bidi="en-US"/>
        </w:rPr>
        <w:t xml:space="preserve">— </w:t>
      </w:r>
      <w:r>
        <w:t xml:space="preserve">4-е, стер. </w:t>
      </w:r>
      <w:r w:rsidRPr="001B5FDC">
        <w:rPr>
          <w:lang w:eastAsia="en-US" w:bidi="en-US"/>
        </w:rPr>
        <w:t xml:space="preserve">— </w:t>
      </w:r>
      <w:r>
        <w:t xml:space="preserve">Санкт-Петербург </w:t>
      </w:r>
      <w:r w:rsidRPr="001B5FDC">
        <w:rPr>
          <w:lang w:eastAsia="en-US" w:bidi="en-US"/>
        </w:rPr>
        <w:t xml:space="preserve">: </w:t>
      </w:r>
      <w:r>
        <w:t xml:space="preserve">Планета музыки, </w:t>
      </w:r>
      <w:r w:rsidRPr="001B5FDC">
        <w:rPr>
          <w:lang w:eastAsia="en-US" w:bidi="en-US"/>
        </w:rPr>
        <w:t xml:space="preserve">2020. — 132 </w:t>
      </w:r>
      <w:r>
        <w:t xml:space="preserve">с. </w:t>
      </w:r>
      <w:r w:rsidRPr="001B5FDC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1B5FDC">
        <w:rPr>
          <w:lang w:eastAsia="en-US" w:bidi="en-US"/>
        </w:rPr>
        <w:t xml:space="preserve"> 978-5-8114-5045-9. — </w:t>
      </w:r>
      <w:r>
        <w:t xml:space="preserve">Текст </w:t>
      </w:r>
      <w:r w:rsidRPr="001B5FDC">
        <w:rPr>
          <w:lang w:eastAsia="en-US" w:bidi="en-US"/>
        </w:rPr>
        <w:t xml:space="preserve">: </w:t>
      </w:r>
      <w:r>
        <w:t xml:space="preserve">электронный </w:t>
      </w:r>
      <w:r w:rsidRPr="001B5FDC">
        <w:rPr>
          <w:lang w:eastAsia="en-US" w:bidi="en-US"/>
        </w:rPr>
        <w:t xml:space="preserve">// </w:t>
      </w:r>
      <w:r>
        <w:t xml:space="preserve">Лань </w:t>
      </w:r>
      <w:r w:rsidRPr="001B5FDC">
        <w:rPr>
          <w:lang w:eastAsia="en-US" w:bidi="en-US"/>
        </w:rPr>
        <w:t xml:space="preserve">: </w:t>
      </w:r>
      <w:r>
        <w:t xml:space="preserve">электронно-библиотечная система. </w:t>
      </w:r>
      <w:r w:rsidRPr="001B5FDC">
        <w:rPr>
          <w:lang w:eastAsia="en-US" w:bidi="en-US"/>
        </w:rPr>
        <w:t xml:space="preserve">— </w:t>
      </w:r>
      <w:r>
        <w:rPr>
          <w:lang w:val="en-US" w:eastAsia="en-US" w:bidi="en-US"/>
        </w:rPr>
        <w:t>URL</w:t>
      </w:r>
      <w:r w:rsidRPr="001B5FDC">
        <w:rPr>
          <w:lang w:eastAsia="en-US" w:bidi="en-US"/>
        </w:rPr>
        <w:t xml:space="preserve">: </w:t>
      </w:r>
      <w:hyperlink r:id="rId19" w:history="1">
        <w:r>
          <w:rPr>
            <w:color w:val="0000FF"/>
            <w:u w:val="single"/>
            <w:lang w:val="en-US" w:eastAsia="en-US" w:bidi="en-US"/>
          </w:rPr>
          <w:t>https</w:t>
        </w:r>
        <w:r w:rsidRPr="001B5FDC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1B5FDC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1B5FDC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1B5FDC">
          <w:rPr>
            <w:color w:val="0000FF"/>
            <w:u w:val="single"/>
            <w:lang w:eastAsia="en-US" w:bidi="en-US"/>
          </w:rPr>
          <w:t>/133819</w:t>
        </w:r>
      </w:hyperlink>
      <w:r w:rsidRPr="001B5FDC">
        <w:rPr>
          <w:lang w:eastAsia="en-US" w:bidi="en-US"/>
        </w:rPr>
        <w:t xml:space="preserve">. </w:t>
      </w:r>
      <w:r>
        <w:t>Режим доступа: для авториз. пользователей.</w:t>
      </w:r>
    </w:p>
    <w:p w:rsidR="009C2687" w:rsidRDefault="004D7914">
      <w:pPr>
        <w:pStyle w:val="1"/>
        <w:numPr>
          <w:ilvl w:val="0"/>
          <w:numId w:val="11"/>
        </w:numPr>
        <w:tabs>
          <w:tab w:val="left" w:pos="1074"/>
        </w:tabs>
        <w:spacing w:after="260"/>
        <w:ind w:left="1100" w:hanging="360"/>
        <w:jc w:val="both"/>
        <w:sectPr w:rsidR="009C2687">
          <w:pgSz w:w="11900" w:h="16840"/>
          <w:pgMar w:top="711" w:right="815" w:bottom="1119" w:left="1668" w:header="0" w:footer="3" w:gutter="0"/>
          <w:cols w:space="720"/>
          <w:noEndnote/>
          <w:docGrid w:linePitch="360"/>
        </w:sectPr>
      </w:pPr>
      <w:r>
        <w:t>Золотарева, А. В. Методика преподавания по программам дополнительного образования детей : учебник и практикум для среднего профессионального</w:t>
      </w:r>
      <w:r>
        <w:t xml:space="preserve"> образования / А. В. Золотарева, Г. М. Криницкая, А. Л. Пикина. — 2-е изд., испр. и доп. — Москва : Издательство Юрайт, 2024. — 315 с. — (Профессиональное образование). — </w:t>
      </w:r>
      <w:r>
        <w:rPr>
          <w:lang w:val="en-US" w:eastAsia="en-US" w:bidi="en-US"/>
        </w:rPr>
        <w:t>ISBN</w:t>
      </w:r>
      <w:r w:rsidRPr="001B5FDC">
        <w:rPr>
          <w:lang w:eastAsia="en-US" w:bidi="en-US"/>
        </w:rPr>
        <w:t xml:space="preserve"> </w:t>
      </w:r>
      <w:r>
        <w:t>978-5-534-89561-2. — Текст :</w:t>
      </w:r>
    </w:p>
    <w:p w:rsidR="009C2687" w:rsidRDefault="009C2687">
      <w:pPr>
        <w:spacing w:after="199" w:line="1" w:lineRule="exact"/>
      </w:pPr>
    </w:p>
    <w:p w:rsidR="009C2687" w:rsidRDefault="004D7914">
      <w:pPr>
        <w:pStyle w:val="1"/>
        <w:ind w:left="1100" w:firstLine="0"/>
        <w:jc w:val="both"/>
      </w:pPr>
      <w:r>
        <w:t xml:space="preserve">электронный // Образовательная платформа Юрайт [сайт]. — </w:t>
      </w:r>
      <w:r>
        <w:rPr>
          <w:lang w:val="en-US" w:eastAsia="en-US" w:bidi="en-US"/>
        </w:rPr>
        <w:t>URL</w:t>
      </w:r>
      <w:r w:rsidRPr="001B5FDC">
        <w:rPr>
          <w:lang w:eastAsia="en-US" w:bidi="en-US"/>
        </w:rPr>
        <w:t>:</w:t>
      </w:r>
      <w:hyperlink r:id="rId20" w:history="1">
        <w:r w:rsidRPr="001B5FDC">
          <w:rPr>
            <w:lang w:eastAsia="en-US" w:bidi="en-US"/>
          </w:rPr>
          <w:t xml:space="preserve"> </w:t>
        </w:r>
        <w:r>
          <w:rPr>
            <w:color w:val="486C97"/>
            <w:u w:val="single"/>
            <w:lang w:val="en-US" w:eastAsia="en-US" w:bidi="en-US"/>
          </w:rPr>
          <w:t>https</w:t>
        </w:r>
        <w:r w:rsidRPr="001B5FDC">
          <w:rPr>
            <w:color w:val="486C97"/>
            <w:u w:val="single"/>
            <w:lang w:eastAsia="en-US" w:bidi="en-US"/>
          </w:rPr>
          <w:t>://</w:t>
        </w:r>
        <w:r>
          <w:rPr>
            <w:color w:val="486C97"/>
            <w:u w:val="single"/>
            <w:lang w:val="en-US" w:eastAsia="en-US" w:bidi="en-US"/>
          </w:rPr>
          <w:t>urait</w:t>
        </w:r>
        <w:r w:rsidRPr="001B5FDC">
          <w:rPr>
            <w:color w:val="486C97"/>
            <w:u w:val="single"/>
            <w:lang w:eastAsia="en-US" w:bidi="en-US"/>
          </w:rPr>
          <w:t>.</w:t>
        </w:r>
        <w:r>
          <w:rPr>
            <w:color w:val="486C97"/>
            <w:u w:val="single"/>
            <w:lang w:val="en-US" w:eastAsia="en-US" w:bidi="en-US"/>
          </w:rPr>
          <w:t>ru</w:t>
        </w:r>
        <w:r w:rsidRPr="001B5FDC">
          <w:rPr>
            <w:color w:val="486C97"/>
            <w:u w:val="single"/>
            <w:lang w:eastAsia="en-US" w:bidi="en-US"/>
          </w:rPr>
          <w:t>/</w:t>
        </w:r>
        <w:r>
          <w:rPr>
            <w:color w:val="486C97"/>
            <w:u w:val="single"/>
            <w:lang w:val="en-US" w:eastAsia="en-US" w:bidi="en-US"/>
          </w:rPr>
          <w:t>bcode</w:t>
        </w:r>
        <w:r w:rsidRPr="001B5FDC">
          <w:rPr>
            <w:color w:val="486C97"/>
            <w:u w:val="single"/>
            <w:lang w:eastAsia="en-US" w:bidi="en-US"/>
          </w:rPr>
          <w:t>/538038</w:t>
        </w:r>
      </w:hyperlink>
    </w:p>
    <w:p w:rsidR="009C2687" w:rsidRDefault="004D7914">
      <w:pPr>
        <w:pStyle w:val="1"/>
        <w:numPr>
          <w:ilvl w:val="0"/>
          <w:numId w:val="11"/>
        </w:numPr>
        <w:tabs>
          <w:tab w:val="left" w:pos="1071"/>
          <w:tab w:val="left" w:pos="5156"/>
        </w:tabs>
        <w:ind w:left="1100" w:hanging="360"/>
        <w:jc w:val="both"/>
      </w:pPr>
      <w:r>
        <w:t xml:space="preserve">Сергеев, Б. А. Сольное пение. Программа для ДМШ, музыкальных отделений ДШИ, гимназий и лицеев искусств </w:t>
      </w:r>
      <w:r w:rsidRPr="001B5FDC">
        <w:rPr>
          <w:lang w:eastAsia="en-US" w:bidi="en-US"/>
        </w:rPr>
        <w:t xml:space="preserve">: </w:t>
      </w:r>
      <w:r>
        <w:t xml:space="preserve">учебно-методическое пособие </w:t>
      </w:r>
      <w:r w:rsidRPr="001B5FDC">
        <w:rPr>
          <w:lang w:eastAsia="en-US" w:bidi="en-US"/>
        </w:rPr>
        <w:t xml:space="preserve">/ </w:t>
      </w:r>
      <w:r>
        <w:t xml:space="preserve">Б. А. Сергеев, Н. К. Комарова, М. В. Комлева. </w:t>
      </w:r>
      <w:r w:rsidRPr="001B5FDC">
        <w:rPr>
          <w:lang w:eastAsia="en-US" w:bidi="en-US"/>
        </w:rPr>
        <w:t xml:space="preserve">— </w:t>
      </w:r>
      <w:r>
        <w:t xml:space="preserve">3-е изд., стер. </w:t>
      </w:r>
      <w:r w:rsidRPr="001B5FDC">
        <w:rPr>
          <w:lang w:eastAsia="en-US" w:bidi="en-US"/>
        </w:rPr>
        <w:t xml:space="preserve">— </w:t>
      </w:r>
      <w:r>
        <w:t xml:space="preserve">Санкт-Петербург </w:t>
      </w:r>
      <w:r w:rsidRPr="001B5FDC">
        <w:rPr>
          <w:lang w:eastAsia="en-US" w:bidi="en-US"/>
        </w:rPr>
        <w:t xml:space="preserve">: </w:t>
      </w:r>
      <w:r>
        <w:t xml:space="preserve">Планета музыки, </w:t>
      </w:r>
      <w:r w:rsidRPr="001B5FDC">
        <w:rPr>
          <w:lang w:eastAsia="en-US" w:bidi="en-US"/>
        </w:rPr>
        <w:t xml:space="preserve">2022. — 48 </w:t>
      </w:r>
      <w:r>
        <w:t xml:space="preserve">с. </w:t>
      </w:r>
      <w:r w:rsidRPr="001B5FDC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1B5FDC">
        <w:rPr>
          <w:lang w:eastAsia="en-US" w:bidi="en-US"/>
        </w:rPr>
        <w:t xml:space="preserve"> </w:t>
      </w:r>
      <w:r w:rsidRPr="001B5FDC">
        <w:rPr>
          <w:lang w:eastAsia="en-US" w:bidi="en-US"/>
        </w:rPr>
        <w:t xml:space="preserve">978-5-507-44530-1. — </w:t>
      </w:r>
      <w:r>
        <w:t xml:space="preserve">Текст </w:t>
      </w:r>
      <w:r w:rsidRPr="001B5FDC">
        <w:rPr>
          <w:lang w:eastAsia="en-US" w:bidi="en-US"/>
        </w:rPr>
        <w:t xml:space="preserve">: </w:t>
      </w:r>
      <w:r>
        <w:t xml:space="preserve">электронный </w:t>
      </w:r>
      <w:r w:rsidRPr="001B5FDC">
        <w:rPr>
          <w:lang w:eastAsia="en-US" w:bidi="en-US"/>
        </w:rPr>
        <w:t xml:space="preserve">// </w:t>
      </w:r>
      <w:r>
        <w:t xml:space="preserve">Лань </w:t>
      </w:r>
      <w:r w:rsidRPr="001B5FDC">
        <w:rPr>
          <w:lang w:eastAsia="en-US" w:bidi="en-US"/>
        </w:rPr>
        <w:t xml:space="preserve">: </w:t>
      </w:r>
      <w:r>
        <w:t xml:space="preserve">электронно-библиотечная система. </w:t>
      </w:r>
      <w:r w:rsidRPr="001B5FDC">
        <w:rPr>
          <w:lang w:eastAsia="en-US" w:bidi="en-US"/>
        </w:rPr>
        <w:t xml:space="preserve">— </w:t>
      </w:r>
      <w:r>
        <w:rPr>
          <w:lang w:val="en-US" w:eastAsia="en-US" w:bidi="en-US"/>
        </w:rPr>
        <w:t>URL</w:t>
      </w:r>
      <w:r w:rsidRPr="001B5FDC">
        <w:rPr>
          <w:lang w:eastAsia="en-US" w:bidi="en-US"/>
        </w:rPr>
        <w:t xml:space="preserve">: </w:t>
      </w:r>
      <w:hyperlink r:id="rId21" w:history="1">
        <w:r>
          <w:rPr>
            <w:color w:val="0000FF"/>
            <w:u w:val="single"/>
            <w:lang w:val="en-US" w:eastAsia="en-US" w:bidi="en-US"/>
          </w:rPr>
          <w:t>https</w:t>
        </w:r>
        <w:r w:rsidRPr="001B5FDC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eJanbook</w:t>
        </w:r>
        <w:r w:rsidRPr="001B5FDC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1B5FDC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1B5FDC">
          <w:rPr>
            <w:color w:val="0000FF"/>
            <w:u w:val="single"/>
            <w:lang w:eastAsia="en-US" w:bidi="en-US"/>
          </w:rPr>
          <w:t>/245477</w:t>
        </w:r>
        <w:r w:rsidRPr="001B5FDC">
          <w:rPr>
            <w:color w:val="0000FF"/>
            <w:lang w:eastAsia="en-US" w:bidi="en-US"/>
          </w:rPr>
          <w:t xml:space="preserve"> </w:t>
        </w:r>
      </w:hyperlink>
      <w:r>
        <w:t>.</w:t>
      </w:r>
      <w:r>
        <w:tab/>
        <w:t>— Режим доступа: для авториз.</w:t>
      </w:r>
    </w:p>
    <w:p w:rsidR="009C2687" w:rsidRDefault="004D7914">
      <w:pPr>
        <w:pStyle w:val="1"/>
        <w:ind w:left="1100" w:firstLine="0"/>
        <w:jc w:val="both"/>
      </w:pPr>
      <w:r>
        <w:t>пользователей.</w:t>
      </w:r>
    </w:p>
    <w:p w:rsidR="009C2687" w:rsidRDefault="004D7914">
      <w:pPr>
        <w:pStyle w:val="1"/>
        <w:spacing w:line="180" w:lineRule="auto"/>
        <w:ind w:firstLine="0"/>
        <w:jc w:val="both"/>
      </w:pPr>
      <w:r>
        <w:rPr>
          <w:rFonts w:ascii="Arial" w:eastAsia="Arial" w:hAnsi="Arial" w:cs="Arial"/>
          <w:b/>
          <w:bCs/>
          <w:sz w:val="32"/>
          <w:szCs w:val="32"/>
        </w:rPr>
        <w:t xml:space="preserve">• </w:t>
      </w:r>
      <w:r>
        <w:rPr>
          <w:b/>
          <w:bCs/>
        </w:rPr>
        <w:t>Периодические издания:</w:t>
      </w:r>
    </w:p>
    <w:p w:rsidR="009C2687" w:rsidRDefault="004D7914">
      <w:pPr>
        <w:pStyle w:val="1"/>
        <w:numPr>
          <w:ilvl w:val="0"/>
          <w:numId w:val="12"/>
        </w:numPr>
        <w:tabs>
          <w:tab w:val="left" w:pos="706"/>
        </w:tabs>
        <w:ind w:firstLine="0"/>
        <w:jc w:val="both"/>
      </w:pPr>
      <w:r>
        <w:rPr>
          <w:b/>
          <w:bCs/>
        </w:rPr>
        <w:t xml:space="preserve">Музыкальная академия </w:t>
      </w:r>
      <w:r>
        <w:t xml:space="preserve">: ежекварт. науч.-теор. и крит.-публ. журнал / Союз композиторов России [и др.]. - Москва, 1992-1995, 1997-1998, 2001-2012, 2015-2024. - </w:t>
      </w:r>
      <w:r>
        <w:rPr>
          <w:lang w:val="en-US" w:eastAsia="en-US" w:bidi="en-US"/>
        </w:rPr>
        <w:t>ISSN</w:t>
      </w:r>
      <w:r w:rsidRPr="001B5FDC">
        <w:rPr>
          <w:lang w:eastAsia="en-US" w:bidi="en-US"/>
        </w:rPr>
        <w:t xml:space="preserve"> </w:t>
      </w:r>
      <w:r>
        <w:t>0869-4516.</w:t>
      </w:r>
    </w:p>
    <w:p w:rsidR="009C2687" w:rsidRDefault="004D7914">
      <w:pPr>
        <w:pStyle w:val="1"/>
        <w:numPr>
          <w:ilvl w:val="0"/>
          <w:numId w:val="12"/>
        </w:numPr>
        <w:tabs>
          <w:tab w:val="left" w:pos="706"/>
        </w:tabs>
        <w:ind w:firstLine="0"/>
        <w:jc w:val="both"/>
      </w:pPr>
      <w:r>
        <w:rPr>
          <w:b/>
          <w:bCs/>
        </w:rPr>
        <w:t xml:space="preserve">Музыкальная жизнь </w:t>
      </w:r>
      <w:r>
        <w:t>: муз. критико-публ. ил. журнал / М-во культуры РФ. - Москва, 19</w:t>
      </w:r>
      <w:r>
        <w:t xml:space="preserve">89-1995, 1997-1999, 2001-2024. - Основан в декабре 1957 г. - </w:t>
      </w:r>
      <w:r>
        <w:rPr>
          <w:lang w:val="en-US" w:eastAsia="en-US" w:bidi="en-US"/>
        </w:rPr>
        <w:t>ISSN</w:t>
      </w:r>
      <w:r w:rsidRPr="001B5FDC">
        <w:rPr>
          <w:lang w:eastAsia="en-US" w:bidi="en-US"/>
        </w:rPr>
        <w:t xml:space="preserve"> </w:t>
      </w:r>
      <w:r>
        <w:t>0131-2383.</w:t>
      </w:r>
    </w:p>
    <w:p w:rsidR="009C2687" w:rsidRDefault="004D7914">
      <w:pPr>
        <w:pStyle w:val="1"/>
        <w:numPr>
          <w:ilvl w:val="0"/>
          <w:numId w:val="12"/>
        </w:numPr>
        <w:tabs>
          <w:tab w:val="left" w:pos="706"/>
        </w:tabs>
        <w:ind w:firstLine="0"/>
        <w:jc w:val="both"/>
      </w:pP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 xml:space="preserve">образование </w:t>
      </w:r>
      <w:r>
        <w:t xml:space="preserve">= </w:t>
      </w:r>
      <w:r>
        <w:rPr>
          <w:lang w:val="en-US" w:eastAsia="en-US" w:bidi="en-US"/>
        </w:rPr>
        <w:t>Musical</w:t>
      </w:r>
      <w:r w:rsidRPr="001B5FDC">
        <w:rPr>
          <w:lang w:eastAsia="en-US" w:bidi="en-US"/>
        </w:rPr>
        <w:t xml:space="preserve"> </w:t>
      </w:r>
      <w:r>
        <w:rPr>
          <w:lang w:val="en-US" w:eastAsia="en-US" w:bidi="en-US"/>
        </w:rPr>
        <w:t>Art</w:t>
      </w:r>
      <w:r w:rsidRPr="001B5FDC">
        <w:rPr>
          <w:lang w:eastAsia="en-US" w:bidi="en-US"/>
        </w:rPr>
        <w:t xml:space="preserve"> </w:t>
      </w:r>
      <w:r>
        <w:rPr>
          <w:lang w:val="en-US" w:eastAsia="en-US" w:bidi="en-US"/>
        </w:rPr>
        <w:t>and</w:t>
      </w:r>
      <w:r w:rsidRPr="001B5FDC">
        <w:rPr>
          <w:lang w:eastAsia="en-US" w:bidi="en-US"/>
        </w:rPr>
        <w:t xml:space="preserve"> </w:t>
      </w:r>
      <w:r>
        <w:rPr>
          <w:lang w:val="en-US" w:eastAsia="en-US" w:bidi="en-US"/>
        </w:rPr>
        <w:t>Education</w:t>
      </w:r>
      <w:r w:rsidRPr="001B5FDC">
        <w:rPr>
          <w:lang w:eastAsia="en-US" w:bidi="en-US"/>
        </w:rPr>
        <w:t xml:space="preserve"> </w:t>
      </w:r>
      <w:r>
        <w:t>/ Учредитель: Московский педагогический государственный университет. - Москва, 2020-2024. - Выходит 4 раза в год. -</w:t>
      </w:r>
      <w:r>
        <w:t xml:space="preserve"> Выходит с 2013 г. - До 2018 г. вых. под загл.: Вестник кафедры ЮНЕСКО "</w:t>
      </w: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>образование</w:t>
      </w:r>
      <w:r>
        <w:t>"</w:t>
      </w:r>
      <w:r>
        <w:rPr>
          <w:b/>
          <w:bCs/>
        </w:rPr>
        <w:t xml:space="preserve">. </w:t>
      </w:r>
      <w:r>
        <w:t xml:space="preserve">- </w:t>
      </w:r>
      <w:r>
        <w:rPr>
          <w:lang w:val="en-US" w:eastAsia="en-US" w:bidi="en-US"/>
        </w:rPr>
        <w:t>ISSN</w:t>
      </w:r>
      <w:r w:rsidRPr="001B5FDC">
        <w:rPr>
          <w:lang w:eastAsia="en-US" w:bidi="en-US"/>
        </w:rPr>
        <w:t xml:space="preserve"> </w:t>
      </w:r>
      <w:r>
        <w:t>2309-1428.</w:t>
      </w:r>
    </w:p>
    <w:p w:rsidR="009C2687" w:rsidRDefault="004D7914">
      <w:pPr>
        <w:pStyle w:val="1"/>
        <w:numPr>
          <w:ilvl w:val="0"/>
          <w:numId w:val="12"/>
        </w:numPr>
        <w:tabs>
          <w:tab w:val="left" w:pos="706"/>
        </w:tabs>
        <w:ind w:firstLine="0"/>
        <w:jc w:val="both"/>
      </w:pPr>
      <w:r>
        <w:rPr>
          <w:b/>
          <w:bCs/>
        </w:rPr>
        <w:t xml:space="preserve">Нотный альбом </w:t>
      </w:r>
      <w:r>
        <w:t xml:space="preserve">/ Учредитель: ООО Издательство "Научтехлитиздат". - Москва, 2020-2024. - Выходит 12 раз в год. - </w:t>
      </w:r>
      <w:r>
        <w:rPr>
          <w:lang w:val="en-US" w:eastAsia="en-US" w:bidi="en-US"/>
        </w:rPr>
        <w:t>ISSN</w:t>
      </w:r>
      <w:r w:rsidRPr="001B5FDC">
        <w:rPr>
          <w:lang w:eastAsia="en-US" w:bidi="en-US"/>
        </w:rPr>
        <w:t xml:space="preserve"> </w:t>
      </w:r>
      <w:r>
        <w:t>2072-9987.</w:t>
      </w:r>
    </w:p>
    <w:p w:rsidR="009C2687" w:rsidRDefault="004D7914">
      <w:pPr>
        <w:pStyle w:val="1"/>
        <w:numPr>
          <w:ilvl w:val="0"/>
          <w:numId w:val="12"/>
        </w:numPr>
        <w:tabs>
          <w:tab w:val="left" w:pos="706"/>
        </w:tabs>
        <w:ind w:firstLine="0"/>
        <w:jc w:val="both"/>
      </w:pPr>
      <w:r>
        <w:rPr>
          <w:b/>
          <w:bCs/>
        </w:rPr>
        <w:t xml:space="preserve">Старинная музыка </w:t>
      </w:r>
      <w:r>
        <w:t xml:space="preserve">/ Учредитель: Общество с ограниченной ответственностью Литературное агентство "ПРЕСТ". - Москва, 2000-2001, 2020-2024. - Выходит 4 раза в год. - Выходит с 1998 г. - </w:t>
      </w:r>
      <w:r>
        <w:rPr>
          <w:lang w:val="en-US" w:eastAsia="en-US" w:bidi="en-US"/>
        </w:rPr>
        <w:t>ISSN</w:t>
      </w:r>
      <w:r w:rsidRPr="001B5FDC">
        <w:rPr>
          <w:lang w:eastAsia="en-US" w:bidi="en-US"/>
        </w:rPr>
        <w:t xml:space="preserve"> </w:t>
      </w:r>
      <w:r>
        <w:t>1999-9810.</w:t>
      </w:r>
    </w:p>
    <w:p w:rsidR="009C2687" w:rsidRDefault="004D7914">
      <w:pPr>
        <w:pStyle w:val="1"/>
        <w:spacing w:line="180" w:lineRule="auto"/>
        <w:ind w:firstLine="0"/>
        <w:jc w:val="both"/>
      </w:pPr>
      <w:r>
        <w:rPr>
          <w:rFonts w:ascii="Arial" w:eastAsia="Arial" w:hAnsi="Arial" w:cs="Arial"/>
          <w:b/>
          <w:bCs/>
          <w:sz w:val="32"/>
          <w:szCs w:val="32"/>
        </w:rPr>
        <w:t xml:space="preserve">• </w:t>
      </w:r>
      <w:r>
        <w:rPr>
          <w:b/>
          <w:bCs/>
        </w:rPr>
        <w:t>Учебно-методические:</w:t>
      </w:r>
    </w:p>
    <w:p w:rsidR="009C2687" w:rsidRDefault="004D7914">
      <w:pPr>
        <w:pStyle w:val="1"/>
        <w:numPr>
          <w:ilvl w:val="0"/>
          <w:numId w:val="13"/>
        </w:numPr>
        <w:tabs>
          <w:tab w:val="left" w:pos="1071"/>
        </w:tabs>
        <w:spacing w:after="480"/>
        <w:ind w:left="1100" w:hanging="360"/>
        <w:jc w:val="both"/>
      </w:pPr>
      <w:r>
        <w:t>Методические рекомендации по органи</w:t>
      </w:r>
      <w:r>
        <w:t>зации самостоятельной работы обучающихся по профессиональному модулю ПМ.02 Педагогическая деятельность для специальности 53.02.02 Музыкальное искусство эстрады по виду Эстрадное пение очной формы обучения / В. В. Христофорова; УлГУ, Муз.училище им. Г. И. Ш</w:t>
      </w:r>
      <w:r>
        <w:t xml:space="preserve">адриной. - Ульяновск : УлГУ, 2019. - Загл. с экрана; Неопубликованный ресурс. - Электрон.текстовые дан. (1 файл : 339 КБ). - Текст: электронный. </w:t>
      </w:r>
      <w:hyperlink r:id="rId22" w:history="1">
        <w:r>
          <w:rPr>
            <w:color w:val="0000FF"/>
            <w:u w:val="single"/>
            <w:lang w:val="en-US" w:eastAsia="en-US" w:bidi="en-US"/>
          </w:rPr>
          <w:t>http</w:t>
        </w:r>
        <w:r w:rsidRPr="001B5FDC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lib</w:t>
        </w:r>
        <w:r w:rsidRPr="001B5FDC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ulsu</w:t>
        </w:r>
        <w:r w:rsidRPr="001B5FDC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1B5FDC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MegaPro</w:t>
        </w:r>
        <w:r w:rsidRPr="001B5FDC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Download</w:t>
        </w:r>
        <w:r w:rsidRPr="001B5FDC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MObject</w:t>
        </w:r>
        <w:r w:rsidRPr="001B5FDC">
          <w:rPr>
            <w:color w:val="0000FF"/>
            <w:u w:val="single"/>
            <w:lang w:eastAsia="en-US" w:bidi="en-US"/>
          </w:rPr>
          <w:t>/5251</w:t>
        </w:r>
      </w:hyperlink>
    </w:p>
    <w:p w:rsidR="009C2687" w:rsidRDefault="004D7914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326390" distB="94615" distL="0" distR="0" simplePos="0" relativeHeight="125829381" behindDoc="0" locked="0" layoutInCell="1" allowOverlap="1" wp14:anchorId="0834F68F" wp14:editId="72E37681">
                <wp:simplePos x="0" y="0"/>
                <wp:positionH relativeFrom="page">
                  <wp:posOffset>1440815</wp:posOffset>
                </wp:positionH>
                <wp:positionV relativeFrom="paragraph">
                  <wp:posOffset>326390</wp:posOffset>
                </wp:positionV>
                <wp:extent cx="1466215" cy="362585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215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2687" w:rsidRDefault="009C2687">
                            <w:pPr>
                              <w:pStyle w:val="11"/>
                              <w:keepNext/>
                              <w:keepLines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834F68F" id="_x0000_t202" coordsize="21600,21600" o:spt="202" path="m,l,21600r21600,l21600,xe">
                <v:stroke joinstyle="miter"/>
                <v:path gradientshapeok="t" o:connecttype="rect"/>
              </v:shapetype>
              <v:shape id="Shape 16" o:spid="_x0000_s1026" type="#_x0000_t202" style="position:absolute;margin-left:113.45pt;margin-top:25.7pt;width:115.45pt;height:28.55pt;z-index:125829381;visibility:visible;mso-wrap-style:square;mso-wrap-distance-left:0;mso-wrap-distance-top:25.7pt;mso-wrap-distance-right:0;mso-wrap-distance-bottom:7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" filled="f" stroked="f">
                <v:textbox inset="0,0,0,0">
                  <w:txbxContent>
                    <w:p w:rsidR="009C2687" w:rsidRDefault="009C2687">
                      <w:pPr>
                        <w:pStyle w:val="11"/>
                        <w:keepNext/>
                        <w:keepLines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26390" distB="94615" distL="0" distR="0" simplePos="0" relativeHeight="125829383" behindDoc="0" locked="0" layoutInCell="1" allowOverlap="1" wp14:anchorId="1B4639A9" wp14:editId="701ED98A">
                <wp:simplePos x="0" y="0"/>
                <wp:positionH relativeFrom="page">
                  <wp:posOffset>3403600</wp:posOffset>
                </wp:positionH>
                <wp:positionV relativeFrom="paragraph">
                  <wp:posOffset>326390</wp:posOffset>
                </wp:positionV>
                <wp:extent cx="899160" cy="362585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2687" w:rsidRDefault="009C2687">
                            <w:pPr>
                              <w:pStyle w:val="11"/>
                              <w:keepNext/>
                              <w:keepLines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B4639A9" id="Shape 18" o:spid="_x0000_s1027" type="#_x0000_t202" style="position:absolute;margin-left:268pt;margin-top:25.7pt;width:70.8pt;height:28.55pt;z-index:125829383;visibility:visible;mso-wrap-style:square;mso-wrap-distance-left:0;mso-wrap-distance-top:25.7pt;mso-wrap-distance-right:0;mso-wrap-distance-bottom:7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" filled="f" stroked="f">
                <v:textbox inset="0,0,0,0">
                  <w:txbxContent>
                    <w:p w:rsidR="009C2687" w:rsidRDefault="009C2687">
                      <w:pPr>
                        <w:pStyle w:val="11"/>
                        <w:keepNext/>
                        <w:keepLines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C2687" w:rsidRDefault="004D7914">
      <w:pPr>
        <w:pStyle w:val="1"/>
        <w:spacing w:after="240"/>
        <w:ind w:firstLine="380"/>
        <w:jc w:val="both"/>
      </w:pPr>
      <w:r>
        <w:rPr>
          <w:i/>
          <w:iCs/>
        </w:rPr>
        <w:t>Профессиональные базы данных, информационно-справочные системы</w:t>
      </w:r>
    </w:p>
    <w:p w:rsidR="009C2687" w:rsidRDefault="004D7914">
      <w:pPr>
        <w:pStyle w:val="11"/>
        <w:keepNext/>
        <w:keepLines/>
        <w:numPr>
          <w:ilvl w:val="0"/>
          <w:numId w:val="14"/>
        </w:numPr>
        <w:tabs>
          <w:tab w:val="left" w:pos="734"/>
        </w:tabs>
        <w:ind w:firstLine="380"/>
        <w:jc w:val="both"/>
      </w:pPr>
      <w:bookmarkStart w:id="2" w:name="bookmark8"/>
      <w:r>
        <w:t>Электронно-библиотечные системы:</w:t>
      </w:r>
      <w:bookmarkEnd w:id="2"/>
    </w:p>
    <w:p w:rsidR="009C2687" w:rsidRDefault="004D7914">
      <w:pPr>
        <w:pStyle w:val="1"/>
        <w:numPr>
          <w:ilvl w:val="1"/>
          <w:numId w:val="14"/>
        </w:numPr>
        <w:tabs>
          <w:tab w:val="left" w:pos="921"/>
        </w:tabs>
        <w:ind w:left="380" w:firstLine="0"/>
        <w:jc w:val="both"/>
      </w:pPr>
      <w:r>
        <w:t xml:space="preserve">Цифровой образовательный ресурс </w:t>
      </w:r>
      <w:r>
        <w:rPr>
          <w:lang w:val="en-US" w:eastAsia="en-US" w:bidi="en-US"/>
        </w:rPr>
        <w:t>IPRsmart</w:t>
      </w:r>
      <w:r w:rsidRPr="001B5FDC">
        <w:rPr>
          <w:lang w:eastAsia="en-US" w:bidi="en-US"/>
        </w:rPr>
        <w:t xml:space="preserve"> </w:t>
      </w:r>
      <w:r>
        <w:t xml:space="preserve">: электронно-библиотечная система : сайт / ООО Компания «Ай Пи Ар Медиа». - Саратов, [2024]. - </w:t>
      </w:r>
      <w:r>
        <w:rPr>
          <w:lang w:val="en-US" w:eastAsia="en-US" w:bidi="en-US"/>
        </w:rPr>
        <w:t>URL</w:t>
      </w:r>
      <w:r w:rsidRPr="001B5FDC">
        <w:rPr>
          <w:lang w:eastAsia="en-US" w:bidi="en-US"/>
        </w:rPr>
        <w:t xml:space="preserve">: </w:t>
      </w:r>
      <w:hyperlink r:id="rId23" w:history="1">
        <w:r>
          <w:rPr>
            <w:u w:val="single"/>
            <w:lang w:val="en-US" w:eastAsia="en-US" w:bidi="en-US"/>
          </w:rPr>
          <w:t>http</w:t>
        </w:r>
        <w:r w:rsidRPr="001B5FDC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www</w:t>
        </w:r>
        <w:r w:rsidRPr="001B5FDC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iprbookshop</w:t>
        </w:r>
        <w:r w:rsidRPr="001B5FDC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</w:hyperlink>
      <w:r w:rsidRPr="001B5FDC">
        <w:rPr>
          <w:lang w:eastAsia="en-US" w:bidi="en-US"/>
        </w:rPr>
        <w:t xml:space="preserve">. </w:t>
      </w:r>
      <w:r>
        <w:t>- Режим доступа: для зарегистрир. пользователей. - Текст : электронный.</w:t>
      </w:r>
    </w:p>
    <w:p w:rsidR="009C2687" w:rsidRDefault="004D7914">
      <w:pPr>
        <w:pStyle w:val="1"/>
        <w:numPr>
          <w:ilvl w:val="1"/>
          <w:numId w:val="14"/>
        </w:numPr>
        <w:tabs>
          <w:tab w:val="left" w:pos="921"/>
        </w:tabs>
        <w:ind w:left="380" w:firstLine="0"/>
        <w:jc w:val="both"/>
      </w:pPr>
      <w:r>
        <w:t xml:space="preserve">Образовательная платформа ЮРАЙТ : образовательный ресурс, электронная библиотека : сайт / ООО Электронное издательство «ЮРАЙТ». - Москва, [2024]. - </w:t>
      </w:r>
      <w:r>
        <w:rPr>
          <w:lang w:val="en-US" w:eastAsia="en-US" w:bidi="en-US"/>
        </w:rPr>
        <w:t>URL</w:t>
      </w:r>
      <w:r w:rsidRPr="001B5FDC">
        <w:rPr>
          <w:lang w:eastAsia="en-US" w:bidi="en-US"/>
        </w:rPr>
        <w:t>:</w:t>
      </w:r>
      <w:hyperlink r:id="rId24" w:history="1">
        <w:r w:rsidRPr="001B5FDC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1B5FDC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urait</w:t>
        </w:r>
        <w:r w:rsidRPr="001B5FDC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  <w:r w:rsidRPr="001B5FDC">
        <w:rPr>
          <w:color w:val="0000FF"/>
          <w:lang w:eastAsia="en-US" w:bidi="en-US"/>
        </w:rPr>
        <w:t xml:space="preserve"> </w:t>
      </w:r>
      <w:r>
        <w:t>. - Режим доступа: для зарегистрир. пользователей. - Т</w:t>
      </w:r>
      <w:r>
        <w:t>екст :</w:t>
      </w:r>
    </w:p>
    <w:p w:rsidR="009C2687" w:rsidRDefault="004D7914">
      <w:pPr>
        <w:pStyle w:val="40"/>
        <w:tabs>
          <w:tab w:val="left" w:pos="8218"/>
        </w:tabs>
        <w:jc w:val="both"/>
      </w:pPr>
      <w:r>
        <w:t>Форма А</w:t>
      </w:r>
      <w:r>
        <w:tab/>
        <w:t>стр. 25 из 39</w:t>
      </w:r>
    </w:p>
    <w:p w:rsidR="009C2687" w:rsidRDefault="009C2687">
      <w:pPr>
        <w:spacing w:after="199" w:line="1" w:lineRule="exact"/>
      </w:pPr>
    </w:p>
    <w:p w:rsidR="009C2687" w:rsidRDefault="004D7914">
      <w:pPr>
        <w:pStyle w:val="1"/>
        <w:ind w:firstLine="320"/>
        <w:jc w:val="both"/>
      </w:pPr>
      <w:r>
        <w:t>электронный.</w:t>
      </w:r>
    </w:p>
    <w:p w:rsidR="009C2687" w:rsidRDefault="004D7914">
      <w:pPr>
        <w:pStyle w:val="1"/>
        <w:numPr>
          <w:ilvl w:val="1"/>
          <w:numId w:val="14"/>
        </w:numPr>
        <w:tabs>
          <w:tab w:val="left" w:pos="889"/>
        </w:tabs>
        <w:ind w:left="320" w:firstLine="60"/>
        <w:jc w:val="both"/>
      </w:pPr>
      <w:r>
        <w:t xml:space="preserve">ЭБС Лань : электронно-библиотечная система : сайт / ООО ЭБС «Лань». - Санкт- Петербург, [2024]. - </w:t>
      </w:r>
      <w:r>
        <w:rPr>
          <w:lang w:val="en-US" w:eastAsia="en-US" w:bidi="en-US"/>
        </w:rPr>
        <w:t>URL</w:t>
      </w:r>
      <w:r w:rsidRPr="001B5FDC">
        <w:rPr>
          <w:lang w:eastAsia="en-US" w:bidi="en-US"/>
        </w:rPr>
        <w:t xml:space="preserve">: </w:t>
      </w:r>
      <w:hyperlink r:id="rId25" w:history="1">
        <w:r>
          <w:rPr>
            <w:u w:val="single"/>
            <w:lang w:val="en-US" w:eastAsia="en-US" w:bidi="en-US"/>
          </w:rPr>
          <w:t>https</w:t>
        </w:r>
        <w:r w:rsidRPr="001B5FDC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eJanbook</w:t>
        </w:r>
        <w:r w:rsidRPr="001B5FDC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com</w:t>
        </w:r>
      </w:hyperlink>
      <w:r w:rsidRPr="001B5FDC">
        <w:rPr>
          <w:lang w:eastAsia="en-US" w:bidi="en-US"/>
        </w:rPr>
        <w:t xml:space="preserve">. </w:t>
      </w:r>
      <w:r>
        <w:t>- Режим доступа: для зарегистрир. пользователей. - Текст : электронный.</w:t>
      </w:r>
    </w:p>
    <w:p w:rsidR="009C2687" w:rsidRDefault="004D7914">
      <w:pPr>
        <w:pStyle w:val="1"/>
        <w:numPr>
          <w:ilvl w:val="1"/>
          <w:numId w:val="14"/>
        </w:numPr>
        <w:tabs>
          <w:tab w:val="left" w:pos="889"/>
        </w:tabs>
        <w:ind w:left="320" w:firstLine="60"/>
        <w:jc w:val="both"/>
      </w:pPr>
      <w:r>
        <w:t xml:space="preserve">ЭБС </w:t>
      </w:r>
      <w:r>
        <w:rPr>
          <w:b/>
          <w:bCs/>
          <w:lang w:val="en-US" w:eastAsia="en-US" w:bidi="en-US"/>
        </w:rPr>
        <w:t>Znanium</w:t>
      </w:r>
      <w:r w:rsidRPr="001B5FDC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com</w:t>
      </w:r>
      <w:r w:rsidRPr="001B5FDC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: </w:t>
      </w:r>
      <w:r>
        <w:t xml:space="preserve">электронно-библиотечная система : сайт / ООО «Знаниум». - </w:t>
      </w:r>
      <w:r>
        <w:lastRenderedPageBreak/>
        <w:t xml:space="preserve">Москва, [2024]. - </w:t>
      </w:r>
      <w:r>
        <w:rPr>
          <w:lang w:val="en-US" w:eastAsia="en-US" w:bidi="en-US"/>
        </w:rPr>
        <w:t>URL</w:t>
      </w:r>
      <w:r w:rsidRPr="001B5FDC">
        <w:rPr>
          <w:lang w:eastAsia="en-US" w:bidi="en-US"/>
        </w:rPr>
        <w:t>:</w:t>
      </w:r>
      <w:hyperlink r:id="rId26" w:history="1">
        <w:r w:rsidRPr="001B5FDC">
          <w:rPr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http</w:t>
        </w:r>
        <w:r w:rsidRPr="001B5FDC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znanium</w:t>
        </w:r>
        <w:r w:rsidRPr="001B5FDC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com</w:t>
        </w:r>
        <w:r w:rsidRPr="001B5FDC">
          <w:rPr>
            <w:lang w:eastAsia="en-US" w:bidi="en-US"/>
          </w:rPr>
          <w:t xml:space="preserve"> </w:t>
        </w:r>
      </w:hyperlink>
      <w:r>
        <w:t>. - Режим доступа : для зарегистрир. пользователей. - Текст : электронный.</w:t>
      </w:r>
    </w:p>
    <w:p w:rsidR="009C2687" w:rsidRDefault="004D7914">
      <w:pPr>
        <w:pStyle w:val="1"/>
        <w:numPr>
          <w:ilvl w:val="0"/>
          <w:numId w:val="14"/>
        </w:numPr>
        <w:tabs>
          <w:tab w:val="left" w:pos="683"/>
        </w:tabs>
        <w:ind w:left="320" w:firstLine="60"/>
        <w:jc w:val="both"/>
      </w:pPr>
      <w:r>
        <w:rPr>
          <w:b/>
          <w:bCs/>
        </w:rPr>
        <w:t xml:space="preserve">КонсультантПлюс </w:t>
      </w:r>
      <w:r>
        <w:t xml:space="preserve">[Электронный ресурс]: </w:t>
      </w:r>
      <w:r>
        <w:t>справочная правовая система. / ООО «Консультант Плюс» - Электрон. дан. - Москва : КонсультантПлюс, [2024].</w:t>
      </w:r>
    </w:p>
    <w:p w:rsidR="009C2687" w:rsidRDefault="004D7914">
      <w:pPr>
        <w:pStyle w:val="1"/>
        <w:numPr>
          <w:ilvl w:val="0"/>
          <w:numId w:val="14"/>
        </w:numPr>
        <w:tabs>
          <w:tab w:val="left" w:pos="683"/>
        </w:tabs>
        <w:ind w:left="320" w:firstLine="60"/>
        <w:jc w:val="both"/>
      </w:pPr>
      <w:r>
        <w:rPr>
          <w:b/>
          <w:bCs/>
          <w:lang w:val="en-US" w:eastAsia="en-US" w:bidi="en-US"/>
        </w:rPr>
        <w:t>eLIBRARY</w:t>
      </w:r>
      <w:r w:rsidRPr="001B5FDC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RU</w:t>
      </w:r>
      <w:r>
        <w:t xml:space="preserve">: научная электронная библиотека : сайт / ООО «Научная Электронная Библиотека». - Москва, [2024]. - </w:t>
      </w:r>
      <w:r>
        <w:rPr>
          <w:lang w:val="en-US" w:eastAsia="en-US" w:bidi="en-US"/>
        </w:rPr>
        <w:t>URL</w:t>
      </w:r>
      <w:r w:rsidRPr="001B5FDC">
        <w:rPr>
          <w:lang w:eastAsia="en-US" w:bidi="en-US"/>
        </w:rPr>
        <w:t xml:space="preserve">: </w:t>
      </w:r>
      <w:hyperlink r:id="rId27" w:history="1">
        <w:r>
          <w:rPr>
            <w:u w:val="single"/>
            <w:lang w:val="en-US" w:eastAsia="en-US" w:bidi="en-US"/>
          </w:rPr>
          <w:t>ht</w:t>
        </w:r>
        <w:r>
          <w:rPr>
            <w:u w:val="single"/>
            <w:lang w:val="en-US" w:eastAsia="en-US" w:bidi="en-US"/>
          </w:rPr>
          <w:t>tp</w:t>
        </w:r>
        <w:r w:rsidRPr="001B5FDC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elibrary</w:t>
        </w:r>
        <w:r w:rsidRPr="001B5FDC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</w:hyperlink>
      <w:r w:rsidRPr="001B5FDC">
        <w:rPr>
          <w:lang w:eastAsia="en-US" w:bidi="en-US"/>
        </w:rPr>
        <w:t xml:space="preserve">. </w:t>
      </w:r>
      <w:r>
        <w:t>- Режим доступа : для авториз. пользователей. - Текст : электронный</w:t>
      </w:r>
    </w:p>
    <w:p w:rsidR="009C2687" w:rsidRDefault="004D7914">
      <w:pPr>
        <w:pStyle w:val="1"/>
        <w:numPr>
          <w:ilvl w:val="0"/>
          <w:numId w:val="14"/>
        </w:numPr>
        <w:tabs>
          <w:tab w:val="left" w:pos="889"/>
        </w:tabs>
        <w:ind w:left="320" w:firstLine="280"/>
        <w:jc w:val="both"/>
      </w:pPr>
      <w:r>
        <w:rPr>
          <w:b/>
          <w:bCs/>
        </w:rPr>
        <w:t xml:space="preserve">Федеральная государственная информационная система «Национальная электронная библиотека» </w:t>
      </w:r>
      <w:r>
        <w:t xml:space="preserve">: электронная библиотека : сайт / ФГБУ РГБ. - Москва, [2024]. - </w:t>
      </w:r>
      <w:r>
        <w:rPr>
          <w:lang w:val="en-US" w:eastAsia="en-US" w:bidi="en-US"/>
        </w:rPr>
        <w:t>URL</w:t>
      </w:r>
      <w:r w:rsidRPr="001B5FDC">
        <w:rPr>
          <w:lang w:eastAsia="en-US" w:bidi="en-US"/>
        </w:rPr>
        <w:t>:</w:t>
      </w:r>
      <w:hyperlink r:id="rId28" w:history="1">
        <w:r w:rsidRPr="001B5FDC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httpsV</w:t>
        </w:r>
        <w:r>
          <w:rPr>
            <w:color w:val="0000FF"/>
            <w:u w:val="single"/>
          </w:rPr>
          <w:t>/нэб.рф</w:t>
        </w:r>
      </w:hyperlink>
      <w:r>
        <w:t>. - Режим доступа : для пользователей научной библиотеки. - Текст : электронный.</w:t>
      </w:r>
    </w:p>
    <w:p w:rsidR="009C2687" w:rsidRDefault="004D7914">
      <w:pPr>
        <w:pStyle w:val="1"/>
        <w:numPr>
          <w:ilvl w:val="0"/>
          <w:numId w:val="14"/>
        </w:numPr>
        <w:tabs>
          <w:tab w:val="left" w:pos="688"/>
        </w:tabs>
        <w:ind w:left="320" w:firstLine="60"/>
        <w:jc w:val="both"/>
      </w:pPr>
      <w:hyperlink r:id="rId29" w:history="1">
        <w:r>
          <w:rPr>
            <w:b/>
            <w:bCs/>
            <w:u w:val="single"/>
          </w:rPr>
          <w:t>Российское образование</w:t>
        </w:r>
        <w:r>
          <w:rPr>
            <w:b/>
            <w:bCs/>
          </w:rPr>
          <w:t xml:space="preserve"> </w:t>
        </w:r>
      </w:hyperlink>
      <w:r>
        <w:t xml:space="preserve">: федеральный портал / учредитель ФГАУ «ФИЦТО». - </w:t>
      </w:r>
      <w:r>
        <w:rPr>
          <w:lang w:val="en-US" w:eastAsia="en-US" w:bidi="en-US"/>
        </w:rPr>
        <w:t>URL</w:t>
      </w:r>
      <w:r w:rsidRPr="001B5FDC">
        <w:rPr>
          <w:lang w:eastAsia="en-US" w:bidi="en-US"/>
        </w:rPr>
        <w:t xml:space="preserve">: </w:t>
      </w:r>
      <w:hyperlink r:id="rId30" w:history="1">
        <w:r>
          <w:rPr>
            <w:u w:val="single"/>
            <w:lang w:val="en-US" w:eastAsia="en-US" w:bidi="en-US"/>
          </w:rPr>
          <w:t>http</w:t>
        </w:r>
        <w:r w:rsidRPr="001B5FDC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www</w:t>
        </w:r>
        <w:r w:rsidRPr="001B5FDC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edu</w:t>
        </w:r>
        <w:r w:rsidRPr="001B5FDC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</w:hyperlink>
      <w:r w:rsidRPr="001B5FDC">
        <w:rPr>
          <w:lang w:eastAsia="en-US" w:bidi="en-US"/>
        </w:rPr>
        <w:t xml:space="preserve">. </w:t>
      </w:r>
      <w:r>
        <w:t>- Текст : электронный.</w:t>
      </w:r>
    </w:p>
    <w:p w:rsidR="009C2687" w:rsidRDefault="004D7914">
      <w:pPr>
        <w:pStyle w:val="1"/>
        <w:numPr>
          <w:ilvl w:val="0"/>
          <w:numId w:val="14"/>
        </w:numPr>
        <w:tabs>
          <w:tab w:val="left" w:pos="688"/>
        </w:tabs>
        <w:ind w:left="320" w:firstLine="60"/>
        <w:jc w:val="both"/>
      </w:pPr>
      <w:r>
        <w:rPr>
          <w:b/>
          <w:bCs/>
        </w:rPr>
        <w:t xml:space="preserve">Электронная библиотечная система УлГУ </w:t>
      </w:r>
      <w:r>
        <w:t xml:space="preserve">: модуль «Электронная библиотека» АБИС Мега-ПРО / ООО «Дата Экспресс». - </w:t>
      </w:r>
      <w:r>
        <w:rPr>
          <w:lang w:val="en-US" w:eastAsia="en-US" w:bidi="en-US"/>
        </w:rPr>
        <w:t>URL</w:t>
      </w:r>
      <w:r w:rsidRPr="001B5FDC">
        <w:rPr>
          <w:lang w:eastAsia="en-US" w:bidi="en-US"/>
        </w:rPr>
        <w:t>:</w:t>
      </w:r>
      <w:hyperlink r:id="rId31" w:history="1">
        <w:r w:rsidRPr="001B5FDC">
          <w:rPr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http</w:t>
        </w:r>
        <w:r w:rsidRPr="001B5FDC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lib</w:t>
        </w:r>
        <w:r w:rsidRPr="001B5FDC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ulsu</w:t>
        </w:r>
        <w:r w:rsidRPr="001B5FDC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  <w:r w:rsidRPr="001B5FDC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MegaPro</w:t>
        </w:r>
        <w:r w:rsidRPr="001B5FDC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Web</w:t>
        </w:r>
      </w:hyperlink>
      <w:r w:rsidRPr="001B5FDC">
        <w:rPr>
          <w:lang w:eastAsia="en-US" w:bidi="en-US"/>
        </w:rPr>
        <w:t xml:space="preserve">. </w:t>
      </w:r>
      <w:r>
        <w:t xml:space="preserve">- Режим доступа </w:t>
      </w:r>
      <w:r w:rsidRPr="001B5FDC">
        <w:rPr>
          <w:lang w:eastAsia="en-US" w:bidi="en-US"/>
        </w:rPr>
        <w:t xml:space="preserve">: </w:t>
      </w:r>
      <w:r>
        <w:t xml:space="preserve">для пользователей научной библиотеки. </w:t>
      </w:r>
      <w:r w:rsidRPr="001B5FDC">
        <w:rPr>
          <w:lang w:eastAsia="en-US" w:bidi="en-US"/>
        </w:rPr>
        <w:t xml:space="preserve">- </w:t>
      </w:r>
      <w:r>
        <w:t xml:space="preserve">Текст </w:t>
      </w:r>
      <w:r w:rsidRPr="001B5FDC">
        <w:rPr>
          <w:lang w:eastAsia="en-US" w:bidi="en-US"/>
        </w:rPr>
        <w:t xml:space="preserve">: </w:t>
      </w:r>
      <w:r>
        <w:t>электронный.</w:t>
      </w:r>
    </w:p>
    <w:p w:rsidR="009C2687" w:rsidRDefault="004D7914">
      <w:pPr>
        <w:pStyle w:val="1"/>
        <w:ind w:firstLine="0"/>
        <w:jc w:val="both"/>
      </w:pPr>
      <w:r>
        <w:rPr>
          <w:b/>
          <w:bCs/>
        </w:rPr>
        <w:t>Программное обеспечение</w:t>
      </w:r>
    </w:p>
    <w:p w:rsidR="009C2687" w:rsidRDefault="004D7914">
      <w:pPr>
        <w:pStyle w:val="1"/>
        <w:numPr>
          <w:ilvl w:val="0"/>
          <w:numId w:val="15"/>
        </w:numPr>
        <w:tabs>
          <w:tab w:val="left" w:pos="1050"/>
        </w:tabs>
        <w:ind w:firstLine="720"/>
        <w:jc w:val="both"/>
      </w:pPr>
      <w:r>
        <w:t>СПС Консультант Плюс</w:t>
      </w:r>
    </w:p>
    <w:p w:rsidR="009C2687" w:rsidRDefault="004D7914">
      <w:pPr>
        <w:pStyle w:val="1"/>
        <w:numPr>
          <w:ilvl w:val="0"/>
          <w:numId w:val="15"/>
        </w:numPr>
        <w:tabs>
          <w:tab w:val="left" w:pos="1074"/>
        </w:tabs>
        <w:ind w:firstLine="720"/>
        <w:jc w:val="both"/>
      </w:pPr>
      <w:r>
        <w:t>Система «Антиплагиат.ВУЗ»</w:t>
      </w:r>
    </w:p>
    <w:p w:rsidR="009C2687" w:rsidRDefault="004D7914">
      <w:pPr>
        <w:pStyle w:val="1"/>
        <w:numPr>
          <w:ilvl w:val="0"/>
          <w:numId w:val="15"/>
        </w:numPr>
        <w:tabs>
          <w:tab w:val="left" w:pos="1074"/>
        </w:tabs>
        <w:ind w:firstLine="720"/>
        <w:jc w:val="both"/>
      </w:pPr>
      <w:r>
        <w:rPr>
          <w:lang w:val="en-US" w:eastAsia="en-US" w:bidi="en-US"/>
        </w:rPr>
        <w:t>OC Microsoft Windows</w:t>
      </w:r>
    </w:p>
    <w:p w:rsidR="009C2687" w:rsidRDefault="004D7914">
      <w:pPr>
        <w:pStyle w:val="1"/>
        <w:numPr>
          <w:ilvl w:val="0"/>
          <w:numId w:val="15"/>
        </w:numPr>
        <w:tabs>
          <w:tab w:val="left" w:pos="1074"/>
        </w:tabs>
        <w:ind w:firstLine="720"/>
        <w:jc w:val="both"/>
      </w:pPr>
      <w:r>
        <w:rPr>
          <w:lang w:val="en-US" w:eastAsia="en-US" w:bidi="en-US"/>
        </w:rPr>
        <w:t>MicrosoftOffice 2016</w:t>
      </w:r>
    </w:p>
    <w:p w:rsidR="009C2687" w:rsidRDefault="004D7914">
      <w:pPr>
        <w:pStyle w:val="1"/>
        <w:numPr>
          <w:ilvl w:val="0"/>
          <w:numId w:val="15"/>
        </w:numPr>
        <w:tabs>
          <w:tab w:val="left" w:pos="1064"/>
        </w:tabs>
        <w:spacing w:after="320"/>
        <w:ind w:firstLine="720"/>
        <w:jc w:val="both"/>
      </w:pPr>
      <w:r>
        <w:t>«МойОфис Стандартный»</w:t>
      </w:r>
    </w:p>
    <w:p w:rsidR="009C2687" w:rsidRDefault="004D7914">
      <w:pPr>
        <w:pStyle w:val="1"/>
        <w:tabs>
          <w:tab w:val="left" w:pos="5830"/>
        </w:tabs>
        <w:ind w:firstLine="320"/>
        <w:jc w:val="both"/>
      </w:pPr>
      <w:r>
        <w:tab/>
      </w:r>
    </w:p>
    <w:p w:rsidR="009C2687" w:rsidRDefault="004D7914">
      <w:pPr>
        <w:pStyle w:val="1"/>
        <w:numPr>
          <w:ilvl w:val="1"/>
          <w:numId w:val="16"/>
        </w:numPr>
        <w:tabs>
          <w:tab w:val="left" w:pos="1435"/>
        </w:tabs>
        <w:ind w:firstLine="720"/>
        <w:jc w:val="both"/>
      </w:pPr>
      <w:r>
        <w:rPr>
          <w:i/>
          <w:iCs/>
        </w:rPr>
        <w:t>Общие требования к организации образовательного процесса</w:t>
      </w:r>
    </w:p>
    <w:p w:rsidR="009C2687" w:rsidRDefault="004D7914">
      <w:pPr>
        <w:pStyle w:val="1"/>
        <w:ind w:firstLine="720"/>
        <w:jc w:val="both"/>
      </w:pPr>
      <w:r>
        <w:t>Занятия по дисциплинам ПМ. 02 проводятся в форме групповых и мелкогрупповых занятий.</w:t>
      </w:r>
    </w:p>
    <w:p w:rsidR="009C2687" w:rsidRDefault="004D7914">
      <w:pPr>
        <w:pStyle w:val="1"/>
        <w:ind w:firstLine="720"/>
        <w:jc w:val="both"/>
      </w:pPr>
      <w:r>
        <w:t>Предусматривается обязательная производственная практика, непосредственно ориентированная на профессионально-практическую подготовку обучающихся.</w:t>
      </w:r>
    </w:p>
    <w:p w:rsidR="009C2687" w:rsidRDefault="004D7914">
      <w:pPr>
        <w:pStyle w:val="1"/>
        <w:ind w:firstLine="720"/>
        <w:jc w:val="both"/>
      </w:pPr>
      <w:r>
        <w:t xml:space="preserve">Производственная практика (педагогическая) проводится рассредоточено в течение </w:t>
      </w:r>
      <w:r>
        <w:rPr>
          <w:lang w:val="en-US" w:eastAsia="en-US" w:bidi="en-US"/>
        </w:rPr>
        <w:t>III</w:t>
      </w:r>
      <w:r w:rsidRPr="001B5FDC">
        <w:rPr>
          <w:lang w:eastAsia="en-US" w:bidi="en-US"/>
        </w:rPr>
        <w:t>-</w:t>
      </w:r>
      <w:r>
        <w:rPr>
          <w:lang w:val="en-US" w:eastAsia="en-US" w:bidi="en-US"/>
        </w:rPr>
        <w:t>IV</w:t>
      </w:r>
      <w:r w:rsidRPr="001B5FDC">
        <w:rPr>
          <w:lang w:eastAsia="en-US" w:bidi="en-US"/>
        </w:rPr>
        <w:t xml:space="preserve"> </w:t>
      </w:r>
      <w:r>
        <w:t>семестров в пассивной фо</w:t>
      </w:r>
      <w:r>
        <w:t>рме. Производственная практика представляет собой самостоятельную работу студентов (посещение и обсуждение уроков опытных преподавателей ДШИ, знакомство с программами дополнительного образования детей по музыкально-теоретическим дисциплинам). Результаты пр</w:t>
      </w:r>
      <w:r>
        <w:t>оизводственной практики фиксируются в отчетном листе, который подписывается руководителем практики. Руководитель практики также оказывает консультационную и методическую помощь студентам.</w:t>
      </w:r>
    </w:p>
    <w:p w:rsidR="009C2687" w:rsidRDefault="004D7914">
      <w:pPr>
        <w:pStyle w:val="1"/>
        <w:spacing w:after="320"/>
        <w:ind w:firstLine="720"/>
        <w:jc w:val="both"/>
        <w:sectPr w:rsidR="009C2687">
          <w:pgSz w:w="11900" w:h="16840"/>
          <w:pgMar w:top="264" w:right="787" w:bottom="1150" w:left="1623" w:header="0" w:footer="3" w:gutter="0"/>
          <w:cols w:space="720"/>
          <w:noEndnote/>
          <w:docGrid w:linePitch="360"/>
        </w:sectPr>
      </w:pPr>
      <w:r>
        <w:t>Учебная практика по педагогической работе прово</w:t>
      </w:r>
      <w:r>
        <w:t xml:space="preserve">дится в </w:t>
      </w:r>
      <w:r>
        <w:rPr>
          <w:lang w:val="en-US" w:eastAsia="en-US" w:bidi="en-US"/>
        </w:rPr>
        <w:t>V</w:t>
      </w:r>
      <w:r w:rsidRPr="001B5FDC">
        <w:rPr>
          <w:lang w:eastAsia="en-US" w:bidi="en-US"/>
        </w:rPr>
        <w:t>-</w:t>
      </w:r>
      <w:r>
        <w:rPr>
          <w:lang w:val="en-US" w:eastAsia="en-US" w:bidi="en-US"/>
        </w:rPr>
        <w:t>VIII</w:t>
      </w:r>
      <w:r w:rsidRPr="001B5FDC">
        <w:rPr>
          <w:lang w:eastAsia="en-US" w:bidi="en-US"/>
        </w:rPr>
        <w:t xml:space="preserve"> </w:t>
      </w:r>
      <w:r>
        <w:t>семестрах. Проводится в активной форме и представляет собой занятия студента с практикуемым (обучающимся в секторе педагогической практики, по профильным образовательным программам) под руководством преподавателя.Результатом учебной практики</w:t>
      </w:r>
      <w:r>
        <w:t xml:space="preserve"> по</w:t>
      </w:r>
    </w:p>
    <w:p w:rsidR="009C2687" w:rsidRDefault="009C2687">
      <w:pPr>
        <w:spacing w:after="199" w:line="1" w:lineRule="exact"/>
      </w:pPr>
    </w:p>
    <w:p w:rsidR="009C2687" w:rsidRDefault="004D7914">
      <w:pPr>
        <w:pStyle w:val="1"/>
        <w:ind w:firstLine="0"/>
        <w:jc w:val="both"/>
      </w:pPr>
      <w:r>
        <w:t xml:space="preserve">педагогической работе студента является открытый урок с практикуемым, по итогам которого проводится широкое </w:t>
      </w:r>
      <w:r>
        <w:t>обсуждение проведённого занятия.</w:t>
      </w:r>
    </w:p>
    <w:p w:rsidR="009C2687" w:rsidRDefault="004D7914">
      <w:pPr>
        <w:pStyle w:val="1"/>
        <w:ind w:firstLine="740"/>
        <w:jc w:val="both"/>
      </w:pPr>
      <w:r>
        <w:t>Промежуточная аттестация учащихся проводится в конце семестра.</w:t>
      </w:r>
    </w:p>
    <w:p w:rsidR="009C2687" w:rsidRDefault="004D7914">
      <w:pPr>
        <w:pStyle w:val="1"/>
        <w:spacing w:after="240"/>
        <w:ind w:firstLine="780"/>
        <w:jc w:val="both"/>
      </w:pPr>
      <w:r>
        <w:t>Результаты учебной практики по педагогической работе студента оцениваются в конце каждого семестра. Итоговая оценка является необходимым компонентом при выведен</w:t>
      </w:r>
      <w:r>
        <w:t>ии оценки на государственном междисциплинарном экзамене по педагогической подготовке.</w:t>
      </w:r>
    </w:p>
    <w:p w:rsidR="009C2687" w:rsidRDefault="004D7914">
      <w:pPr>
        <w:pStyle w:val="1"/>
        <w:numPr>
          <w:ilvl w:val="1"/>
          <w:numId w:val="16"/>
        </w:numPr>
        <w:tabs>
          <w:tab w:val="left" w:pos="1375"/>
        </w:tabs>
        <w:ind w:firstLine="660"/>
        <w:jc w:val="both"/>
      </w:pPr>
      <w:r>
        <w:rPr>
          <w:i/>
          <w:iCs/>
        </w:rPr>
        <w:t>Требования к кадровому обеспечению образовательного процесса</w:t>
      </w:r>
    </w:p>
    <w:p w:rsidR="009C2687" w:rsidRDefault="004D7914">
      <w:pPr>
        <w:pStyle w:val="1"/>
        <w:ind w:firstLine="660"/>
        <w:jc w:val="both"/>
      </w:pPr>
      <w:r>
        <w:t>Обучение по междисциплинарному курсу обеспечивается квалифицированными научно-педагогическими кадрами, имеющи</w:t>
      </w:r>
      <w:r>
        <w:t xml:space="preserve">ми высшее образование, соответствующее </w:t>
      </w:r>
      <w:r>
        <w:lastRenderedPageBreak/>
        <w:t>профилю преподаваемой дисциплины (модуля), систематически занимающимися научно</w:t>
      </w:r>
      <w:r>
        <w:softHyphen/>
        <w:t>методической и научной деятельностью. Доля преподавателей, имеющих высшее образование, составляет не менее 95 процентов в общем числе преп</w:t>
      </w:r>
      <w:r>
        <w:t>одавателей, обеспечивающих образовательный процесс по ППССЗ.</w:t>
      </w:r>
    </w:p>
    <w:p w:rsidR="009C2687" w:rsidRDefault="004D7914">
      <w:pPr>
        <w:pStyle w:val="1"/>
        <w:spacing w:after="200"/>
        <w:ind w:firstLine="660"/>
        <w:jc w:val="both"/>
      </w:pPr>
      <w:r>
        <w:t>Преподаватели, отвечающие за освоение обучающимся профессионального учебного цикла, имеют опытдеятельности в организациях соответствующей профессиональной сферы.Не реже 1 раза в 3 года преподават</w:t>
      </w:r>
      <w:r>
        <w:t>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организациях.</w:t>
      </w:r>
    </w:p>
    <w:p w:rsidR="009C2687" w:rsidRDefault="004D7914">
      <w:pPr>
        <w:pStyle w:val="1"/>
        <w:numPr>
          <w:ilvl w:val="1"/>
          <w:numId w:val="16"/>
        </w:numPr>
        <w:tabs>
          <w:tab w:val="left" w:pos="1375"/>
        </w:tabs>
        <w:ind w:firstLine="660"/>
        <w:jc w:val="both"/>
      </w:pPr>
      <w:r>
        <w:rPr>
          <w:i/>
          <w:iCs/>
        </w:rPr>
        <w:t>Специальные условия для обучающихся с ОВЗ</w:t>
      </w:r>
    </w:p>
    <w:p w:rsidR="009C2687" w:rsidRDefault="004D7914">
      <w:pPr>
        <w:pStyle w:val="1"/>
        <w:ind w:firstLine="0"/>
        <w:jc w:val="both"/>
      </w:pPr>
      <w:r>
        <w:t xml:space="preserve">В случае необходимости, обучающимся из числа лиц с </w:t>
      </w:r>
      <w:r>
        <w:t>ограниченными возможностями здоровья (по заявлению обучающегося) могут предлагаться одни из следующих вариантов восприятия информации с учетом их индивидуальных психофизических особенностей:</w:t>
      </w:r>
    </w:p>
    <w:p w:rsidR="009C2687" w:rsidRDefault="004D7914">
      <w:pPr>
        <w:pStyle w:val="1"/>
        <w:ind w:firstLine="780"/>
        <w:jc w:val="both"/>
      </w:pPr>
      <w:r>
        <w:t>для лиц с нарушениями зрения: в печатной форме увеличенным шрифто</w:t>
      </w:r>
      <w:r>
        <w:t>м; в форме электронного документа; в форме аудиофайла (перевод учебных материалов в аудиоформат); в печатной форме на языке Брайля; индивидуальные консультации с привлечением тифлосурдопереводчика; индивидуальные задания и консультации.</w:t>
      </w:r>
    </w:p>
    <w:p w:rsidR="009C2687" w:rsidRDefault="004D7914">
      <w:pPr>
        <w:pStyle w:val="1"/>
        <w:ind w:firstLine="780"/>
        <w:jc w:val="both"/>
      </w:pPr>
      <w:r>
        <w:t>для лиц с нарушения</w:t>
      </w:r>
      <w:r>
        <w:t>ми слуха: в печатной форме; в форме электронного документа; видеоматериалы с субтитрами; индивидуальные консультации с привлечением сурдопереводчика; индивидуальные задания и консультации.</w:t>
      </w:r>
    </w:p>
    <w:p w:rsidR="009C2687" w:rsidRDefault="004D7914">
      <w:pPr>
        <w:pStyle w:val="1"/>
        <w:spacing w:after="240"/>
        <w:ind w:firstLine="780"/>
        <w:jc w:val="both"/>
      </w:pPr>
      <w:r>
        <w:t>для лиц с нарушениями опорно-двигательного аппарата: в печатной фор</w:t>
      </w:r>
      <w:r>
        <w:t>ме; в форме электронного документа; в форме аудиофайла; индивидуальные задания и консультации.</w:t>
      </w:r>
    </w:p>
    <w:p w:rsidR="009C2687" w:rsidRDefault="004D7914">
      <w:pPr>
        <w:pStyle w:val="11"/>
        <w:keepNext/>
        <w:keepLines/>
      </w:pPr>
      <w:bookmarkStart w:id="3" w:name="bookmark10"/>
      <w:r>
        <w:t>4. САМОСТОЯТЕЛЬНАЯ РАБОТА ОБУЧАЮЩИХСЯ</w:t>
      </w:r>
      <w:bookmarkEnd w:id="3"/>
    </w:p>
    <w:p w:rsidR="009C2687" w:rsidRDefault="004D7914">
      <w:pPr>
        <w:pStyle w:val="1"/>
        <w:ind w:firstLine="780"/>
        <w:jc w:val="both"/>
      </w:pPr>
      <w:r>
        <w:t>Содержание, требования, условия и порядок организации самостоятельной работы обучающихся с учетом формы обучения определяют</w:t>
      </w:r>
      <w:r>
        <w:t>ся в соответствии с «Положением об организации самостоятельной работы обучающихся», утвержденным Ученым советом УлГУ (протокол №8/268 от 26.03.2019 г.).</w:t>
      </w:r>
    </w:p>
    <w:p w:rsidR="009C2687" w:rsidRDefault="004D7914">
      <w:pPr>
        <w:pStyle w:val="a6"/>
        <w:ind w:left="802"/>
      </w:pPr>
      <w:r>
        <w:rPr>
          <w:i w:val="0"/>
          <w:iCs w:val="0"/>
        </w:rPr>
        <w:t>Форма обучения: очная.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2"/>
        <w:gridCol w:w="4200"/>
        <w:gridCol w:w="1104"/>
        <w:gridCol w:w="1810"/>
      </w:tblGrid>
      <w:tr w:rsidR="009C268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Название разделов и тем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Вид самостоятельной работы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Объем в часах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Форма контроля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rPr>
                <w:b/>
                <w:bCs/>
              </w:rPr>
              <w:t>МДК.02.01. Педагогические основы преподавания творческих дисциплин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109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Тема 1.1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Проработка учебного материала.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36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Устный опрос,</w:t>
            </w:r>
          </w:p>
        </w:tc>
      </w:tr>
    </w:tbl>
    <w:p w:rsidR="009C2687" w:rsidRDefault="004D7914">
      <w:pPr>
        <w:spacing w:line="1" w:lineRule="exact"/>
      </w:pPr>
      <w:r>
        <w:br w:type="page"/>
      </w:r>
    </w:p>
    <w:p w:rsidR="009C2687" w:rsidRDefault="009C2687">
      <w:pPr>
        <w:spacing w:after="219" w:line="1" w:lineRule="exact"/>
      </w:pPr>
    </w:p>
    <w:p w:rsidR="009C2687" w:rsidRDefault="009C268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2"/>
        <w:gridCol w:w="4200"/>
        <w:gridCol w:w="1104"/>
        <w:gridCol w:w="1810"/>
      </w:tblGrid>
      <w:tr w:rsidR="009C268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Основы педагогики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Подготовка к устному опросу.</w:t>
            </w:r>
          </w:p>
          <w:p w:rsidR="009C2687" w:rsidRDefault="004D7914">
            <w:pPr>
              <w:pStyle w:val="a4"/>
            </w:pPr>
            <w:r>
              <w:t>Написание конспекта.</w:t>
            </w:r>
          </w:p>
          <w:p w:rsidR="009C2687" w:rsidRDefault="004D7914">
            <w:pPr>
              <w:pStyle w:val="a4"/>
            </w:pPr>
            <w:r>
              <w:t>Подготовка к письменному опросу.</w:t>
            </w:r>
          </w:p>
          <w:p w:rsidR="009C2687" w:rsidRDefault="004D7914">
            <w:pPr>
              <w:pStyle w:val="a4"/>
            </w:pPr>
            <w:r>
              <w:t>Подготовка к контрольной работе.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проверка конспекта, письменный опрос.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Тема 1.2.</w:t>
            </w:r>
          </w:p>
          <w:p w:rsidR="009C2687" w:rsidRDefault="004D7914">
            <w:pPr>
              <w:pStyle w:val="a4"/>
            </w:pPr>
            <w:r>
              <w:t>Основы системы музыкального образования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Работа с конспектами.</w:t>
            </w:r>
          </w:p>
          <w:p w:rsidR="009C2687" w:rsidRDefault="004D7914">
            <w:pPr>
              <w:pStyle w:val="a4"/>
            </w:pPr>
            <w:r>
              <w:t>Просмотр рекомендованных видеозаписей.</w:t>
            </w:r>
          </w:p>
          <w:p w:rsidR="009C2687" w:rsidRDefault="004D7914">
            <w:pPr>
              <w:pStyle w:val="a4"/>
            </w:pPr>
            <w:r>
              <w:t>Подготовка к тестированиям и контрольному опросу.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36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Устный опрос.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Тема 1.3. Основы организации учебного процесса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tabs>
                <w:tab w:val="left" w:pos="3005"/>
              </w:tabs>
            </w:pPr>
            <w:r>
              <w:t>Самостоятельный</w:t>
            </w:r>
            <w:r>
              <w:tab/>
              <w:t>просмотр</w:t>
            </w:r>
          </w:p>
          <w:p w:rsidR="009C2687" w:rsidRDefault="004D7914">
            <w:pPr>
              <w:pStyle w:val="a4"/>
            </w:pPr>
            <w:r>
              <w:t>рекомендованных видеозаписей.</w:t>
            </w:r>
          </w:p>
          <w:p w:rsidR="009C2687" w:rsidRDefault="004D7914">
            <w:pPr>
              <w:pStyle w:val="a4"/>
              <w:tabs>
                <w:tab w:val="left" w:pos="2530"/>
              </w:tabs>
            </w:pPr>
            <w:r>
              <w:t>Разработка</w:t>
            </w:r>
            <w:r>
              <w:tab/>
              <w:t>внеклассного</w:t>
            </w:r>
          </w:p>
          <w:p w:rsidR="009C2687" w:rsidRDefault="004D7914">
            <w:pPr>
              <w:pStyle w:val="a4"/>
              <w:tabs>
                <w:tab w:val="left" w:pos="2102"/>
                <w:tab w:val="left" w:pos="2952"/>
              </w:tabs>
            </w:pPr>
            <w:r>
              <w:t>мероприятия. Ознакомление</w:t>
            </w:r>
            <w:r>
              <w:tab/>
              <w:t>со</w:t>
            </w:r>
            <w:r>
              <w:tab/>
              <w:t>школьной</w:t>
            </w:r>
          </w:p>
          <w:p w:rsidR="009C2687" w:rsidRDefault="004D7914">
            <w:pPr>
              <w:pStyle w:val="a4"/>
            </w:pPr>
            <w:r>
              <w:t>документацией и правилами ее ведения.</w:t>
            </w:r>
          </w:p>
          <w:p w:rsidR="009C2687" w:rsidRDefault="004D7914">
            <w:pPr>
              <w:pStyle w:val="a4"/>
            </w:pPr>
            <w:r>
              <w:t>Приемы проверки музыкальных данных.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16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Устный опрос.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Тема 1.4. Основы психологии музыкального восприятия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Работа с конспектами.</w:t>
            </w:r>
          </w:p>
          <w:p w:rsidR="009C2687" w:rsidRDefault="004D7914">
            <w:pPr>
              <w:pStyle w:val="a4"/>
              <w:tabs>
                <w:tab w:val="left" w:pos="2126"/>
              </w:tabs>
            </w:pPr>
            <w:r>
              <w:t>Просмотр</w:t>
            </w:r>
            <w:r>
              <w:tab/>
              <w:t>рекомендованных</w:t>
            </w:r>
          </w:p>
          <w:p w:rsidR="009C2687" w:rsidRDefault="004D7914">
            <w:pPr>
              <w:pStyle w:val="a4"/>
            </w:pPr>
            <w:r>
              <w:t>видеозаписей.</w:t>
            </w:r>
          </w:p>
          <w:p w:rsidR="009C2687" w:rsidRDefault="004D7914">
            <w:pPr>
              <w:pStyle w:val="a4"/>
            </w:pPr>
            <w:r>
              <w:t xml:space="preserve">Подготовка к </w:t>
            </w:r>
            <w:r>
              <w:t>устному опросу и зачету.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21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Устный опрос.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rPr>
                <w:b/>
                <w:bCs/>
              </w:rPr>
              <w:t>МДК.02.01.</w:t>
            </w:r>
          </w:p>
          <w:p w:rsidR="009C2687" w:rsidRDefault="004D7914">
            <w:pPr>
              <w:pStyle w:val="a4"/>
              <w:jc w:val="both"/>
            </w:pPr>
            <w:r>
              <w:rPr>
                <w:b/>
                <w:bCs/>
              </w:rPr>
              <w:t>Учебно</w:t>
            </w:r>
            <w:r>
              <w:rPr>
                <w:b/>
                <w:bCs/>
              </w:rPr>
              <w:softHyphen/>
            </w:r>
          </w:p>
          <w:p w:rsidR="009C2687" w:rsidRDefault="004D7914">
            <w:pPr>
              <w:pStyle w:val="a4"/>
            </w:pPr>
            <w:r>
              <w:rPr>
                <w:b/>
                <w:bCs/>
              </w:rPr>
              <w:t>методическое обеспечение учебного процесса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101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3883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Тема 2.1. Методика обучения эстрадному пению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Примерная тематика внеаудиторной самостоятельной работы:</w:t>
            </w:r>
          </w:p>
          <w:p w:rsidR="009C2687" w:rsidRDefault="004D7914">
            <w:pPr>
              <w:pStyle w:val="a4"/>
              <w:numPr>
                <w:ilvl w:val="0"/>
                <w:numId w:val="17"/>
              </w:numPr>
              <w:tabs>
                <w:tab w:val="left" w:pos="134"/>
              </w:tabs>
            </w:pPr>
            <w:r>
              <w:t xml:space="preserve">проработка заданий учебной и специальной </w:t>
            </w:r>
            <w:r>
              <w:t>литературой;</w:t>
            </w:r>
          </w:p>
          <w:p w:rsidR="009C2687" w:rsidRDefault="004D7914">
            <w:pPr>
              <w:pStyle w:val="a4"/>
              <w:numPr>
                <w:ilvl w:val="0"/>
                <w:numId w:val="17"/>
              </w:numPr>
              <w:tabs>
                <w:tab w:val="left" w:pos="134"/>
              </w:tabs>
            </w:pPr>
            <w:r>
              <w:t>подготовка к практическим занятиям;</w:t>
            </w:r>
          </w:p>
          <w:p w:rsidR="009C2687" w:rsidRDefault="004D7914">
            <w:pPr>
              <w:pStyle w:val="a4"/>
              <w:numPr>
                <w:ilvl w:val="0"/>
                <w:numId w:val="17"/>
              </w:numPr>
              <w:tabs>
                <w:tab w:val="left" w:pos="134"/>
              </w:tabs>
            </w:pPr>
            <w:r>
              <w:t>исполнение на фортепиано вокальных упражнений, музыкальных примеров к темам;</w:t>
            </w:r>
          </w:p>
          <w:p w:rsidR="009C2687" w:rsidRDefault="004D7914">
            <w:pPr>
              <w:pStyle w:val="a4"/>
              <w:numPr>
                <w:ilvl w:val="0"/>
                <w:numId w:val="17"/>
              </w:numPr>
              <w:tabs>
                <w:tab w:val="left" w:pos="134"/>
              </w:tabs>
            </w:pPr>
            <w:r>
              <w:t>просмотр видео открытых уроков ведущих преподавателей;</w:t>
            </w:r>
          </w:p>
          <w:p w:rsidR="009C2687" w:rsidRDefault="004D7914">
            <w:pPr>
              <w:pStyle w:val="a4"/>
              <w:numPr>
                <w:ilvl w:val="0"/>
                <w:numId w:val="17"/>
              </w:numPr>
              <w:tabs>
                <w:tab w:val="left" w:pos="134"/>
              </w:tabs>
            </w:pPr>
            <w:r>
              <w:t>работа с конспектом;</w:t>
            </w:r>
          </w:p>
          <w:p w:rsidR="009C2687" w:rsidRDefault="004D7914">
            <w:pPr>
              <w:pStyle w:val="a4"/>
              <w:numPr>
                <w:ilvl w:val="0"/>
                <w:numId w:val="17"/>
              </w:numPr>
              <w:tabs>
                <w:tab w:val="left" w:pos="134"/>
              </w:tabs>
            </w:pPr>
            <w:r>
              <w:t>подготовка к контрольной работе, экзамену.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82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 xml:space="preserve">Устный </w:t>
            </w:r>
            <w:r>
              <w:t>опрос.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Тема 2.2. Физическая культура (ритмика)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Примерная тематика внеаудиторной самостоятельной работы:</w:t>
            </w:r>
          </w:p>
          <w:p w:rsidR="009C2687" w:rsidRDefault="004D7914">
            <w:pPr>
              <w:pStyle w:val="a4"/>
              <w:numPr>
                <w:ilvl w:val="0"/>
                <w:numId w:val="18"/>
              </w:numPr>
              <w:tabs>
                <w:tab w:val="left" w:pos="144"/>
              </w:tabs>
            </w:pPr>
            <w:r>
              <w:t>самостоятельная проработка заданий преподавателей, учебной и специальной литературы;</w:t>
            </w:r>
          </w:p>
          <w:p w:rsidR="009C2687" w:rsidRDefault="004D7914">
            <w:pPr>
              <w:pStyle w:val="a4"/>
              <w:numPr>
                <w:ilvl w:val="0"/>
                <w:numId w:val="18"/>
              </w:numPr>
              <w:tabs>
                <w:tab w:val="left" w:pos="144"/>
              </w:tabs>
            </w:pPr>
            <w:r>
              <w:t>подготовка к практическим</w:t>
            </w:r>
          </w:p>
          <w:p w:rsidR="009C2687" w:rsidRDefault="004D7914">
            <w:pPr>
              <w:pStyle w:val="a4"/>
            </w:pPr>
            <w:r>
              <w:t>занятиям;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center"/>
            </w:pPr>
            <w:r>
              <w:t>19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Устный опрос.</w:t>
            </w:r>
          </w:p>
        </w:tc>
      </w:tr>
    </w:tbl>
    <w:p w:rsidR="009C2687" w:rsidRDefault="004D7914">
      <w:pPr>
        <w:spacing w:line="1" w:lineRule="exact"/>
      </w:pPr>
      <w:r>
        <w:br w:type="page"/>
      </w:r>
    </w:p>
    <w:p w:rsidR="009C2687" w:rsidRDefault="009C2687">
      <w:pPr>
        <w:spacing w:after="219" w:line="1" w:lineRule="exact"/>
      </w:pPr>
    </w:p>
    <w:p w:rsidR="009C2687" w:rsidRDefault="009C268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2"/>
        <w:gridCol w:w="4200"/>
        <w:gridCol w:w="1104"/>
        <w:gridCol w:w="1810"/>
      </w:tblGrid>
      <w:tr w:rsidR="009C268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- подготовка к контрольной работе.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</w:tbl>
    <w:p w:rsidR="009C2687" w:rsidRDefault="009C2687">
      <w:pPr>
        <w:spacing w:after="459" w:line="1" w:lineRule="exact"/>
      </w:pPr>
    </w:p>
    <w:p w:rsidR="009C2687" w:rsidRDefault="009C2687">
      <w:pPr>
        <w:spacing w:line="1" w:lineRule="exact"/>
      </w:pPr>
    </w:p>
    <w:p w:rsidR="009C2687" w:rsidRDefault="004D7914">
      <w:pPr>
        <w:pStyle w:val="a6"/>
        <w:jc w:val="center"/>
      </w:pPr>
      <w:r>
        <w:rPr>
          <w:b/>
          <w:bCs/>
          <w:i w:val="0"/>
          <w:iCs w:val="0"/>
        </w:rPr>
        <w:t>5. КОНТРОЛЬ И ОЦЕНКА РЕЗУЛЬТАТОВ ОСВОЕНИЯ ПМ</w:t>
      </w:r>
    </w:p>
    <w:p w:rsidR="009C2687" w:rsidRDefault="004D7914">
      <w:pPr>
        <w:pStyle w:val="a6"/>
        <w:tabs>
          <w:tab w:val="left" w:leader="underscore" w:pos="9341"/>
        </w:tabs>
        <w:jc w:val="both"/>
      </w:pPr>
      <w:r>
        <w:rPr>
          <w:i w:val="0"/>
          <w:iCs w:val="0"/>
        </w:rPr>
        <w:t xml:space="preserve">Формы и методы контроля и оценки результатов обучения позволяют проверить у </w:t>
      </w:r>
      <w:r>
        <w:rPr>
          <w:i w:val="0"/>
          <w:iCs w:val="0"/>
          <w:u w:val="single"/>
        </w:rPr>
        <w:t>обучающегося сформированность общих и профессиональных компетенций.</w:t>
      </w:r>
      <w:r>
        <w:rPr>
          <w:i w:val="0"/>
          <w:iCs w:val="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2981"/>
        <w:gridCol w:w="3125"/>
      </w:tblGrid>
      <w:tr w:rsidR="009C268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>Результаты (освоенные компетенции, практический опыт)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2687" w:rsidRDefault="004D7914">
            <w:pPr>
              <w:pStyle w:val="a4"/>
              <w:jc w:val="center"/>
            </w:pPr>
            <w:r>
              <w:t>Основные показатели оценки результатов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center"/>
            </w:pPr>
            <w:r>
              <w:t xml:space="preserve">Формы, методы </w:t>
            </w:r>
            <w:r>
              <w:t>контроля и оценки результатов обучения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80"/>
              <w:jc w:val="both"/>
            </w:pPr>
            <w: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tabs>
                <w:tab w:val="left" w:pos="1531"/>
              </w:tabs>
              <w:jc w:val="both"/>
            </w:pPr>
            <w:r>
              <w:t>Чёткое представление о роли</w:t>
            </w:r>
            <w:r>
              <w:tab/>
              <w:t>музыканта-</w:t>
            </w:r>
          </w:p>
          <w:p w:rsidR="009C2687" w:rsidRDefault="004D7914">
            <w:pPr>
              <w:pStyle w:val="a4"/>
              <w:tabs>
                <w:tab w:val="left" w:pos="2645"/>
              </w:tabs>
              <w:jc w:val="both"/>
            </w:pPr>
            <w:r>
              <w:t>исполнителя и педагога, стремление</w:t>
            </w:r>
            <w:r>
              <w:tab/>
              <w:t>к</w:t>
            </w:r>
          </w:p>
          <w:p w:rsidR="009C2687" w:rsidRDefault="004D7914">
            <w:pPr>
              <w:pStyle w:val="a4"/>
              <w:tabs>
                <w:tab w:val="left" w:pos="1363"/>
              </w:tabs>
            </w:pPr>
            <w:r>
              <w:t xml:space="preserve">самосовершенствованию, </w:t>
            </w:r>
            <w:r>
              <w:t>применение профессиональных знаний в</w:t>
            </w:r>
            <w:r>
              <w:tab/>
              <w:t>практической</w:t>
            </w:r>
          </w:p>
          <w:p w:rsidR="009C2687" w:rsidRDefault="004D7914">
            <w:pPr>
              <w:pStyle w:val="a4"/>
              <w:tabs>
                <w:tab w:val="left" w:pos="2554"/>
              </w:tabs>
            </w:pPr>
            <w:r>
              <w:t>деятельности, ответственность</w:t>
            </w:r>
            <w:r>
              <w:tab/>
              <w:t>за</w:t>
            </w:r>
          </w:p>
          <w:p w:rsidR="009C2687" w:rsidRDefault="004D7914">
            <w:pPr>
              <w:pStyle w:val="a4"/>
            </w:pPr>
            <w:r>
              <w:t>качество своей работы.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9C2687" w:rsidRDefault="004D7914">
            <w:pPr>
              <w:pStyle w:val="a4"/>
              <w:tabs>
                <w:tab w:val="right" w:pos="2885"/>
              </w:tabs>
              <w:jc w:val="both"/>
            </w:pPr>
            <w:r>
              <w:t xml:space="preserve">учебной дисциплины на практических занятиях, при выполнении </w:t>
            </w:r>
            <w:r>
              <w:t>самостоятельной работы. Контрольная</w:t>
            </w:r>
            <w:r>
              <w:tab/>
              <w:t>работа,</w:t>
            </w:r>
          </w:p>
          <w:p w:rsidR="009C2687" w:rsidRDefault="004D7914">
            <w:pPr>
              <w:pStyle w:val="a4"/>
            </w:pPr>
            <w:r>
              <w:t>дифференцированный зачёт, экзамен.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387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tabs>
                <w:tab w:val="left" w:pos="1646"/>
                <w:tab w:val="left" w:pos="2914"/>
              </w:tabs>
              <w:ind w:firstLine="380"/>
              <w:jc w:val="both"/>
            </w:pPr>
            <w:r>
              <w:t>ОК 2. Организовывать собственную деятельность, определять</w:t>
            </w:r>
            <w:r>
              <w:tab/>
              <w:t>методы</w:t>
            </w:r>
            <w:r>
              <w:tab/>
              <w:t>и</w:t>
            </w:r>
          </w:p>
          <w:p w:rsidR="009C2687" w:rsidRDefault="004D7914">
            <w:pPr>
              <w:pStyle w:val="a4"/>
              <w:tabs>
                <w:tab w:val="left" w:pos="1790"/>
              </w:tabs>
              <w:jc w:val="both"/>
            </w:pPr>
            <w:r>
              <w:t>способы</w:t>
            </w:r>
            <w:r>
              <w:tab/>
              <w:t>выполнения</w:t>
            </w:r>
          </w:p>
          <w:p w:rsidR="009C2687" w:rsidRDefault="004D7914">
            <w:pPr>
              <w:pStyle w:val="a4"/>
              <w:jc w:val="both"/>
            </w:pPr>
            <w:r>
              <w:t>профессиональных задач, оценивать их эффективность и качество.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tabs>
                <w:tab w:val="right" w:pos="2755"/>
              </w:tabs>
              <w:jc w:val="both"/>
            </w:pPr>
            <w:r>
              <w:t xml:space="preserve">Грамотные организация и </w:t>
            </w:r>
            <w:r>
              <w:t>планирование собственной деятельности, демонстрация понимания цели деятельности и способов её достижения, обоснование</w:t>
            </w:r>
            <w:r>
              <w:tab/>
              <w:t>и</w:t>
            </w:r>
          </w:p>
          <w:p w:rsidR="009C2687" w:rsidRDefault="004D7914">
            <w:pPr>
              <w:pStyle w:val="a4"/>
              <w:tabs>
                <w:tab w:val="right" w:pos="2750"/>
              </w:tabs>
              <w:jc w:val="both"/>
            </w:pPr>
            <w:r>
              <w:t>применение</w:t>
            </w:r>
            <w:r>
              <w:tab/>
              <w:t>типовых</w:t>
            </w:r>
          </w:p>
          <w:p w:rsidR="009C2687" w:rsidRDefault="004D7914">
            <w:pPr>
              <w:pStyle w:val="a4"/>
              <w:tabs>
                <w:tab w:val="right" w:pos="2746"/>
              </w:tabs>
              <w:jc w:val="both"/>
            </w:pPr>
            <w:r>
              <w:t>способов</w:t>
            </w:r>
            <w:r>
              <w:tab/>
              <w:t>выполнения</w:t>
            </w:r>
          </w:p>
          <w:p w:rsidR="009C2687" w:rsidRDefault="004D7914">
            <w:pPr>
              <w:pStyle w:val="a4"/>
              <w:jc w:val="both"/>
            </w:pPr>
            <w:r>
              <w:t>профессиональных задач, обоснование эффективности и качества их выполнения.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</w:t>
            </w:r>
            <w:r>
              <w:t>еятельности обучающегося в процессе освоения</w:t>
            </w:r>
            <w:r>
              <w:tab/>
              <w:t>программы</w:t>
            </w:r>
          </w:p>
          <w:p w:rsidR="009C2687" w:rsidRDefault="004D7914">
            <w:pPr>
              <w:pStyle w:val="a4"/>
              <w:tabs>
                <w:tab w:val="right" w:pos="2885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9C2687" w:rsidRDefault="004D7914">
            <w:pPr>
              <w:pStyle w:val="a4"/>
            </w:pPr>
            <w:r>
              <w:t>дифференцированный зачёт, экзамен.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3869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tabs>
                <w:tab w:val="left" w:pos="1531"/>
                <w:tab w:val="left" w:pos="2875"/>
              </w:tabs>
              <w:ind w:firstLine="380"/>
              <w:jc w:val="both"/>
            </w:pPr>
            <w:r>
              <w:t>ОК 3. Решать проблемы, оценивать</w:t>
            </w:r>
            <w:r>
              <w:tab/>
              <w:t>риски</w:t>
            </w:r>
            <w:r>
              <w:tab/>
              <w:t>и</w:t>
            </w:r>
          </w:p>
          <w:p w:rsidR="009C2687" w:rsidRDefault="004D7914">
            <w:pPr>
              <w:pStyle w:val="a4"/>
              <w:jc w:val="both"/>
            </w:pPr>
            <w:r>
              <w:t xml:space="preserve">принимать решения в </w:t>
            </w:r>
            <w:r>
              <w:t>нестандартных ситуациях.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tabs>
                <w:tab w:val="right" w:pos="2755"/>
              </w:tabs>
              <w:jc w:val="both"/>
            </w:pPr>
            <w:r>
              <w:t>Понимание</w:t>
            </w:r>
            <w:r>
              <w:tab/>
              <w:t>выбора</w:t>
            </w:r>
          </w:p>
          <w:p w:rsidR="009C2687" w:rsidRDefault="004D7914">
            <w:pPr>
              <w:pStyle w:val="a4"/>
              <w:tabs>
                <w:tab w:val="right" w:pos="2755"/>
              </w:tabs>
              <w:jc w:val="both"/>
            </w:pPr>
            <w:r>
              <w:t>соответствующего метода решения в стандартных и нестандартных ситуациях, проявление</w:t>
            </w:r>
            <w:r>
              <w:tab/>
              <w:t>своей</w:t>
            </w:r>
          </w:p>
          <w:p w:rsidR="009C2687" w:rsidRDefault="004D7914">
            <w:pPr>
              <w:pStyle w:val="a4"/>
              <w:tabs>
                <w:tab w:val="right" w:pos="2750"/>
              </w:tabs>
              <w:jc w:val="both"/>
            </w:pPr>
            <w:r>
              <w:t>ответственности</w:t>
            </w:r>
            <w:r>
              <w:tab/>
              <w:t>за</w:t>
            </w:r>
          </w:p>
          <w:p w:rsidR="009C2687" w:rsidRDefault="004D7914">
            <w:pPr>
              <w:pStyle w:val="a4"/>
              <w:tabs>
                <w:tab w:val="right" w:pos="2741"/>
              </w:tabs>
              <w:jc w:val="both"/>
            </w:pPr>
            <w:r>
              <w:t>принятое</w:t>
            </w:r>
            <w:r>
              <w:tab/>
              <w:t>решение,</w:t>
            </w:r>
          </w:p>
          <w:p w:rsidR="009C2687" w:rsidRDefault="004D7914">
            <w:pPr>
              <w:pStyle w:val="a4"/>
              <w:tabs>
                <w:tab w:val="right" w:pos="2755"/>
              </w:tabs>
              <w:jc w:val="both"/>
            </w:pPr>
            <w:r>
              <w:t>демонстрация навыков своевременности</w:t>
            </w:r>
            <w:r>
              <w:tab/>
              <w:t>и</w:t>
            </w:r>
          </w:p>
          <w:p w:rsidR="009C2687" w:rsidRDefault="004D7914">
            <w:pPr>
              <w:pStyle w:val="a4"/>
              <w:jc w:val="both"/>
            </w:pPr>
            <w:r>
              <w:t xml:space="preserve">правильности принятия решения в стандартных и </w:t>
            </w:r>
            <w:r>
              <w:t>нестандартных ситуациях, демонстрация анализа и контроля ситуации.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9C2687" w:rsidRDefault="004D7914">
            <w:pPr>
              <w:pStyle w:val="a4"/>
              <w:tabs>
                <w:tab w:val="right" w:pos="2885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9C2687" w:rsidRDefault="004D7914">
            <w:pPr>
              <w:pStyle w:val="a4"/>
            </w:pPr>
            <w:r>
              <w:t>дифференцированный зачёт, экзамен.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ind w:firstLine="380"/>
              <w:jc w:val="both"/>
            </w:pPr>
            <w:r>
              <w:t>ОК 4. Осуществлять поиск, анализ и оценку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both"/>
            </w:pPr>
            <w:r>
              <w:t>Нахождение и анализ информации из различных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Наблюдение и оценка деятельности</w:t>
            </w:r>
          </w:p>
        </w:tc>
      </w:tr>
    </w:tbl>
    <w:p w:rsidR="009C2687" w:rsidRDefault="004D7914">
      <w:pPr>
        <w:spacing w:line="1" w:lineRule="exact"/>
      </w:pPr>
      <w:r>
        <w:br w:type="page"/>
      </w:r>
    </w:p>
    <w:p w:rsidR="009C2687" w:rsidRDefault="009C2687">
      <w:pPr>
        <w:spacing w:after="219" w:line="1" w:lineRule="exact"/>
      </w:pPr>
    </w:p>
    <w:p w:rsidR="009C2687" w:rsidRDefault="009C268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2981"/>
        <w:gridCol w:w="3125"/>
      </w:tblGrid>
      <w:tr w:rsidR="009C2687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tabs>
                <w:tab w:val="left" w:pos="2909"/>
              </w:tabs>
              <w:jc w:val="both"/>
            </w:pPr>
            <w:r>
              <w:t>информации, необходимой для постановки и решения профессиональных задач, профессионального</w:t>
            </w:r>
            <w:r>
              <w:tab/>
              <w:t>и</w:t>
            </w:r>
          </w:p>
          <w:p w:rsidR="009C2687" w:rsidRDefault="004D7914">
            <w:pPr>
              <w:pStyle w:val="a4"/>
            </w:pPr>
            <w:r>
              <w:t>личностного развития.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tabs>
                <w:tab w:val="left" w:pos="1512"/>
              </w:tabs>
              <w:jc w:val="both"/>
            </w:pPr>
            <w:r>
              <w:t>источников, грамотная оценка</w:t>
            </w:r>
            <w:r>
              <w:tab/>
              <w:t>полученной</w:t>
            </w:r>
          </w:p>
          <w:p w:rsidR="009C2687" w:rsidRDefault="004D7914">
            <w:pPr>
              <w:pStyle w:val="a4"/>
              <w:tabs>
                <w:tab w:val="left" w:pos="2054"/>
              </w:tabs>
            </w:pPr>
            <w:r>
              <w:t>информации, использование различных способов</w:t>
            </w:r>
            <w:r>
              <w:tab/>
              <w:t>поиска</w:t>
            </w:r>
          </w:p>
          <w:p w:rsidR="009C2687" w:rsidRDefault="004D7914">
            <w:pPr>
              <w:pStyle w:val="a4"/>
              <w:tabs>
                <w:tab w:val="left" w:pos="1512"/>
              </w:tabs>
            </w:pPr>
            <w:r>
              <w:t>информации, применение найденной информации для</w:t>
            </w:r>
            <w:r>
              <w:tab/>
              <w:t>выполнения</w:t>
            </w:r>
          </w:p>
          <w:p w:rsidR="009C2687" w:rsidRDefault="004D7914">
            <w:pPr>
              <w:pStyle w:val="a4"/>
              <w:tabs>
                <w:tab w:val="left" w:pos="2630"/>
              </w:tabs>
            </w:pPr>
            <w:r>
              <w:t>профессиональных задач, профессионального</w:t>
            </w:r>
            <w:r>
              <w:tab/>
              <w:t>и</w:t>
            </w:r>
          </w:p>
          <w:p w:rsidR="009C2687" w:rsidRDefault="004D7914">
            <w:pPr>
              <w:pStyle w:val="a4"/>
            </w:pPr>
            <w:r>
              <w:t>личностного развития.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tabs>
                <w:tab w:val="left" w:pos="1738"/>
              </w:tabs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9C2687" w:rsidRDefault="004D7914">
            <w:pPr>
              <w:pStyle w:val="a4"/>
              <w:tabs>
                <w:tab w:val="left" w:pos="2155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</w:t>
            </w:r>
            <w:r>
              <w:t>рольная</w:t>
            </w:r>
            <w:r>
              <w:tab/>
              <w:t>работа,</w:t>
            </w:r>
          </w:p>
          <w:p w:rsidR="009C2687" w:rsidRDefault="004D7914">
            <w:pPr>
              <w:pStyle w:val="a4"/>
            </w:pPr>
            <w:r>
              <w:t>дифференцированный зачёт, экзамен.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tabs>
                <w:tab w:val="left" w:pos="2683"/>
              </w:tabs>
              <w:ind w:firstLine="380"/>
              <w:jc w:val="both"/>
            </w:pPr>
            <w:r>
              <w:t>ОК 5. Использовать информационно</w:t>
            </w:r>
            <w:r>
              <w:softHyphen/>
              <w:t>коммуникационные технологии</w:t>
            </w:r>
            <w:r>
              <w:tab/>
              <w:t>для</w:t>
            </w:r>
          </w:p>
          <w:p w:rsidR="009C2687" w:rsidRDefault="004D7914">
            <w:pPr>
              <w:pStyle w:val="a4"/>
              <w:jc w:val="both"/>
            </w:pPr>
            <w:r>
              <w:t>совершенствования профессиональной деятельности.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 xml:space="preserve">Понимание области применения различных компьютерных программ, применение компьютерных </w:t>
            </w:r>
            <w:r>
              <w:t>навыков, обоснование выбора компьютерной программы в соответствии с решаемой задачей, использование информационно</w:t>
            </w:r>
            <w:r>
              <w:softHyphen/>
              <w:t>коммуникационных технологий для решения профессиональных задач.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9C2687" w:rsidRDefault="004D7914">
            <w:pPr>
              <w:pStyle w:val="a4"/>
              <w:tabs>
                <w:tab w:val="right" w:pos="2885"/>
              </w:tabs>
              <w:jc w:val="both"/>
            </w:pPr>
            <w:r>
              <w:t>уч</w:t>
            </w:r>
            <w:r>
              <w:t>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9C2687" w:rsidRDefault="004D7914">
            <w:pPr>
              <w:pStyle w:val="a4"/>
            </w:pPr>
            <w:r>
              <w:t>дифференцированный зачёт, экзамен.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3326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tabs>
                <w:tab w:val="left" w:pos="1800"/>
              </w:tabs>
              <w:ind w:firstLine="380"/>
              <w:jc w:val="both"/>
            </w:pPr>
            <w:r>
              <w:t>ОК 6. Работать в коллективе, обеспечивать его сплочение,</w:t>
            </w:r>
            <w:r>
              <w:tab/>
              <w:t>эффективно</w:t>
            </w:r>
          </w:p>
          <w:p w:rsidR="009C2687" w:rsidRDefault="004D7914">
            <w:pPr>
              <w:pStyle w:val="a4"/>
              <w:jc w:val="both"/>
            </w:pPr>
            <w:r>
              <w:t>общаться с коллегами, руководством.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tabs>
                <w:tab w:val="left" w:pos="1901"/>
              </w:tabs>
            </w:pPr>
            <w:r>
              <w:t xml:space="preserve">Понимание </w:t>
            </w:r>
            <w:r>
              <w:t>общих целей при работе в коллективе, применение</w:t>
            </w:r>
            <w:r>
              <w:tab/>
              <w:t>навыков</w:t>
            </w:r>
          </w:p>
          <w:p w:rsidR="009C2687" w:rsidRDefault="004D7914">
            <w:pPr>
              <w:pStyle w:val="a4"/>
              <w:tabs>
                <w:tab w:val="left" w:pos="1330"/>
                <w:tab w:val="left" w:pos="2136"/>
              </w:tabs>
            </w:pPr>
            <w:r>
              <w:t>командной работы, использование конструктивных способов общения с коллегами, руководством, установление контактов в группе,</w:t>
            </w:r>
            <w:r>
              <w:tab/>
              <w:t>на</w:t>
            </w:r>
            <w:r>
              <w:tab/>
              <w:t>курсе,</w:t>
            </w:r>
          </w:p>
          <w:p w:rsidR="009C2687" w:rsidRDefault="004D7914">
            <w:pPr>
              <w:pStyle w:val="a4"/>
            </w:pPr>
            <w:r>
              <w:t>проявление коммуникабельности.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</w:t>
            </w:r>
            <w:r>
              <w:t>учающегося в процессе освоения</w:t>
            </w:r>
            <w:r>
              <w:tab/>
              <w:t>программы</w:t>
            </w:r>
          </w:p>
          <w:p w:rsidR="009C2687" w:rsidRDefault="004D7914">
            <w:pPr>
              <w:pStyle w:val="a4"/>
              <w:tabs>
                <w:tab w:val="right" w:pos="2885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9C2687" w:rsidRDefault="004D7914">
            <w:pPr>
              <w:pStyle w:val="a4"/>
            </w:pPr>
            <w:r>
              <w:t>дифференцированный зачёт, экзамен.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3326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tabs>
                <w:tab w:val="right" w:pos="3029"/>
              </w:tabs>
              <w:ind w:firstLine="380"/>
              <w:jc w:val="both"/>
            </w:pPr>
            <w:r>
              <w:t>ОК 7. Ставить цели, мотивировать деятельность подчиненных, организовывать</w:t>
            </w:r>
            <w:r>
              <w:tab/>
              <w:t>и</w:t>
            </w:r>
          </w:p>
          <w:p w:rsidR="009C2687" w:rsidRDefault="004D7914">
            <w:pPr>
              <w:pStyle w:val="a4"/>
              <w:tabs>
                <w:tab w:val="left" w:pos="1728"/>
                <w:tab w:val="right" w:pos="3029"/>
              </w:tabs>
              <w:jc w:val="both"/>
            </w:pPr>
            <w:r>
              <w:t>контролировать их работу с принятием</w:t>
            </w:r>
            <w:r>
              <w:tab/>
              <w:t>на</w:t>
            </w:r>
            <w:r>
              <w:tab/>
              <w:t>себя</w:t>
            </w:r>
          </w:p>
          <w:p w:rsidR="009C2687" w:rsidRDefault="004D7914">
            <w:pPr>
              <w:pStyle w:val="a4"/>
              <w:jc w:val="both"/>
            </w:pPr>
            <w:r>
              <w:t>ответственности за результат выполнения заданий.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tabs>
                <w:tab w:val="right" w:pos="2750"/>
              </w:tabs>
            </w:pPr>
            <w:r>
              <w:t>Понимание</w:t>
            </w:r>
            <w:r>
              <w:tab/>
              <w:t>целей</w:t>
            </w:r>
          </w:p>
          <w:p w:rsidR="009C2687" w:rsidRDefault="004D7914">
            <w:pPr>
              <w:pStyle w:val="a4"/>
              <w:tabs>
                <w:tab w:val="right" w:pos="2750"/>
              </w:tabs>
            </w:pPr>
            <w:r>
              <w:t>деятельности, демонстрация</w:t>
            </w:r>
            <w:r>
              <w:tab/>
              <w:t>навыков</w:t>
            </w:r>
          </w:p>
          <w:p w:rsidR="009C2687" w:rsidRDefault="004D7914">
            <w:pPr>
              <w:pStyle w:val="a4"/>
              <w:tabs>
                <w:tab w:val="right" w:pos="2750"/>
              </w:tabs>
            </w:pPr>
            <w:r>
              <w:t>целеполагания,</w:t>
            </w:r>
            <w:r>
              <w:tab/>
              <w:t>оценки</w:t>
            </w:r>
          </w:p>
          <w:p w:rsidR="009C2687" w:rsidRDefault="004D7914">
            <w:pPr>
              <w:pStyle w:val="a4"/>
              <w:tabs>
                <w:tab w:val="left" w:pos="1219"/>
                <w:tab w:val="left" w:pos="2635"/>
              </w:tabs>
              <w:jc w:val="both"/>
            </w:pPr>
            <w:r>
              <w:t>результатов выполнения заданий, проявление ответственности за работу членов</w:t>
            </w:r>
            <w:r>
              <w:tab/>
              <w:t>команды</w:t>
            </w:r>
            <w:r>
              <w:tab/>
              <w:t>и</w:t>
            </w:r>
          </w:p>
          <w:p w:rsidR="009C2687" w:rsidRDefault="004D7914">
            <w:pPr>
              <w:pStyle w:val="a4"/>
              <w:tabs>
                <w:tab w:val="left" w:pos="2016"/>
              </w:tabs>
            </w:pPr>
            <w:r>
              <w:t>конечный результат, контроль</w:t>
            </w:r>
            <w:r>
              <w:tab/>
              <w:t>работы</w:t>
            </w:r>
          </w:p>
          <w:p w:rsidR="009C2687" w:rsidRDefault="004D7914">
            <w:pPr>
              <w:pStyle w:val="a4"/>
            </w:pPr>
            <w:r>
              <w:t>сотрудников,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9C2687" w:rsidRDefault="004D7914">
            <w:pPr>
              <w:pStyle w:val="a4"/>
              <w:tabs>
                <w:tab w:val="right" w:pos="2885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9C2687" w:rsidRDefault="004D7914">
            <w:pPr>
              <w:pStyle w:val="a4"/>
            </w:pPr>
            <w:r>
              <w:t>дифференцированный зачёт, э</w:t>
            </w:r>
            <w:r>
              <w:t>кзамен.</w:t>
            </w:r>
          </w:p>
        </w:tc>
      </w:tr>
    </w:tbl>
    <w:p w:rsidR="009C2687" w:rsidRDefault="004D7914">
      <w:pPr>
        <w:spacing w:line="1" w:lineRule="exact"/>
      </w:pPr>
      <w:r>
        <w:br w:type="page"/>
      </w:r>
    </w:p>
    <w:p w:rsidR="009C2687" w:rsidRDefault="009C2687">
      <w:pPr>
        <w:spacing w:after="219" w:line="1" w:lineRule="exact"/>
      </w:pPr>
    </w:p>
    <w:p w:rsidR="009C2687" w:rsidRDefault="009C268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2981"/>
        <w:gridCol w:w="3125"/>
      </w:tblGrid>
      <w:tr w:rsidR="009C268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tabs>
                <w:tab w:val="left" w:pos="1958"/>
              </w:tabs>
              <w:jc w:val="both"/>
            </w:pPr>
            <w:r>
              <w:t>изложение</w:t>
            </w:r>
            <w:r>
              <w:tab/>
              <w:t>оценки</w:t>
            </w:r>
          </w:p>
          <w:p w:rsidR="009C2687" w:rsidRDefault="004D7914">
            <w:pPr>
              <w:pStyle w:val="a4"/>
              <w:tabs>
                <w:tab w:val="left" w:pos="1963"/>
              </w:tabs>
              <w:jc w:val="both"/>
            </w:pPr>
            <w:r>
              <w:t>результатов</w:t>
            </w:r>
            <w:r>
              <w:tab/>
              <w:t>работы</w:t>
            </w:r>
          </w:p>
          <w:p w:rsidR="009C2687" w:rsidRDefault="004D7914">
            <w:pPr>
              <w:pStyle w:val="a4"/>
            </w:pPr>
            <w:r>
              <w:t xml:space="preserve">подчиненных, обоснование коррекции результатов выполнения </w:t>
            </w:r>
            <w:r>
              <w:t>заданий.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6082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tabs>
                <w:tab w:val="right" w:pos="3029"/>
              </w:tabs>
              <w:ind w:firstLine="380"/>
              <w:jc w:val="both"/>
            </w:pPr>
            <w:r>
              <w:t>ОК 8. Самостоятельно определять</w:t>
            </w:r>
            <w:r>
              <w:tab/>
              <w:t>задачи</w:t>
            </w:r>
          </w:p>
          <w:p w:rsidR="009C2687" w:rsidRDefault="004D7914">
            <w:pPr>
              <w:pStyle w:val="a4"/>
              <w:tabs>
                <w:tab w:val="right" w:pos="3029"/>
              </w:tabs>
              <w:jc w:val="both"/>
            </w:pPr>
            <w:r>
              <w:t>профессионального</w:t>
            </w:r>
            <w:r>
              <w:tab/>
              <w:t>и</w:t>
            </w:r>
          </w:p>
          <w:p w:rsidR="009C2687" w:rsidRDefault="004D7914">
            <w:pPr>
              <w:pStyle w:val="a4"/>
              <w:tabs>
                <w:tab w:val="right" w:pos="3024"/>
              </w:tabs>
              <w:jc w:val="both"/>
            </w:pPr>
            <w:r>
              <w:t>личностного</w:t>
            </w:r>
            <w:r>
              <w:tab/>
              <w:t>развития,</w:t>
            </w:r>
          </w:p>
          <w:p w:rsidR="009C2687" w:rsidRDefault="004D7914">
            <w:pPr>
              <w:pStyle w:val="a4"/>
              <w:tabs>
                <w:tab w:val="left" w:pos="1757"/>
              </w:tabs>
            </w:pPr>
            <w:r>
              <w:t>заниматься самообразованием, осознанно</w:t>
            </w:r>
            <w:r>
              <w:tab/>
              <w:t>планировать</w:t>
            </w:r>
          </w:p>
          <w:p w:rsidR="009C2687" w:rsidRDefault="004D7914">
            <w:pPr>
              <w:pStyle w:val="a4"/>
            </w:pPr>
            <w:r>
              <w:t>повышение квалификации.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tabs>
                <w:tab w:val="left" w:pos="1430"/>
              </w:tabs>
            </w:pPr>
            <w:r>
              <w:t>Участие в конкурсах, олимпиадах и других мероприятиях, связанных с</w:t>
            </w:r>
            <w:r>
              <w:tab/>
              <w:t>повышением</w:t>
            </w:r>
          </w:p>
          <w:p w:rsidR="009C2687" w:rsidRDefault="004D7914">
            <w:pPr>
              <w:pStyle w:val="a4"/>
              <w:tabs>
                <w:tab w:val="left" w:pos="936"/>
              </w:tabs>
            </w:pPr>
            <w:r>
              <w:t>профессионального мастерства. Самостоятельное освоение новой учебно</w:t>
            </w:r>
            <w:r>
              <w:softHyphen/>
              <w:t>методической литературы и</w:t>
            </w:r>
            <w:r>
              <w:tab/>
              <w:t>информационных</w:t>
            </w:r>
          </w:p>
          <w:p w:rsidR="009C2687" w:rsidRDefault="004D7914">
            <w:pPr>
              <w:pStyle w:val="a4"/>
              <w:tabs>
                <w:tab w:val="left" w:pos="2630"/>
              </w:tabs>
              <w:jc w:val="both"/>
            </w:pPr>
            <w:r>
              <w:t>технологий. Понимание значимости профессионального</w:t>
            </w:r>
            <w:r>
              <w:tab/>
              <w:t>и</w:t>
            </w:r>
          </w:p>
          <w:p w:rsidR="009C2687" w:rsidRDefault="004D7914">
            <w:pPr>
              <w:pStyle w:val="a4"/>
              <w:tabs>
                <w:tab w:val="left" w:pos="2630"/>
              </w:tabs>
            </w:pPr>
            <w:r>
              <w:t>личностного развития, проявление интереса к обучению, использование знаний на практике, опреде</w:t>
            </w:r>
            <w:r>
              <w:t>ление задач своего профессионального</w:t>
            </w:r>
            <w:r>
              <w:tab/>
              <w:t>и</w:t>
            </w:r>
          </w:p>
          <w:p w:rsidR="009C2687" w:rsidRDefault="004D7914">
            <w:pPr>
              <w:pStyle w:val="a4"/>
              <w:tabs>
                <w:tab w:val="left" w:pos="2098"/>
              </w:tabs>
            </w:pPr>
            <w:r>
              <w:t>личностного развития, планирование</w:t>
            </w:r>
            <w:r>
              <w:tab/>
              <w:t>своего</w:t>
            </w:r>
          </w:p>
          <w:p w:rsidR="009C2687" w:rsidRDefault="004D7914">
            <w:pPr>
              <w:pStyle w:val="a4"/>
            </w:pPr>
            <w:r>
              <w:t>обучения.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9C2687" w:rsidRDefault="004D7914">
            <w:pPr>
              <w:pStyle w:val="a4"/>
              <w:tabs>
                <w:tab w:val="right" w:pos="2885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</w:t>
            </w:r>
            <w:r>
              <w:t>ольная</w:t>
            </w:r>
            <w:r>
              <w:tab/>
              <w:t>работа,</w:t>
            </w:r>
          </w:p>
          <w:p w:rsidR="009C2687" w:rsidRDefault="004D7914">
            <w:pPr>
              <w:pStyle w:val="a4"/>
            </w:pPr>
            <w:r>
              <w:t>дифференцированный зачёт, экзамен.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4152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tabs>
                <w:tab w:val="left" w:pos="2928"/>
              </w:tabs>
              <w:ind w:firstLine="380"/>
              <w:jc w:val="both"/>
            </w:pPr>
            <w:r>
              <w:t>ОК 9. Ориентироваться в условиях частой смены технологий</w:t>
            </w:r>
            <w:r>
              <w:tab/>
              <w:t>в</w:t>
            </w:r>
          </w:p>
          <w:p w:rsidR="009C2687" w:rsidRDefault="004D7914">
            <w:pPr>
              <w:pStyle w:val="a4"/>
            </w:pPr>
            <w:r>
              <w:t>профессиональной деятельности.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tabs>
                <w:tab w:val="left" w:pos="1368"/>
                <w:tab w:val="left" w:pos="2630"/>
              </w:tabs>
              <w:jc w:val="both"/>
            </w:pPr>
            <w:r>
              <w:t>Анализ,</w:t>
            </w:r>
            <w:r>
              <w:tab/>
              <w:t>оценка</w:t>
            </w:r>
            <w:r>
              <w:tab/>
              <w:t>и</w:t>
            </w:r>
          </w:p>
          <w:p w:rsidR="009C2687" w:rsidRDefault="004D7914">
            <w:pPr>
              <w:pStyle w:val="a4"/>
              <w:tabs>
                <w:tab w:val="left" w:pos="2405"/>
              </w:tabs>
              <w:jc w:val="both"/>
            </w:pPr>
            <w:r>
              <w:t>грамотное использование современных технологий, необходимых</w:t>
            </w:r>
            <w:r>
              <w:tab/>
              <w:t>для</w:t>
            </w:r>
          </w:p>
          <w:p w:rsidR="009C2687" w:rsidRDefault="004D7914">
            <w:pPr>
              <w:pStyle w:val="a4"/>
              <w:tabs>
                <w:tab w:val="left" w:pos="2117"/>
              </w:tabs>
            </w:pPr>
            <w:r>
              <w:t xml:space="preserve">профессиональной деятельности. </w:t>
            </w:r>
            <w:r>
              <w:t>Понимание сути инноваций, целей и содержания профессиональной деятельности, использование</w:t>
            </w:r>
            <w:r>
              <w:tab/>
              <w:t>новых</w:t>
            </w:r>
          </w:p>
          <w:p w:rsidR="009C2687" w:rsidRDefault="004D7914">
            <w:pPr>
              <w:pStyle w:val="a4"/>
              <w:jc w:val="both"/>
            </w:pPr>
            <w:r>
              <w:t>решений и технологий для оптимизации профессиональной деятельности.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9C2687" w:rsidRDefault="004D7914">
            <w:pPr>
              <w:pStyle w:val="a4"/>
              <w:tabs>
                <w:tab w:val="right" w:pos="2885"/>
              </w:tabs>
              <w:jc w:val="both"/>
            </w:pPr>
            <w:r>
              <w:t xml:space="preserve">учебной </w:t>
            </w:r>
            <w:r>
              <w:t>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9C2687" w:rsidRDefault="004D7914">
            <w:pPr>
              <w:pStyle w:val="a4"/>
            </w:pPr>
            <w:r>
              <w:t>дифференцированный зачёт, экзамен.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tabs>
                <w:tab w:val="left" w:pos="1286"/>
              </w:tabs>
              <w:ind w:firstLine="380"/>
              <w:jc w:val="both"/>
            </w:pPr>
            <w:r>
              <w:t>ПК 2.1. Осуществлять педагогическую и учебно</w:t>
            </w:r>
            <w:r>
              <w:softHyphen/>
              <w:t>методическую деятельность в</w:t>
            </w:r>
            <w:r>
              <w:tab/>
              <w:t>образовательных</w:t>
            </w:r>
          </w:p>
          <w:p w:rsidR="009C2687" w:rsidRDefault="004D7914">
            <w:pPr>
              <w:pStyle w:val="a4"/>
            </w:pPr>
            <w:r>
              <w:t>организациях дополнительного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tabs>
                <w:tab w:val="left" w:pos="2645"/>
              </w:tabs>
              <w:ind w:firstLine="440"/>
              <w:jc w:val="both"/>
            </w:pPr>
            <w:r>
              <w:t>Владен</w:t>
            </w:r>
            <w:r>
              <w:t>ие методиками педагогической и учебно</w:t>
            </w:r>
            <w:r>
              <w:softHyphen/>
              <w:t>методической деятельности</w:t>
            </w:r>
            <w:r>
              <w:tab/>
              <w:t>в</w:t>
            </w:r>
          </w:p>
          <w:p w:rsidR="009C2687" w:rsidRDefault="004D7914">
            <w:pPr>
              <w:pStyle w:val="a4"/>
            </w:pPr>
            <w:r>
              <w:t>образовательных организациях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9C2687" w:rsidRDefault="004D7914">
            <w:pPr>
              <w:pStyle w:val="a4"/>
              <w:jc w:val="both"/>
            </w:pPr>
            <w:r>
              <w:t>учебной дисциплины на практических занятиях, при</w:t>
            </w:r>
          </w:p>
        </w:tc>
      </w:tr>
    </w:tbl>
    <w:p w:rsidR="009C2687" w:rsidRDefault="004D7914">
      <w:pPr>
        <w:spacing w:line="1" w:lineRule="exact"/>
      </w:pPr>
      <w:r>
        <w:br w:type="page"/>
      </w:r>
    </w:p>
    <w:p w:rsidR="009C2687" w:rsidRDefault="009C2687">
      <w:pPr>
        <w:spacing w:after="219" w:line="1" w:lineRule="exact"/>
      </w:pPr>
    </w:p>
    <w:p w:rsidR="009C2687" w:rsidRDefault="009C268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2981"/>
        <w:gridCol w:w="3125"/>
      </w:tblGrid>
      <w:tr w:rsidR="009C268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both"/>
            </w:pPr>
            <w:r>
              <w:t xml:space="preserve">образования детей (детских школах искусств по видам искусств), общеобразовательных организациях, профессиональных образовательных </w:t>
            </w:r>
            <w:r>
              <w:t>организациях.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tabs>
                <w:tab w:val="left" w:pos="2131"/>
              </w:tabs>
            </w:pPr>
            <w:r>
              <w:t>дополнительного образования</w:t>
            </w:r>
            <w:r>
              <w:tab/>
              <w:t>детей,</w:t>
            </w:r>
          </w:p>
          <w:p w:rsidR="009C2687" w:rsidRDefault="004D7914">
            <w:pPr>
              <w:pStyle w:val="a4"/>
            </w:pPr>
            <w:r>
              <w:t>общеобразовательных организациях, профессиональных образовательных организациях.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выполнении самостоятельной работы.</w:t>
            </w:r>
          </w:p>
          <w:p w:rsidR="009C2687" w:rsidRDefault="004D7914">
            <w:pPr>
              <w:pStyle w:val="a4"/>
              <w:tabs>
                <w:tab w:val="left" w:pos="2150"/>
              </w:tabs>
            </w:pPr>
            <w:r>
              <w:t>Контрольная</w:t>
            </w:r>
            <w:r>
              <w:tab/>
              <w:t>работа,</w:t>
            </w:r>
          </w:p>
          <w:p w:rsidR="009C2687" w:rsidRDefault="004D7914">
            <w:pPr>
              <w:pStyle w:val="a4"/>
            </w:pPr>
            <w:r>
              <w:t>дифференцированный зачёт, экзамен.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tabs>
                <w:tab w:val="left" w:pos="1354"/>
                <w:tab w:val="right" w:pos="3034"/>
              </w:tabs>
              <w:ind w:firstLine="380"/>
              <w:jc w:val="both"/>
            </w:pPr>
            <w:r>
              <w:t>ПК 2.2. Использовать знания</w:t>
            </w:r>
            <w:r>
              <w:tab/>
              <w:t>из</w:t>
            </w:r>
            <w:r>
              <w:tab/>
            </w:r>
            <w:r>
              <w:t>области</w:t>
            </w:r>
          </w:p>
          <w:p w:rsidR="009C2687" w:rsidRDefault="004D7914">
            <w:pPr>
              <w:pStyle w:val="a4"/>
              <w:jc w:val="both"/>
            </w:pPr>
            <w:r>
              <w:t>психологии и педагогики, специальных и музыкально</w:t>
            </w:r>
            <w:r>
              <w:softHyphen/>
              <w:t>теоретических дисциплин в преподавательской деятельности.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tabs>
                <w:tab w:val="left" w:pos="2086"/>
              </w:tabs>
              <w:ind w:firstLine="300"/>
              <w:jc w:val="both"/>
            </w:pPr>
            <w:r>
              <w:t>Применение</w:t>
            </w:r>
            <w:r>
              <w:tab/>
              <w:t>знаний,</w:t>
            </w:r>
          </w:p>
          <w:p w:rsidR="009C2687" w:rsidRDefault="004D7914">
            <w:pPr>
              <w:pStyle w:val="a4"/>
              <w:tabs>
                <w:tab w:val="left" w:pos="1637"/>
              </w:tabs>
              <w:jc w:val="both"/>
            </w:pPr>
            <w:r>
              <w:t>полученных в процессе изучения</w:t>
            </w:r>
            <w:r>
              <w:tab/>
              <w:t>дисциплин</w:t>
            </w:r>
          </w:p>
          <w:p w:rsidR="009C2687" w:rsidRDefault="004D7914">
            <w:pPr>
              <w:pStyle w:val="a4"/>
              <w:tabs>
                <w:tab w:val="left" w:pos="2630"/>
              </w:tabs>
            </w:pPr>
            <w:r>
              <w:t>профессиональных модулей «Педагогическая деятельность»</w:t>
            </w:r>
            <w:r>
              <w:tab/>
              <w:t>и</w:t>
            </w:r>
          </w:p>
          <w:p w:rsidR="009C2687" w:rsidRDefault="004D7914">
            <w:pPr>
              <w:pStyle w:val="a4"/>
              <w:tabs>
                <w:tab w:val="left" w:pos="2630"/>
              </w:tabs>
            </w:pPr>
            <w:r>
              <w:t>«Музыкально</w:t>
            </w:r>
            <w:r>
              <w:softHyphen/>
              <w:t>исполнитель</w:t>
            </w:r>
            <w:r>
              <w:t>ская деятельность», специальных</w:t>
            </w:r>
            <w:r>
              <w:tab/>
              <w:t>и</w:t>
            </w:r>
          </w:p>
          <w:p w:rsidR="009C2687" w:rsidRDefault="004D7914">
            <w:pPr>
              <w:pStyle w:val="a4"/>
            </w:pPr>
            <w:r>
              <w:t>музыкально</w:t>
            </w:r>
            <w:r>
              <w:softHyphen/>
              <w:t>теоретических дисциплин в практической работе.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9C2687" w:rsidRDefault="004D7914">
            <w:pPr>
              <w:pStyle w:val="a4"/>
              <w:tabs>
                <w:tab w:val="right" w:pos="2885"/>
              </w:tabs>
              <w:jc w:val="both"/>
            </w:pPr>
            <w:r>
              <w:t xml:space="preserve">учебной дисциплины на практических занятиях, при выполнении самостоятельной работы. </w:t>
            </w:r>
            <w:r>
              <w:t>Контрольная</w:t>
            </w:r>
            <w:r>
              <w:tab/>
              <w:t>работа,</w:t>
            </w:r>
          </w:p>
          <w:p w:rsidR="009C2687" w:rsidRDefault="004D7914">
            <w:pPr>
              <w:pStyle w:val="a4"/>
            </w:pPr>
            <w:r>
              <w:t>дифференцированный зачёт, экзамен.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tabs>
                <w:tab w:val="left" w:pos="1757"/>
              </w:tabs>
              <w:ind w:firstLine="380"/>
              <w:jc w:val="both"/>
            </w:pPr>
            <w:r>
              <w:t xml:space="preserve">ПК 2.3. 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</w:t>
            </w:r>
            <w:r>
              <w:t>коррекции</w:t>
            </w:r>
            <w:r>
              <w:tab/>
              <w:t>собственной</w:t>
            </w:r>
          </w:p>
          <w:p w:rsidR="009C2687" w:rsidRDefault="004D7914">
            <w:pPr>
              <w:pStyle w:val="a4"/>
            </w:pPr>
            <w:r>
              <w:t>деятельности.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tabs>
                <w:tab w:val="left" w:pos="1344"/>
                <w:tab w:val="left" w:pos="1982"/>
              </w:tabs>
              <w:ind w:firstLine="300"/>
              <w:jc w:val="both"/>
            </w:pPr>
            <w:r>
              <w:t>Умение анализировать проведенные занятия для установления соответствия содержания, методов</w:t>
            </w:r>
            <w:r>
              <w:tab/>
              <w:t>и</w:t>
            </w:r>
            <w:r>
              <w:tab/>
              <w:t>средств</w:t>
            </w:r>
          </w:p>
          <w:p w:rsidR="009C2687" w:rsidRDefault="004D7914">
            <w:pPr>
              <w:pStyle w:val="a4"/>
              <w:jc w:val="both"/>
            </w:pPr>
            <w:r>
              <w:t>поставленным целям и задачам;</w:t>
            </w:r>
          </w:p>
          <w:p w:rsidR="009C2687" w:rsidRDefault="004D7914">
            <w:pPr>
              <w:pStyle w:val="a4"/>
              <w:tabs>
                <w:tab w:val="left" w:pos="2630"/>
              </w:tabs>
              <w:jc w:val="both"/>
            </w:pPr>
            <w:r>
              <w:t>интерпретировать</w:t>
            </w:r>
            <w:r>
              <w:tab/>
              <w:t>и</w:t>
            </w:r>
          </w:p>
          <w:p w:rsidR="009C2687" w:rsidRDefault="004D7914">
            <w:pPr>
              <w:pStyle w:val="a4"/>
              <w:tabs>
                <w:tab w:val="left" w:pos="1675"/>
              </w:tabs>
              <w:jc w:val="both"/>
            </w:pPr>
            <w:r>
              <w:t>использовать в работе полученные результаты для</w:t>
            </w:r>
            <w:r>
              <w:tab/>
              <w:t>коррекции</w:t>
            </w:r>
          </w:p>
          <w:p w:rsidR="009C2687" w:rsidRDefault="004D7914">
            <w:pPr>
              <w:pStyle w:val="a4"/>
            </w:pPr>
            <w:r>
              <w:t xml:space="preserve">собственной </w:t>
            </w:r>
            <w:r>
              <w:t>деятельности.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9C2687" w:rsidRDefault="004D7914">
            <w:pPr>
              <w:pStyle w:val="a4"/>
              <w:tabs>
                <w:tab w:val="right" w:pos="2885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9C2687" w:rsidRDefault="004D7914">
            <w:pPr>
              <w:pStyle w:val="a4"/>
            </w:pPr>
            <w:r>
              <w:t>дифференцированный зачёт, экзамен.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80"/>
              <w:jc w:val="both"/>
            </w:pPr>
            <w:r>
              <w:t xml:space="preserve">ПК 2.4. Планировать </w:t>
            </w:r>
            <w:r>
              <w:t>развитие профессиональных умений обучающихся.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tabs>
                <w:tab w:val="left" w:pos="2410"/>
              </w:tabs>
              <w:ind w:firstLine="300"/>
              <w:jc w:val="both"/>
            </w:pPr>
            <w:r>
              <w:t>Владение методикой развития у обучающихся способностей, необходимых</w:t>
            </w:r>
            <w:r>
              <w:tab/>
              <w:t>для</w:t>
            </w:r>
          </w:p>
          <w:p w:rsidR="009C2687" w:rsidRDefault="004D7914">
            <w:pPr>
              <w:pStyle w:val="a4"/>
            </w:pPr>
            <w:r>
              <w:t>профессиональной деятельности.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9C2687" w:rsidRDefault="004D7914">
            <w:pPr>
              <w:pStyle w:val="a4"/>
              <w:tabs>
                <w:tab w:val="right" w:pos="2885"/>
              </w:tabs>
              <w:jc w:val="both"/>
            </w:pPr>
            <w:r>
              <w:t>учебной дисциплины на практичес</w:t>
            </w:r>
            <w:r>
              <w:t>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9C2687" w:rsidRDefault="004D7914">
            <w:pPr>
              <w:pStyle w:val="a4"/>
            </w:pPr>
            <w:r>
              <w:t>дифференцированный зачёт, экзамен.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tabs>
                <w:tab w:val="left" w:pos="1517"/>
                <w:tab w:val="left" w:pos="2909"/>
              </w:tabs>
            </w:pPr>
            <w:r>
              <w:t>ПК 2.5. Использовать базовые</w:t>
            </w:r>
            <w:r>
              <w:tab/>
              <w:t>знания</w:t>
            </w:r>
            <w:r>
              <w:tab/>
              <w:t>и</w:t>
            </w:r>
          </w:p>
          <w:p w:rsidR="009C2687" w:rsidRDefault="004D7914">
            <w:pPr>
              <w:pStyle w:val="a4"/>
            </w:pPr>
            <w:r>
              <w:t>практический опыт по организации и анализу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tabs>
                <w:tab w:val="left" w:pos="2016"/>
              </w:tabs>
              <w:ind w:firstLine="300"/>
              <w:jc w:val="both"/>
            </w:pPr>
            <w:r>
              <w:t xml:space="preserve">Владение методиками организации и анализа образовательного </w:t>
            </w:r>
            <w:r>
              <w:t>процесса,</w:t>
            </w:r>
            <w:r>
              <w:tab/>
              <w:t>умение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tabs>
                <w:tab w:val="left" w:pos="1742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</w:tc>
      </w:tr>
    </w:tbl>
    <w:p w:rsidR="009C2687" w:rsidRDefault="004D7914">
      <w:pPr>
        <w:spacing w:line="1" w:lineRule="exact"/>
      </w:pPr>
      <w:r>
        <w:br w:type="page"/>
      </w:r>
    </w:p>
    <w:p w:rsidR="009C2687" w:rsidRDefault="009C2687">
      <w:pPr>
        <w:spacing w:after="219" w:line="1" w:lineRule="exact"/>
      </w:pPr>
    </w:p>
    <w:p w:rsidR="009C2687" w:rsidRDefault="009C268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2981"/>
        <w:gridCol w:w="3125"/>
      </w:tblGrid>
      <w:tr w:rsidR="009C268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 xml:space="preserve">образовательного </w:t>
            </w:r>
            <w:r>
              <w:t>процесса, методике подготовки и проведения занятия в исполнительском классе.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tabs>
                <w:tab w:val="left" w:pos="1992"/>
              </w:tabs>
              <w:jc w:val="both"/>
            </w:pPr>
            <w:r>
              <w:t>применять</w:t>
            </w:r>
            <w:r>
              <w:tab/>
              <w:t>методы</w:t>
            </w:r>
          </w:p>
          <w:p w:rsidR="009C2687" w:rsidRDefault="004D7914">
            <w:pPr>
              <w:pStyle w:val="a4"/>
              <w:jc w:val="both"/>
            </w:pPr>
            <w:r>
              <w:t>подготовки и проведения занятия в практической работе.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both"/>
            </w:pPr>
            <w:r>
              <w:t>учебной дисциплины на практических занятиях, при выполнении</w:t>
            </w:r>
          </w:p>
          <w:p w:rsidR="009C2687" w:rsidRDefault="004D7914">
            <w:pPr>
              <w:pStyle w:val="a4"/>
              <w:jc w:val="both"/>
            </w:pPr>
            <w:r>
              <w:t>самостоятельной работы.</w:t>
            </w:r>
          </w:p>
          <w:p w:rsidR="009C2687" w:rsidRDefault="004D7914">
            <w:pPr>
              <w:pStyle w:val="a4"/>
              <w:tabs>
                <w:tab w:val="left" w:pos="2150"/>
              </w:tabs>
              <w:jc w:val="both"/>
            </w:pPr>
            <w:r>
              <w:t>Контрольная</w:t>
            </w:r>
            <w:r>
              <w:tab/>
              <w:t>работа,</w:t>
            </w:r>
          </w:p>
          <w:p w:rsidR="009C2687" w:rsidRDefault="004D7914">
            <w:pPr>
              <w:pStyle w:val="a4"/>
              <w:jc w:val="both"/>
            </w:pPr>
            <w:r>
              <w:t>дифференцированный зачёт, экзамен.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ind w:firstLine="380"/>
            </w:pPr>
            <w:r>
              <w:t>ПК 2.6. Применять классические и современные методы преподавания.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tabs>
                <w:tab w:val="left" w:pos="2630"/>
              </w:tabs>
              <w:ind w:firstLine="300"/>
            </w:pPr>
            <w:r>
              <w:t>Владение классическими</w:t>
            </w:r>
            <w:r>
              <w:tab/>
              <w:t>и</w:t>
            </w:r>
          </w:p>
          <w:p w:rsidR="009C2687" w:rsidRDefault="004D7914">
            <w:pPr>
              <w:pStyle w:val="a4"/>
              <w:tabs>
                <w:tab w:val="left" w:pos="1526"/>
              </w:tabs>
              <w:jc w:val="both"/>
            </w:pPr>
            <w:r>
              <w:t>современными методами и приемы работы в исполнительском классе с учетом</w:t>
            </w:r>
            <w:r>
              <w:tab/>
              <w:t>возрастных,</w:t>
            </w:r>
          </w:p>
          <w:p w:rsidR="009C2687" w:rsidRDefault="004D7914">
            <w:pPr>
              <w:pStyle w:val="a4"/>
              <w:tabs>
                <w:tab w:val="left" w:pos="2630"/>
              </w:tabs>
              <w:jc w:val="both"/>
            </w:pPr>
            <w:r>
              <w:t>психологических</w:t>
            </w:r>
            <w:r>
              <w:tab/>
              <w:t>и</w:t>
            </w:r>
          </w:p>
          <w:p w:rsidR="009C2687" w:rsidRDefault="004D7914">
            <w:pPr>
              <w:pStyle w:val="a4"/>
            </w:pPr>
            <w:r>
              <w:t xml:space="preserve">физиологических </w:t>
            </w:r>
            <w:r>
              <w:t>особенностей обучающихся.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9C2687" w:rsidRDefault="004D7914">
            <w:pPr>
              <w:pStyle w:val="a4"/>
              <w:tabs>
                <w:tab w:val="right" w:pos="2885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9C2687" w:rsidRDefault="004D7914">
            <w:pPr>
              <w:pStyle w:val="a4"/>
            </w:pPr>
            <w:r>
              <w:t>дифференцированный зачёт, экзамен.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 xml:space="preserve">ПК </w:t>
            </w:r>
            <w:r>
              <w:t>2.7Планировать развитие профессиональных умений обучающихся. Создавать педагогические условия для формирования и развития у обучающихся самоконтроля и самооценки процесса и результатов освоения основных и дополнительных образовательных программ.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tabs>
                <w:tab w:val="left" w:pos="1286"/>
              </w:tabs>
              <w:jc w:val="both"/>
            </w:pPr>
            <w:r>
              <w:t xml:space="preserve">Грамотное </w:t>
            </w:r>
            <w:r>
              <w:t>планирование развития профессиональных умений</w:t>
            </w:r>
            <w:r>
              <w:tab/>
              <w:t>обучающихся.</w:t>
            </w:r>
          </w:p>
          <w:p w:rsidR="009C2687" w:rsidRDefault="004D7914">
            <w:pPr>
              <w:pStyle w:val="a4"/>
              <w:tabs>
                <w:tab w:val="left" w:pos="2635"/>
              </w:tabs>
              <w:jc w:val="both"/>
            </w:pPr>
            <w:r>
              <w:t>Способность создавать педагогические условия для формирования и развития у обучающихся самоконтроля</w:t>
            </w:r>
            <w:r>
              <w:tab/>
              <w:t>и</w:t>
            </w:r>
          </w:p>
          <w:p w:rsidR="009C2687" w:rsidRDefault="004D7914">
            <w:pPr>
              <w:pStyle w:val="a4"/>
              <w:jc w:val="both"/>
            </w:pPr>
            <w:r>
              <w:t>самооценки процесса и результатов обучения.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tabs>
                <w:tab w:val="right" w:pos="2894"/>
              </w:tabs>
              <w:jc w:val="both"/>
            </w:pPr>
            <w:r>
              <w:t xml:space="preserve">Наблюдение и оценка деятельности обучающегося в </w:t>
            </w:r>
            <w:r>
              <w:t>процессе освоения</w:t>
            </w:r>
            <w:r>
              <w:tab/>
              <w:t>программы</w:t>
            </w:r>
          </w:p>
          <w:p w:rsidR="009C2687" w:rsidRDefault="004D7914">
            <w:pPr>
              <w:pStyle w:val="a4"/>
              <w:tabs>
                <w:tab w:val="right" w:pos="2885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9C2687" w:rsidRDefault="004D7914">
            <w:pPr>
              <w:pStyle w:val="a4"/>
            </w:pPr>
            <w:r>
              <w:t>дифференцированный зачёт, экзамен.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 xml:space="preserve">ПК 2.8Осуществлять взаимодействие с родителями (законными представителями) обучающихся, </w:t>
            </w:r>
            <w:r>
              <w:t>осваивающих основную и дополнительную общеобразовательную программу, при решении задач обучения и воспитания.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tabs>
                <w:tab w:val="left" w:pos="2654"/>
              </w:tabs>
              <w:jc w:val="both"/>
            </w:pPr>
            <w:r>
              <w:t>Умение осуществлять продуктивное взаимодействие</w:t>
            </w:r>
            <w:r>
              <w:tab/>
              <w:t>с</w:t>
            </w:r>
          </w:p>
          <w:p w:rsidR="009C2687" w:rsidRDefault="004D7914">
            <w:pPr>
              <w:pStyle w:val="a4"/>
              <w:tabs>
                <w:tab w:val="left" w:pos="2386"/>
              </w:tabs>
              <w:jc w:val="both"/>
            </w:pPr>
            <w:r>
              <w:t>родителями (законными представителями) обучающихся</w:t>
            </w:r>
            <w:r>
              <w:tab/>
              <w:t>при</w:t>
            </w:r>
          </w:p>
          <w:p w:rsidR="009C2687" w:rsidRDefault="004D7914">
            <w:pPr>
              <w:pStyle w:val="a4"/>
              <w:jc w:val="both"/>
            </w:pPr>
            <w:r>
              <w:t>решении задач обучения и воспитания.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9C2687" w:rsidRDefault="004D7914">
            <w:pPr>
              <w:pStyle w:val="a4"/>
              <w:tabs>
                <w:tab w:val="right" w:pos="2885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9C2687" w:rsidRDefault="004D7914">
            <w:pPr>
              <w:pStyle w:val="a4"/>
            </w:pPr>
            <w:r>
              <w:t>дифференцированный зачёт, экзамен.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Практический опыт:</w:t>
            </w:r>
          </w:p>
          <w:p w:rsidR="009C2687" w:rsidRDefault="004D7914">
            <w:pPr>
              <w:pStyle w:val="a4"/>
              <w:tabs>
                <w:tab w:val="left" w:pos="2246"/>
              </w:tabs>
            </w:pPr>
            <w:r>
              <w:t>- педагогической рабо</w:t>
            </w:r>
            <w:r>
              <w:t>ты с обучающимися</w:t>
            </w:r>
            <w:r>
              <w:tab/>
              <w:t>разных</w:t>
            </w:r>
          </w:p>
          <w:p w:rsidR="009C2687" w:rsidRDefault="004D7914">
            <w:pPr>
              <w:pStyle w:val="a4"/>
              <w:tabs>
                <w:tab w:val="left" w:pos="2909"/>
              </w:tabs>
            </w:pPr>
            <w:r>
              <w:t>возрастов</w:t>
            </w:r>
            <w:r>
              <w:tab/>
              <w:t>и</w:t>
            </w:r>
          </w:p>
          <w:p w:rsidR="009C2687" w:rsidRDefault="004D7914">
            <w:pPr>
              <w:pStyle w:val="a4"/>
            </w:pPr>
            <w:r>
              <w:t>подготовленности (ПО 1);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Применение индивидуального подхода при обучении пению, составление</w:t>
            </w:r>
          </w:p>
          <w:p w:rsidR="009C2687" w:rsidRDefault="004D7914">
            <w:pPr>
              <w:pStyle w:val="a4"/>
            </w:pPr>
            <w:r>
              <w:t>индивидуальных планов с учетом возраста и уровня подготовки обучающихся.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tabs>
                <w:tab w:val="right" w:pos="2894"/>
              </w:tabs>
              <w:jc w:val="both"/>
            </w:pPr>
            <w:r>
              <w:t xml:space="preserve">Наблюдение и оценка деятельности обучающегося в </w:t>
            </w:r>
            <w:r>
              <w:t>процессе освоения</w:t>
            </w:r>
            <w:r>
              <w:tab/>
              <w:t>программы</w:t>
            </w:r>
          </w:p>
          <w:p w:rsidR="009C2687" w:rsidRDefault="004D7914">
            <w:pPr>
              <w:pStyle w:val="a4"/>
              <w:tabs>
                <w:tab w:val="right" w:pos="2885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</w:tc>
      </w:tr>
    </w:tbl>
    <w:p w:rsidR="009C2687" w:rsidRDefault="004D7914">
      <w:pPr>
        <w:spacing w:line="1" w:lineRule="exact"/>
      </w:pPr>
      <w:r>
        <w:br w:type="page"/>
      </w:r>
    </w:p>
    <w:p w:rsidR="009C2687" w:rsidRDefault="009C2687">
      <w:pPr>
        <w:spacing w:after="219" w:line="1" w:lineRule="exact"/>
      </w:pPr>
    </w:p>
    <w:p w:rsidR="009C2687" w:rsidRDefault="009C268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2981"/>
        <w:gridCol w:w="3125"/>
      </w:tblGrid>
      <w:tr w:rsidR="009C268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дифференцированный зачёт, экзамен.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- применения различных методик обучения (ПО 2);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tabs>
                <w:tab w:val="left" w:pos="1238"/>
              </w:tabs>
              <w:jc w:val="both"/>
            </w:pPr>
            <w:r>
              <w:t>Владение классическими и</w:t>
            </w:r>
            <w:r>
              <w:tab/>
              <w:t>современными</w:t>
            </w:r>
          </w:p>
          <w:p w:rsidR="009C2687" w:rsidRDefault="004D7914">
            <w:pPr>
              <w:pStyle w:val="a4"/>
              <w:tabs>
                <w:tab w:val="left" w:pos="2630"/>
              </w:tabs>
              <w:jc w:val="both"/>
            </w:pPr>
            <w:r>
              <w:t>методиками и приемами обучения, применение их с учетом возрастных, психологических</w:t>
            </w:r>
            <w:r>
              <w:tab/>
              <w:t>и</w:t>
            </w:r>
          </w:p>
          <w:p w:rsidR="009C2687" w:rsidRDefault="004D7914">
            <w:pPr>
              <w:pStyle w:val="a4"/>
            </w:pPr>
            <w:r>
              <w:t xml:space="preserve">физиологических </w:t>
            </w:r>
            <w:r>
              <w:t>особенностей обучающихся.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9C2687" w:rsidRDefault="004D7914">
            <w:pPr>
              <w:pStyle w:val="a4"/>
              <w:tabs>
                <w:tab w:val="right" w:pos="2885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9C2687" w:rsidRDefault="004D7914">
            <w:pPr>
              <w:pStyle w:val="a4"/>
            </w:pPr>
            <w:r>
              <w:t>дифференцированный зачёт, экзамен.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 xml:space="preserve">- лекционной </w:t>
            </w:r>
            <w:r>
              <w:t>работы (ПО 3).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tabs>
                <w:tab w:val="left" w:pos="1574"/>
              </w:tabs>
            </w:pPr>
            <w:r>
              <w:t>Владение</w:t>
            </w:r>
            <w:r>
              <w:tab/>
              <w:t>основными</w:t>
            </w:r>
          </w:p>
          <w:p w:rsidR="009C2687" w:rsidRDefault="004D7914">
            <w:pPr>
              <w:pStyle w:val="a4"/>
              <w:tabs>
                <w:tab w:val="left" w:pos="2218"/>
              </w:tabs>
              <w:jc w:val="both"/>
            </w:pPr>
            <w:r>
              <w:t>правилами устной и письменной</w:t>
            </w:r>
            <w:r>
              <w:tab/>
              <w:t>речи,</w:t>
            </w:r>
          </w:p>
          <w:p w:rsidR="009C2687" w:rsidRDefault="004D7914">
            <w:pPr>
              <w:pStyle w:val="a4"/>
              <w:jc w:val="both"/>
            </w:pPr>
            <w:r>
              <w:t>профессиональной терминологией.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9C2687" w:rsidRDefault="004D7914">
            <w:pPr>
              <w:pStyle w:val="a4"/>
              <w:tabs>
                <w:tab w:val="right" w:pos="2885"/>
              </w:tabs>
              <w:jc w:val="both"/>
            </w:pPr>
            <w:r>
              <w:t>учебной дисциплины на практических занятиях, при выполнении самостоятельной ра</w:t>
            </w:r>
            <w:r>
              <w:t>боты. Контрольная</w:t>
            </w:r>
            <w:r>
              <w:tab/>
              <w:t>работа,</w:t>
            </w:r>
          </w:p>
          <w:p w:rsidR="009C2687" w:rsidRDefault="004D7914">
            <w:pPr>
              <w:pStyle w:val="a4"/>
            </w:pPr>
            <w:r>
              <w:t>дифференцированный зачёт, экзамен.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Уметь:</w:t>
            </w:r>
          </w:p>
          <w:p w:rsidR="009C2687" w:rsidRDefault="004D7914">
            <w:pPr>
              <w:pStyle w:val="a4"/>
              <w:tabs>
                <w:tab w:val="left" w:pos="677"/>
                <w:tab w:val="left" w:pos="2846"/>
              </w:tabs>
            </w:pPr>
            <w:r>
              <w:t>-</w:t>
            </w:r>
            <w:r>
              <w:tab/>
              <w:t>организовывать</w:t>
            </w:r>
            <w:r>
              <w:tab/>
              <w:t>и</w:t>
            </w:r>
          </w:p>
          <w:p w:rsidR="009C2687" w:rsidRDefault="004D7914">
            <w:pPr>
              <w:pStyle w:val="a4"/>
              <w:tabs>
                <w:tab w:val="left" w:pos="1752"/>
                <w:tab w:val="left" w:pos="2851"/>
              </w:tabs>
            </w:pPr>
            <w:r>
              <w:t>методически подготавливать проведение</w:t>
            </w:r>
            <w:r>
              <w:tab/>
              <w:t>урока</w:t>
            </w:r>
            <w:r>
              <w:tab/>
              <w:t>в</w:t>
            </w:r>
          </w:p>
          <w:p w:rsidR="009C2687" w:rsidRDefault="004D7914">
            <w:pPr>
              <w:pStyle w:val="a4"/>
            </w:pPr>
            <w:r>
              <w:t>исполнительском классе (У 1);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both"/>
            </w:pPr>
            <w:r>
              <w:t xml:space="preserve">Владение методиками организации и проведения занятий с учетом уровня подготовки и возраста </w:t>
            </w:r>
            <w:r>
              <w:t>обучающихся.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9C2687" w:rsidRDefault="004D7914">
            <w:pPr>
              <w:pStyle w:val="a4"/>
              <w:tabs>
                <w:tab w:val="right" w:pos="2885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9C2687" w:rsidRDefault="004D7914">
            <w:pPr>
              <w:pStyle w:val="a4"/>
            </w:pPr>
            <w:r>
              <w:t>дифференцированный зачёт, экзамен.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tabs>
                <w:tab w:val="left" w:pos="1738"/>
              </w:tabs>
            </w:pPr>
            <w:r>
              <w:t xml:space="preserve">- проводить методический </w:t>
            </w:r>
            <w:r>
              <w:t>разбор</w:t>
            </w:r>
            <w:r>
              <w:tab/>
              <w:t>музыкально</w:t>
            </w:r>
            <w:r>
              <w:softHyphen/>
            </w:r>
          </w:p>
          <w:p w:rsidR="009C2687" w:rsidRDefault="004D7914">
            <w:pPr>
              <w:pStyle w:val="a4"/>
            </w:pPr>
            <w:r>
              <w:t>педагогического репертуара разных эпох и стилей в образовательных организациях дополнительного</w:t>
            </w:r>
          </w:p>
          <w:p w:rsidR="009C2687" w:rsidRDefault="004D7914">
            <w:pPr>
              <w:pStyle w:val="a4"/>
            </w:pPr>
            <w:r>
              <w:t>образования детей (детских школах искусств по видам искусств) (У 2) ;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tabs>
                <w:tab w:val="right" w:pos="2746"/>
              </w:tabs>
              <w:jc w:val="both"/>
            </w:pPr>
            <w:r>
              <w:t>Систематизация основных джазовых</w:t>
            </w:r>
            <w:r>
              <w:tab/>
              <w:t>приёмов</w:t>
            </w:r>
          </w:p>
          <w:p w:rsidR="009C2687" w:rsidRDefault="004D7914">
            <w:pPr>
              <w:pStyle w:val="a4"/>
              <w:tabs>
                <w:tab w:val="right" w:pos="2755"/>
              </w:tabs>
            </w:pPr>
            <w:r>
              <w:t>исполнения, воспроизведение</w:t>
            </w:r>
            <w:r>
              <w:tab/>
              <w:t>их</w:t>
            </w:r>
          </w:p>
          <w:p w:rsidR="009C2687" w:rsidRDefault="004D7914">
            <w:pPr>
              <w:pStyle w:val="a4"/>
              <w:tabs>
                <w:tab w:val="left" w:pos="1488"/>
                <w:tab w:val="left" w:pos="2525"/>
              </w:tabs>
            </w:pPr>
            <w:r>
              <w:t>голосом</w:t>
            </w:r>
            <w:r>
              <w:tab/>
              <w:t>или</w:t>
            </w:r>
            <w:r>
              <w:tab/>
              <w:t>на</w:t>
            </w:r>
          </w:p>
          <w:p w:rsidR="009C2687" w:rsidRDefault="004D7914">
            <w:pPr>
              <w:pStyle w:val="a4"/>
              <w:tabs>
                <w:tab w:val="right" w:pos="2755"/>
              </w:tabs>
              <w:jc w:val="both"/>
            </w:pPr>
            <w:r>
              <w:t>инструменте; описание основных музыкально</w:t>
            </w:r>
            <w:r>
              <w:softHyphen/>
              <w:t>выразительных средств, необходимых</w:t>
            </w:r>
            <w:r>
              <w:tab/>
              <w:t>для</w:t>
            </w:r>
          </w:p>
          <w:p w:rsidR="009C2687" w:rsidRDefault="004D7914">
            <w:pPr>
              <w:pStyle w:val="a4"/>
              <w:tabs>
                <w:tab w:val="right" w:pos="2746"/>
              </w:tabs>
              <w:jc w:val="both"/>
            </w:pPr>
            <w:r>
              <w:t>исполнения</w:t>
            </w:r>
            <w:r>
              <w:tab/>
              <w:t>эстрадно</w:t>
            </w:r>
            <w:r>
              <w:softHyphen/>
            </w:r>
          </w:p>
          <w:p w:rsidR="009C2687" w:rsidRDefault="004D7914">
            <w:pPr>
              <w:pStyle w:val="a4"/>
              <w:jc w:val="both"/>
            </w:pPr>
            <w:r>
              <w:t>джазовых произведений.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9C2687" w:rsidRDefault="004D7914">
            <w:pPr>
              <w:pStyle w:val="a4"/>
              <w:tabs>
                <w:tab w:val="right" w:pos="2885"/>
              </w:tabs>
              <w:jc w:val="both"/>
            </w:pPr>
            <w:r>
              <w:t xml:space="preserve">учебной дисциплины на практических </w:t>
            </w:r>
            <w:r>
              <w:t>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9C2687" w:rsidRDefault="004D7914">
            <w:pPr>
              <w:pStyle w:val="a4"/>
            </w:pPr>
            <w:r>
              <w:t>дифференцированный зачёт, экзамен.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- использовать теоретические сведения о личности и межличностных отношениях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tabs>
                <w:tab w:val="left" w:pos="1546"/>
              </w:tabs>
              <w:jc w:val="both"/>
            </w:pPr>
            <w:r>
              <w:t>Владение знаниями из области</w:t>
            </w:r>
            <w:r>
              <w:tab/>
              <w:t>педагогики,</w:t>
            </w:r>
          </w:p>
          <w:p w:rsidR="009C2687" w:rsidRDefault="004D7914">
            <w:pPr>
              <w:pStyle w:val="a4"/>
              <w:jc w:val="both"/>
            </w:pPr>
            <w:r>
              <w:t>психологии, грамотное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jc w:val="both"/>
            </w:pPr>
            <w:r>
              <w:t>Наблюдение и</w:t>
            </w:r>
            <w:r>
              <w:t xml:space="preserve"> оценка деятельности обучающегося в процессе</w:t>
            </w:r>
          </w:p>
        </w:tc>
      </w:tr>
    </w:tbl>
    <w:p w:rsidR="009C2687" w:rsidRDefault="004D7914">
      <w:pPr>
        <w:spacing w:line="1" w:lineRule="exact"/>
      </w:pPr>
      <w:r>
        <w:br w:type="page"/>
      </w:r>
    </w:p>
    <w:p w:rsidR="009C2687" w:rsidRDefault="009C2687">
      <w:pPr>
        <w:spacing w:after="219" w:line="1" w:lineRule="exact"/>
      </w:pPr>
    </w:p>
    <w:p w:rsidR="009C2687" w:rsidRDefault="009C268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2981"/>
        <w:gridCol w:w="3125"/>
      </w:tblGrid>
      <w:tr w:rsidR="009C2687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tabs>
                <w:tab w:val="left" w:pos="1430"/>
              </w:tabs>
            </w:pPr>
            <w:r>
              <w:t>в</w:t>
            </w:r>
            <w:r>
              <w:tab/>
              <w:t>педагогической</w:t>
            </w:r>
          </w:p>
          <w:p w:rsidR="009C2687" w:rsidRDefault="004D7914">
            <w:pPr>
              <w:pStyle w:val="a4"/>
            </w:pPr>
            <w:r>
              <w:t>деятельности (У 3);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tabs>
                <w:tab w:val="left" w:pos="1632"/>
              </w:tabs>
              <w:jc w:val="both"/>
            </w:pPr>
            <w:r>
              <w:t>выстраивание отношений с</w:t>
            </w:r>
            <w:r>
              <w:tab/>
            </w:r>
            <w:r>
              <w:t>коллегами,</w:t>
            </w:r>
          </w:p>
          <w:p w:rsidR="009C2687" w:rsidRDefault="004D7914">
            <w:pPr>
              <w:pStyle w:val="a4"/>
              <w:jc w:val="both"/>
            </w:pPr>
            <w:r>
              <w:t>обучающимися и их родителями.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tabs>
                <w:tab w:val="left" w:pos="1738"/>
              </w:tabs>
              <w:jc w:val="both"/>
            </w:pPr>
            <w:r>
              <w:t>освоения</w:t>
            </w:r>
            <w:r>
              <w:tab/>
              <w:t>программы</w:t>
            </w:r>
          </w:p>
          <w:p w:rsidR="009C2687" w:rsidRDefault="004D7914">
            <w:pPr>
              <w:pStyle w:val="a4"/>
              <w:jc w:val="both"/>
            </w:pPr>
            <w:r>
              <w:t>учебной дисциплины на практических занятиях, при выполнении</w:t>
            </w:r>
          </w:p>
          <w:p w:rsidR="009C2687" w:rsidRDefault="004D7914">
            <w:pPr>
              <w:pStyle w:val="a4"/>
              <w:jc w:val="both"/>
            </w:pPr>
            <w:r>
              <w:t>самостоятельной работы.</w:t>
            </w:r>
          </w:p>
          <w:p w:rsidR="009C2687" w:rsidRDefault="004D7914">
            <w:pPr>
              <w:pStyle w:val="a4"/>
              <w:tabs>
                <w:tab w:val="left" w:pos="2150"/>
              </w:tabs>
              <w:jc w:val="both"/>
            </w:pPr>
            <w:r>
              <w:t>Контрольная</w:t>
            </w:r>
            <w:r>
              <w:tab/>
              <w:t>работа,</w:t>
            </w:r>
          </w:p>
          <w:p w:rsidR="009C2687" w:rsidRDefault="004D7914">
            <w:pPr>
              <w:pStyle w:val="a4"/>
              <w:jc w:val="both"/>
            </w:pPr>
            <w:r>
              <w:t>дифференцированный зачёт, экзамен.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tabs>
                <w:tab w:val="left" w:pos="1411"/>
              </w:tabs>
            </w:pPr>
            <w:r>
              <w:t>-</w:t>
            </w:r>
            <w:r>
              <w:tab/>
              <w:t>организовывать</w:t>
            </w:r>
          </w:p>
          <w:p w:rsidR="009C2687" w:rsidRDefault="004D7914">
            <w:pPr>
              <w:pStyle w:val="a4"/>
            </w:pPr>
            <w:r>
              <w:t>индивидуальную художественно-творческую</w:t>
            </w:r>
            <w:r>
              <w:t xml:space="preserve"> работу с детьми с учетом возрастных и личностных особенностей (У 4);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tabs>
                <w:tab w:val="left" w:pos="1546"/>
              </w:tabs>
              <w:jc w:val="both"/>
            </w:pPr>
            <w:r>
              <w:t>Владение знаниями из области</w:t>
            </w:r>
            <w:r>
              <w:tab/>
              <w:t>педагогики,</w:t>
            </w:r>
          </w:p>
          <w:p w:rsidR="009C2687" w:rsidRDefault="004D7914">
            <w:pPr>
              <w:pStyle w:val="a4"/>
              <w:tabs>
                <w:tab w:val="left" w:pos="1958"/>
              </w:tabs>
              <w:jc w:val="both"/>
            </w:pPr>
            <w:r>
              <w:t>психологии,</w:t>
            </w:r>
            <w:r>
              <w:tab/>
              <w:t>учебно</w:t>
            </w:r>
            <w:r>
              <w:softHyphen/>
            </w:r>
          </w:p>
          <w:p w:rsidR="009C2687" w:rsidRDefault="004D7914">
            <w:pPr>
              <w:pStyle w:val="a4"/>
              <w:tabs>
                <w:tab w:val="left" w:pos="2635"/>
              </w:tabs>
              <w:jc w:val="both"/>
            </w:pPr>
            <w:r>
              <w:t>педагогическим репертуаром, понимание необходимости творческого</w:t>
            </w:r>
            <w:r>
              <w:tab/>
              <w:t>и</w:t>
            </w:r>
          </w:p>
          <w:p w:rsidR="009C2687" w:rsidRDefault="004D7914">
            <w:pPr>
              <w:pStyle w:val="a4"/>
              <w:jc w:val="both"/>
            </w:pPr>
            <w:r>
              <w:t>индивидуального подхода к каждому ребёнку.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tabs>
                <w:tab w:val="right" w:pos="2894"/>
              </w:tabs>
              <w:jc w:val="both"/>
            </w:pPr>
            <w:r>
              <w:t xml:space="preserve">Наблюдение и </w:t>
            </w:r>
            <w:r>
              <w:t>оценка деятельности обучающегося в процессе освоения</w:t>
            </w:r>
            <w:r>
              <w:tab/>
              <w:t>программы</w:t>
            </w:r>
          </w:p>
          <w:p w:rsidR="009C2687" w:rsidRDefault="004D7914">
            <w:pPr>
              <w:pStyle w:val="a4"/>
              <w:tabs>
                <w:tab w:val="right" w:pos="2885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9C2687" w:rsidRDefault="004D7914">
            <w:pPr>
              <w:pStyle w:val="a4"/>
            </w:pPr>
            <w:r>
              <w:t>дифференцированный зачёт, экзамен.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tabs>
                <w:tab w:val="left" w:pos="1536"/>
                <w:tab w:val="left" w:pos="2323"/>
              </w:tabs>
            </w:pPr>
            <w:r>
              <w:t>- организовывать обучение учащихся на инструменте или</w:t>
            </w:r>
            <w:r>
              <w:t xml:space="preserve"> вокалу с учетом их возраста</w:t>
            </w:r>
            <w:r>
              <w:tab/>
              <w:t>и</w:t>
            </w:r>
            <w:r>
              <w:tab/>
              <w:t>уровня</w:t>
            </w:r>
          </w:p>
          <w:p w:rsidR="009C2687" w:rsidRDefault="004D7914">
            <w:pPr>
              <w:pStyle w:val="a4"/>
              <w:jc w:val="both"/>
            </w:pPr>
            <w:r>
              <w:t>подготовки (У 5) ;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both"/>
            </w:pPr>
            <w:r>
              <w:t>Владение методиками организации и проведения занятий с учетом уровня подготовки и возраста обучающихся.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9C2687" w:rsidRDefault="004D7914">
            <w:pPr>
              <w:pStyle w:val="a4"/>
              <w:tabs>
                <w:tab w:val="right" w:pos="2885"/>
              </w:tabs>
              <w:jc w:val="both"/>
            </w:pPr>
            <w:r>
              <w:t xml:space="preserve">учебной дисциплины </w:t>
            </w:r>
            <w:r>
              <w:t>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9C2687" w:rsidRDefault="004D7914">
            <w:pPr>
              <w:pStyle w:val="a4"/>
            </w:pPr>
            <w:r>
              <w:t>дифференцированный зачёт, экзамен.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both"/>
            </w:pPr>
            <w:r>
              <w:t>- пользоваться специальной литературой (У 6).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tabs>
                <w:tab w:val="left" w:pos="1925"/>
              </w:tabs>
              <w:jc w:val="both"/>
            </w:pPr>
            <w:r>
              <w:t>Обладание информацией об учебно-методическом репертуаре,</w:t>
            </w:r>
            <w:r>
              <w:tab/>
              <w:t>наличие</w:t>
            </w:r>
          </w:p>
          <w:p w:rsidR="009C2687" w:rsidRDefault="004D7914">
            <w:pPr>
              <w:pStyle w:val="a4"/>
              <w:tabs>
                <w:tab w:val="left" w:pos="1478"/>
              </w:tabs>
              <w:jc w:val="both"/>
            </w:pPr>
            <w:r>
              <w:t xml:space="preserve">навыков его подбора для </w:t>
            </w:r>
            <w:r>
              <w:t>каждого</w:t>
            </w:r>
            <w:r>
              <w:tab/>
              <w:t>конкретного</w:t>
            </w:r>
          </w:p>
          <w:p w:rsidR="009C2687" w:rsidRDefault="004D7914">
            <w:pPr>
              <w:pStyle w:val="a4"/>
              <w:jc w:val="both"/>
            </w:pPr>
            <w:r>
              <w:t>ребёнка.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9C2687" w:rsidRDefault="004D7914">
            <w:pPr>
              <w:pStyle w:val="a4"/>
              <w:tabs>
                <w:tab w:val="right" w:pos="2885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9C2687" w:rsidRDefault="004D7914">
            <w:pPr>
              <w:pStyle w:val="a4"/>
            </w:pPr>
            <w:r>
              <w:t>дифференцированный зачёт, экзамен.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both"/>
            </w:pPr>
            <w:r>
              <w:t>Знать:</w:t>
            </w:r>
          </w:p>
          <w:p w:rsidR="009C2687" w:rsidRDefault="004D7914">
            <w:pPr>
              <w:pStyle w:val="a4"/>
              <w:tabs>
                <w:tab w:val="left" w:pos="912"/>
                <w:tab w:val="left" w:pos="2899"/>
              </w:tabs>
              <w:jc w:val="both"/>
            </w:pPr>
            <w:r>
              <w:t>-</w:t>
            </w:r>
            <w:r>
              <w:tab/>
            </w:r>
            <w:r>
              <w:t>творческие</w:t>
            </w:r>
            <w:r>
              <w:tab/>
              <w:t>и</w:t>
            </w:r>
          </w:p>
          <w:p w:rsidR="009C2687" w:rsidRDefault="004D7914">
            <w:pPr>
              <w:pStyle w:val="a4"/>
              <w:jc w:val="both"/>
            </w:pPr>
            <w:r>
              <w:t>педагогические школы (З 1);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tabs>
                <w:tab w:val="right" w:pos="2755"/>
              </w:tabs>
              <w:jc w:val="both"/>
            </w:pPr>
            <w:r>
              <w:t>Наличие информации о наиболее</w:t>
            </w:r>
            <w:r>
              <w:tab/>
              <w:t>значимых</w:t>
            </w:r>
          </w:p>
          <w:p w:rsidR="009C2687" w:rsidRDefault="004D7914">
            <w:pPr>
              <w:pStyle w:val="a4"/>
              <w:tabs>
                <w:tab w:val="right" w:pos="2746"/>
              </w:tabs>
              <w:jc w:val="both"/>
            </w:pPr>
            <w:r>
              <w:t>исполнителях и педагогах в области эстрадно</w:t>
            </w:r>
            <w:r>
              <w:softHyphen/>
              <w:t>джазового</w:t>
            </w:r>
            <w:r>
              <w:tab/>
              <w:t>искусства,</w:t>
            </w:r>
          </w:p>
          <w:p w:rsidR="009C2687" w:rsidRDefault="004D7914">
            <w:pPr>
              <w:pStyle w:val="a4"/>
              <w:tabs>
                <w:tab w:val="right" w:pos="2755"/>
              </w:tabs>
              <w:jc w:val="both"/>
            </w:pPr>
            <w:r>
              <w:t>использование</w:t>
            </w:r>
            <w:r>
              <w:tab/>
              <w:t>их</w:t>
            </w:r>
          </w:p>
          <w:p w:rsidR="009C2687" w:rsidRDefault="004D7914">
            <w:pPr>
              <w:pStyle w:val="a4"/>
              <w:tabs>
                <w:tab w:val="right" w:pos="2750"/>
              </w:tabs>
              <w:jc w:val="both"/>
            </w:pPr>
            <w:r>
              <w:t>достижений</w:t>
            </w:r>
            <w:r>
              <w:tab/>
              <w:t>в</w:t>
            </w:r>
          </w:p>
          <w:p w:rsidR="009C2687" w:rsidRDefault="004D7914">
            <w:pPr>
              <w:pStyle w:val="a4"/>
            </w:pPr>
            <w:r>
              <w:t>образовательном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9C2687" w:rsidRDefault="004D7914">
            <w:pPr>
              <w:pStyle w:val="a4"/>
              <w:jc w:val="both"/>
            </w:pPr>
            <w:r>
              <w:t>учебной дисциплины на практических занятиях, при выполнении самостоятельной работы.</w:t>
            </w:r>
          </w:p>
        </w:tc>
      </w:tr>
    </w:tbl>
    <w:p w:rsidR="009C2687" w:rsidRDefault="004D7914">
      <w:pPr>
        <w:spacing w:line="1" w:lineRule="exact"/>
      </w:pPr>
      <w:r>
        <w:br w:type="page"/>
      </w:r>
    </w:p>
    <w:p w:rsidR="009C2687" w:rsidRDefault="009C2687">
      <w:pPr>
        <w:spacing w:after="219" w:line="1" w:lineRule="exact"/>
      </w:pPr>
    </w:p>
    <w:p w:rsidR="009C2687" w:rsidRDefault="009C268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2981"/>
        <w:gridCol w:w="3125"/>
      </w:tblGrid>
      <w:tr w:rsidR="009C268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процессе.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tabs>
                <w:tab w:val="left" w:pos="2150"/>
              </w:tabs>
            </w:pPr>
            <w:r>
              <w:t>Контрольная</w:t>
            </w:r>
            <w:r>
              <w:tab/>
              <w:t>работа,</w:t>
            </w:r>
          </w:p>
          <w:p w:rsidR="009C2687" w:rsidRDefault="004D7914">
            <w:pPr>
              <w:pStyle w:val="a4"/>
            </w:pPr>
            <w:r>
              <w:t>дифференцированный зачёт, экзамен.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tabs>
                <w:tab w:val="left" w:pos="2174"/>
              </w:tabs>
            </w:pPr>
            <w:r>
              <w:t>- наиболее известные методические</w:t>
            </w:r>
            <w:r>
              <w:tab/>
              <w:t>системы</w:t>
            </w:r>
          </w:p>
          <w:p w:rsidR="009C2687" w:rsidRDefault="004D7914">
            <w:pPr>
              <w:pStyle w:val="a4"/>
              <w:tabs>
                <w:tab w:val="left" w:pos="1646"/>
                <w:tab w:val="left" w:pos="2798"/>
              </w:tabs>
            </w:pPr>
            <w:r>
              <w:t>обучения</w:t>
            </w:r>
            <w:r>
              <w:tab/>
              <w:t>игре</w:t>
            </w:r>
            <w:r>
              <w:tab/>
              <w:t>на</w:t>
            </w:r>
          </w:p>
          <w:p w:rsidR="009C2687" w:rsidRDefault="004D7914">
            <w:pPr>
              <w:pStyle w:val="a4"/>
            </w:pPr>
            <w:r>
              <w:t>инструменте, вокальному пению (отечественные и зарубежные) (З 2);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jc w:val="both"/>
            </w:pPr>
            <w:r>
              <w:t xml:space="preserve">Владение методиками организации и проведения занятий с учетом уровня </w:t>
            </w:r>
            <w:r>
              <w:t>подготовки и возраста обучающихся.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9C2687" w:rsidRDefault="004D7914">
            <w:pPr>
              <w:pStyle w:val="a4"/>
              <w:tabs>
                <w:tab w:val="right" w:pos="2885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9C2687" w:rsidRDefault="004D7914">
            <w:pPr>
              <w:pStyle w:val="a4"/>
            </w:pPr>
            <w:r>
              <w:t>дифференцированный зачёт, экзамен.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tabs>
                <w:tab w:val="left" w:pos="1723"/>
              </w:tabs>
            </w:pPr>
            <w:r>
              <w:t>-</w:t>
            </w:r>
            <w:r>
              <w:tab/>
            </w:r>
            <w:r>
              <w:t>музыкально</w:t>
            </w:r>
            <w:r>
              <w:softHyphen/>
            </w:r>
          </w:p>
          <w:p w:rsidR="009C2687" w:rsidRDefault="004D7914">
            <w:pPr>
              <w:pStyle w:val="a4"/>
            </w:pPr>
            <w:r>
              <w:t>педагогический репертуар в образовательных организациях дополнительного образования детей (детских школах искусств по видам искусств) (З 3) ;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tabs>
                <w:tab w:val="right" w:pos="2750"/>
              </w:tabs>
              <w:jc w:val="both"/>
            </w:pPr>
            <w:r>
              <w:t>Обладание информацией о музыкальных произведениях, соответствующих различным возрастным категориям</w:t>
            </w:r>
            <w:r>
              <w:tab/>
              <w:t>дет</w:t>
            </w:r>
            <w:r>
              <w:t>ей,</w:t>
            </w:r>
          </w:p>
          <w:p w:rsidR="009C2687" w:rsidRDefault="004D7914">
            <w:pPr>
              <w:pStyle w:val="a4"/>
              <w:jc w:val="both"/>
            </w:pPr>
            <w:r>
              <w:t>использование в учебном процессе необходимых методических пособий.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9C2687" w:rsidRDefault="004D7914">
            <w:pPr>
              <w:pStyle w:val="a4"/>
              <w:tabs>
                <w:tab w:val="right" w:pos="2885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9C2687" w:rsidRDefault="004D7914">
            <w:pPr>
              <w:pStyle w:val="a4"/>
            </w:pPr>
            <w:r>
              <w:t>диффе</w:t>
            </w:r>
            <w:r>
              <w:t>ренцированный зачёт, экзамен.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tabs>
                <w:tab w:val="left" w:pos="1046"/>
              </w:tabs>
            </w:pPr>
            <w:r>
              <w:t>-</w:t>
            </w:r>
            <w:r>
              <w:tab/>
              <w:t>профессиональную</w:t>
            </w:r>
          </w:p>
          <w:p w:rsidR="009C2687" w:rsidRDefault="004D7914">
            <w:pPr>
              <w:pStyle w:val="a4"/>
            </w:pPr>
            <w:r>
              <w:t>терминологию (З 4);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tabs>
                <w:tab w:val="left" w:pos="1795"/>
              </w:tabs>
              <w:jc w:val="both"/>
            </w:pPr>
            <w:r>
              <w:t>Грамотное применение в образовательном процессе основных музыкальных терминов,</w:t>
            </w:r>
            <w:r>
              <w:tab/>
              <w:t>владение</w:t>
            </w:r>
          </w:p>
          <w:p w:rsidR="009C2687" w:rsidRDefault="004D7914">
            <w:pPr>
              <w:pStyle w:val="a4"/>
              <w:tabs>
                <w:tab w:val="left" w:pos="1795"/>
              </w:tabs>
              <w:jc w:val="both"/>
            </w:pPr>
            <w:r>
              <w:t>навыками</w:t>
            </w:r>
            <w:r>
              <w:tab/>
              <w:t>анализа</w:t>
            </w:r>
          </w:p>
          <w:p w:rsidR="009C2687" w:rsidRDefault="004D7914">
            <w:pPr>
              <w:pStyle w:val="a4"/>
              <w:jc w:val="both"/>
            </w:pPr>
            <w:r>
              <w:t>произведений учебного репертуара.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</w:t>
            </w:r>
            <w:r>
              <w:t xml:space="preserve"> процессе освоения</w:t>
            </w:r>
            <w:r>
              <w:tab/>
              <w:t>программы</w:t>
            </w:r>
          </w:p>
          <w:p w:rsidR="009C2687" w:rsidRDefault="004D7914">
            <w:pPr>
              <w:pStyle w:val="a4"/>
              <w:tabs>
                <w:tab w:val="right" w:pos="2885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9C2687" w:rsidRDefault="004D7914">
            <w:pPr>
              <w:pStyle w:val="a4"/>
            </w:pPr>
            <w:r>
              <w:t>дифференцированный зачёт, экзамен.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- психолого-педагогические особенности работы с детьми дошкольного и школьного возраста</w:t>
            </w:r>
            <w:r>
              <w:t xml:space="preserve"> (З 5);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tabs>
                <w:tab w:val="right" w:pos="2741"/>
              </w:tabs>
              <w:jc w:val="both"/>
            </w:pPr>
            <w:r>
              <w:t>Владение знаниями из области</w:t>
            </w:r>
            <w:r>
              <w:tab/>
              <w:t>педагогики,</w:t>
            </w:r>
          </w:p>
          <w:p w:rsidR="009C2687" w:rsidRDefault="004D7914">
            <w:pPr>
              <w:pStyle w:val="a4"/>
              <w:tabs>
                <w:tab w:val="right" w:pos="2750"/>
              </w:tabs>
              <w:jc w:val="both"/>
            </w:pPr>
            <w:r>
              <w:t>психологии, понимание особенностей</w:t>
            </w:r>
            <w:r>
              <w:tab/>
              <w:t>детей</w:t>
            </w:r>
          </w:p>
          <w:p w:rsidR="009C2687" w:rsidRDefault="004D7914">
            <w:pPr>
              <w:pStyle w:val="a4"/>
              <w:jc w:val="both"/>
            </w:pPr>
            <w:r>
              <w:t>различных возрастных групп.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9C2687" w:rsidRDefault="004D7914">
            <w:pPr>
              <w:pStyle w:val="a4"/>
              <w:tabs>
                <w:tab w:val="right" w:pos="2885"/>
              </w:tabs>
              <w:jc w:val="both"/>
            </w:pPr>
            <w:r>
              <w:t xml:space="preserve">учебной дисциплины на практических занятиях, при выполнении </w:t>
            </w:r>
            <w:r>
              <w:t>самостоятельной работы. Контрольная</w:t>
            </w:r>
            <w:r>
              <w:tab/>
              <w:t>работа,</w:t>
            </w:r>
          </w:p>
          <w:p w:rsidR="009C2687" w:rsidRDefault="004D7914">
            <w:pPr>
              <w:pStyle w:val="a4"/>
            </w:pPr>
            <w:r>
              <w:t>дифференцированный зачёт, экзамен.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tabs>
                <w:tab w:val="left" w:pos="1646"/>
                <w:tab w:val="left" w:pos="2798"/>
              </w:tabs>
            </w:pPr>
            <w:r>
              <w:t>- современные методики обучения</w:t>
            </w:r>
            <w:r>
              <w:tab/>
              <w:t>игре</w:t>
            </w:r>
            <w:r>
              <w:tab/>
              <w:t>на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tabs>
                <w:tab w:val="left" w:pos="1522"/>
              </w:tabs>
              <w:jc w:val="both"/>
            </w:pPr>
            <w:r>
              <w:t>Владение</w:t>
            </w:r>
            <w:r>
              <w:tab/>
              <w:t>методиками</w:t>
            </w:r>
          </w:p>
          <w:p w:rsidR="009C2687" w:rsidRDefault="004D7914">
            <w:pPr>
              <w:pStyle w:val="a4"/>
              <w:jc w:val="both"/>
            </w:pPr>
            <w:r>
              <w:t>организации и проведения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</w:pPr>
            <w:r>
              <w:t>Наблюдение и оценка деятельности</w:t>
            </w:r>
          </w:p>
        </w:tc>
      </w:tr>
    </w:tbl>
    <w:p w:rsidR="009C2687" w:rsidRDefault="004D7914">
      <w:pPr>
        <w:spacing w:line="1" w:lineRule="exact"/>
      </w:pPr>
      <w:r>
        <w:br w:type="page"/>
      </w:r>
    </w:p>
    <w:p w:rsidR="009C2687" w:rsidRDefault="009C2687">
      <w:pPr>
        <w:spacing w:after="219" w:line="1" w:lineRule="exact"/>
      </w:pPr>
    </w:p>
    <w:p w:rsidR="009C2687" w:rsidRDefault="009C268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2981"/>
        <w:gridCol w:w="3125"/>
      </w:tblGrid>
      <w:tr w:rsidR="009C2687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инструменте (пению) детей разного возраста (З 6);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занятий с учетом уровня подготовки и возраста обучающихся.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tabs>
                <w:tab w:val="left" w:pos="1738"/>
              </w:tabs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9C2687" w:rsidRDefault="004D7914">
            <w:pPr>
              <w:pStyle w:val="a4"/>
              <w:tabs>
                <w:tab w:val="left" w:pos="2155"/>
              </w:tabs>
              <w:jc w:val="both"/>
            </w:pPr>
            <w:r>
              <w:t xml:space="preserve">учебной </w:t>
            </w:r>
            <w:r>
              <w:t>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9C2687" w:rsidRDefault="004D7914">
            <w:pPr>
              <w:pStyle w:val="a4"/>
            </w:pPr>
            <w:r>
              <w:t>дифференцированный зачёт, экзамен.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tabs>
                <w:tab w:val="left" w:pos="2928"/>
              </w:tabs>
            </w:pPr>
            <w:r>
              <w:t>- порядок ведения учебной документации</w:t>
            </w:r>
            <w:r>
              <w:tab/>
              <w:t>в</w:t>
            </w:r>
          </w:p>
          <w:p w:rsidR="009C2687" w:rsidRDefault="004D7914">
            <w:pPr>
              <w:pStyle w:val="a4"/>
              <w:tabs>
                <w:tab w:val="left" w:pos="2914"/>
              </w:tabs>
            </w:pPr>
            <w:r>
              <w:t>организациях дополнительного образования, общеобразовательных организациях</w:t>
            </w:r>
            <w:r>
              <w:tab/>
              <w:t>и</w:t>
            </w:r>
          </w:p>
          <w:p w:rsidR="009C2687" w:rsidRDefault="004D7914">
            <w:pPr>
              <w:pStyle w:val="a4"/>
            </w:pPr>
            <w:r>
              <w:t>профессиональных образовательных организациях (З 7);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tabs>
                <w:tab w:val="left" w:pos="1910"/>
              </w:tabs>
            </w:pPr>
            <w:r>
              <w:t>Владение информацией об основных видах и формах основной</w:t>
            </w:r>
            <w:r>
              <w:tab/>
              <w:t>учебной</w:t>
            </w:r>
          </w:p>
          <w:p w:rsidR="009C2687" w:rsidRDefault="004D7914">
            <w:pPr>
              <w:pStyle w:val="a4"/>
            </w:pPr>
            <w:r>
              <w:t>документации, наличие навыков применения её в образовательном процессе.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</w:r>
            <w:r>
              <w:t>программы</w:t>
            </w:r>
          </w:p>
          <w:p w:rsidR="009C2687" w:rsidRDefault="004D7914">
            <w:pPr>
              <w:pStyle w:val="a4"/>
              <w:tabs>
                <w:tab w:val="right" w:pos="2885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9C2687" w:rsidRDefault="004D7914">
            <w:pPr>
              <w:pStyle w:val="a4"/>
            </w:pPr>
            <w:r>
              <w:t>дифференцированный зачёт, экзамен.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- требования к личности педагога (З 8) ;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tabs>
                <w:tab w:val="right" w:pos="2741"/>
              </w:tabs>
            </w:pPr>
            <w:r>
              <w:t>Владение знаниями из области</w:t>
            </w:r>
            <w:r>
              <w:tab/>
              <w:t>педагогики,</w:t>
            </w:r>
          </w:p>
          <w:p w:rsidR="009C2687" w:rsidRDefault="004D7914">
            <w:pPr>
              <w:pStyle w:val="a4"/>
              <w:tabs>
                <w:tab w:val="right" w:pos="2750"/>
              </w:tabs>
            </w:pPr>
            <w:r>
              <w:t>психологии,</w:t>
            </w:r>
            <w:r>
              <w:tab/>
              <w:t>понимание</w:t>
            </w:r>
          </w:p>
          <w:p w:rsidR="009C2687" w:rsidRDefault="004D7914">
            <w:pPr>
              <w:pStyle w:val="a4"/>
              <w:tabs>
                <w:tab w:val="right" w:pos="2750"/>
              </w:tabs>
            </w:pPr>
            <w:r>
              <w:t>значимости</w:t>
            </w:r>
            <w:r>
              <w:tab/>
              <w:t>личности</w:t>
            </w:r>
          </w:p>
          <w:p w:rsidR="009C2687" w:rsidRDefault="004D7914">
            <w:pPr>
              <w:pStyle w:val="a4"/>
              <w:tabs>
                <w:tab w:val="right" w:pos="2750"/>
              </w:tabs>
            </w:pPr>
            <w:r>
              <w:t>педагога</w:t>
            </w:r>
            <w:r>
              <w:tab/>
              <w:t>в</w:t>
            </w:r>
          </w:p>
          <w:p w:rsidR="009C2687" w:rsidRDefault="004D7914">
            <w:pPr>
              <w:pStyle w:val="a4"/>
            </w:pPr>
            <w:r>
              <w:t>образовательном процессе.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9C2687" w:rsidRDefault="004D7914">
            <w:pPr>
              <w:pStyle w:val="a4"/>
              <w:tabs>
                <w:tab w:val="right" w:pos="2885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9C2687" w:rsidRDefault="004D7914">
            <w:pPr>
              <w:pStyle w:val="a4"/>
            </w:pPr>
            <w:r>
              <w:t xml:space="preserve">дифференцированный </w:t>
            </w:r>
            <w:r>
              <w:t>зачёт, экзамен.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</w:pPr>
            <w:r>
              <w:t>- основы теории воспитания и образования (З 9).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2687" w:rsidRDefault="004D7914">
            <w:pPr>
              <w:pStyle w:val="a4"/>
              <w:tabs>
                <w:tab w:val="left" w:pos="1637"/>
              </w:tabs>
              <w:ind w:firstLine="300"/>
              <w:jc w:val="both"/>
            </w:pPr>
            <w:r>
              <w:t>Применение знаний, полученных в процессе изучения</w:t>
            </w:r>
            <w:r>
              <w:tab/>
              <w:t>дисциплин</w:t>
            </w:r>
          </w:p>
          <w:p w:rsidR="009C2687" w:rsidRDefault="004D7914">
            <w:pPr>
              <w:pStyle w:val="a4"/>
              <w:tabs>
                <w:tab w:val="left" w:pos="2630"/>
              </w:tabs>
            </w:pPr>
            <w:r>
              <w:t>профессиональных модулей «Педагогическая деятельность»</w:t>
            </w:r>
            <w:r>
              <w:tab/>
              <w:t>и</w:t>
            </w:r>
          </w:p>
          <w:p w:rsidR="009C2687" w:rsidRDefault="004D7914">
            <w:pPr>
              <w:pStyle w:val="a4"/>
              <w:tabs>
                <w:tab w:val="left" w:pos="2630"/>
              </w:tabs>
            </w:pPr>
            <w:r>
              <w:t>«Музыкально</w:t>
            </w:r>
            <w:r>
              <w:softHyphen/>
              <w:t>исполнительская деятельность», специальных</w:t>
            </w:r>
            <w:r>
              <w:tab/>
              <w:t>и</w:t>
            </w:r>
          </w:p>
          <w:p w:rsidR="009C2687" w:rsidRDefault="004D7914">
            <w:pPr>
              <w:pStyle w:val="a4"/>
            </w:pPr>
            <w:r>
              <w:t>музыкально</w:t>
            </w:r>
            <w:r>
              <w:softHyphen/>
              <w:t>теорет</w:t>
            </w:r>
            <w:r>
              <w:t>ических дисциплин в практической работе.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4D7914">
            <w:pPr>
              <w:pStyle w:val="a4"/>
              <w:tabs>
                <w:tab w:val="right" w:pos="2894"/>
              </w:tabs>
              <w:jc w:val="both"/>
            </w:pPr>
            <w:r>
              <w:t>Наблюдение и оценка деятельности обучающегося в процессе освоения</w:t>
            </w:r>
            <w:r>
              <w:tab/>
              <w:t>программы</w:t>
            </w:r>
          </w:p>
          <w:p w:rsidR="009C2687" w:rsidRDefault="004D7914">
            <w:pPr>
              <w:pStyle w:val="a4"/>
              <w:tabs>
                <w:tab w:val="right" w:pos="2885"/>
              </w:tabs>
              <w:jc w:val="both"/>
            </w:pPr>
            <w:r>
              <w:t>учебной дисциплины на практических занятиях, при выполнении самостоятельной работы. Контрольная</w:t>
            </w:r>
            <w:r>
              <w:tab/>
              <w:t>работа,</w:t>
            </w:r>
          </w:p>
          <w:p w:rsidR="009C2687" w:rsidRDefault="004D7914">
            <w:pPr>
              <w:pStyle w:val="a4"/>
            </w:pPr>
            <w:r>
              <w:t>дифференцированный зачёт, экзамен.</w:t>
            </w:r>
          </w:p>
        </w:tc>
      </w:tr>
    </w:tbl>
    <w:p w:rsidR="009C2687" w:rsidRDefault="004D7914">
      <w:pPr>
        <w:spacing w:line="1" w:lineRule="exact"/>
      </w:pPr>
      <w:r>
        <w:br w:type="page"/>
      </w:r>
    </w:p>
    <w:p w:rsidR="009C2687" w:rsidRDefault="009C2687">
      <w:pPr>
        <w:pStyle w:val="40"/>
        <w:spacing w:after="220" w:line="480" w:lineRule="auto"/>
        <w:ind w:firstLine="320"/>
        <w:rPr>
          <w:sz w:val="22"/>
          <w:szCs w:val="22"/>
        </w:rPr>
        <w:sectPr w:rsidR="009C2687">
          <w:footerReference w:type="even" r:id="rId32"/>
          <w:footerReference w:type="default" r:id="rId33"/>
          <w:type w:val="continuous"/>
          <w:pgSz w:w="11900" w:h="16840"/>
          <w:pgMar w:top="264" w:right="787" w:bottom="1150" w:left="1623" w:header="0" w:footer="3" w:gutter="0"/>
          <w:cols w:space="720"/>
          <w:noEndnote/>
          <w:docGrid w:linePitch="360"/>
        </w:sectPr>
      </w:pPr>
    </w:p>
    <w:p w:rsidR="009C2687" w:rsidRDefault="009C2687">
      <w:pPr>
        <w:spacing w:after="199" w:line="1" w:lineRule="exact"/>
      </w:pPr>
      <w:bookmarkStart w:id="4" w:name="_GoBack"/>
      <w:bookmarkEnd w:id="4"/>
    </w:p>
    <w:p w:rsidR="009C2687" w:rsidRDefault="004D7914">
      <w:pPr>
        <w:pStyle w:val="40"/>
        <w:spacing w:after="36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ЛИСТ РЕГИСТРАЦИИ ИЗМЕНЕНИЙ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3235"/>
        <w:gridCol w:w="2837"/>
        <w:gridCol w:w="1272"/>
        <w:gridCol w:w="1426"/>
      </w:tblGrid>
      <w:tr w:rsidR="009C2687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9C2687" w:rsidRDefault="004D7914">
            <w:pPr>
              <w:pStyle w:val="a4"/>
              <w:spacing w:line="233" w:lineRule="auto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9C2687" w:rsidRDefault="004D7914">
            <w:pPr>
              <w:pStyle w:val="a4"/>
              <w:spacing w:line="276" w:lineRule="auto"/>
              <w:jc w:val="center"/>
            </w:pPr>
            <w:r>
              <w:rPr>
                <w:b/>
                <w:bCs/>
              </w:rPr>
              <w:t>Содержание изменения или ссылка на прилагаемый текст изменения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9C2687" w:rsidRDefault="004D7914">
            <w:pPr>
              <w:pStyle w:val="a4"/>
              <w:spacing w:line="276" w:lineRule="auto"/>
              <w:jc w:val="center"/>
            </w:pPr>
            <w:r>
              <w:rPr>
                <w:b/>
                <w:bCs/>
              </w:rPr>
              <w:t>ФИО Председателя ПЦК, реализующий (его) дисциплину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9C2687" w:rsidRDefault="004D7914">
            <w:pPr>
              <w:pStyle w:val="a4"/>
              <w:jc w:val="center"/>
            </w:pPr>
            <w:r>
              <w:rPr>
                <w:b/>
                <w:bCs/>
              </w:rPr>
              <w:t>Подпись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2687" w:rsidRDefault="004D7914">
            <w:pPr>
              <w:pStyle w:val="a4"/>
              <w:jc w:val="center"/>
            </w:pPr>
            <w:r>
              <w:rPr>
                <w:b/>
                <w:bCs/>
              </w:rPr>
              <w:t>Дата</w:t>
            </w: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  <w:tr w:rsidR="009C268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687" w:rsidRDefault="009C2687">
            <w:pPr>
              <w:rPr>
                <w:sz w:val="10"/>
                <w:szCs w:val="10"/>
              </w:rPr>
            </w:pPr>
          </w:p>
        </w:tc>
      </w:tr>
    </w:tbl>
    <w:p w:rsidR="004D7914" w:rsidRDefault="004D7914"/>
    <w:sectPr w:rsidR="004D7914">
      <w:pgSz w:w="11900" w:h="16840"/>
      <w:pgMar w:top="711" w:right="839" w:bottom="1119" w:left="16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914" w:rsidRDefault="004D7914">
      <w:r>
        <w:separator/>
      </w:r>
    </w:p>
  </w:endnote>
  <w:endnote w:type="continuationSeparator" w:id="0">
    <w:p w:rsidR="004D7914" w:rsidRDefault="004D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687" w:rsidRDefault="004D791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903605</wp:posOffset>
              </wp:positionH>
              <wp:positionV relativeFrom="page">
                <wp:posOffset>10140950</wp:posOffset>
              </wp:positionV>
              <wp:extent cx="6004560" cy="11303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456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2687" w:rsidRDefault="004D7914">
                          <w:pPr>
                            <w:pStyle w:val="20"/>
                            <w:tabs>
                              <w:tab w:val="right" w:pos="9456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B5FDC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из 39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8" type="#_x0000_t202" style="position:absolute;margin-left:71.15pt;margin-top:798.5pt;width:472.8pt;height:8.9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" filled="f" stroked="f">
              <v:textbox style="mso-fit-shape-to-text:t" inset="0,0,0,0">
                <w:txbxContent>
                  <w:p w:rsidR="009C2687" w:rsidRDefault="004D7914">
                    <w:pPr>
                      <w:pStyle w:val="20"/>
                      <w:tabs>
                        <w:tab w:val="right" w:pos="9456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B5FDC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из 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687" w:rsidRDefault="004D791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903605</wp:posOffset>
              </wp:positionH>
              <wp:positionV relativeFrom="page">
                <wp:posOffset>10140950</wp:posOffset>
              </wp:positionV>
              <wp:extent cx="6004560" cy="11303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456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2687" w:rsidRDefault="004D7914">
                          <w:pPr>
                            <w:pStyle w:val="20"/>
                            <w:tabs>
                              <w:tab w:val="right" w:pos="9456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B5FDC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из 39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9" type="#_x0000_t202" style="position:absolute;margin-left:71.15pt;margin-top:798.5pt;width:472.8pt;height:8.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" filled="f" stroked="f">
              <v:textbox style="mso-fit-shape-to-text:t" inset="0,0,0,0">
                <w:txbxContent>
                  <w:p w:rsidR="009C2687" w:rsidRDefault="004D7914">
                    <w:pPr>
                      <w:pStyle w:val="20"/>
                      <w:tabs>
                        <w:tab w:val="right" w:pos="9456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B5FDC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t xml:space="preserve"> из 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687" w:rsidRDefault="004D791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692150</wp:posOffset>
              </wp:positionH>
              <wp:positionV relativeFrom="page">
                <wp:posOffset>6913880</wp:posOffset>
              </wp:positionV>
              <wp:extent cx="9455150" cy="11303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5515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2687" w:rsidRDefault="004D7914">
                          <w:pPr>
                            <w:pStyle w:val="20"/>
                            <w:tabs>
                              <w:tab w:val="right" w:pos="14890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B5FDC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  <w:r>
                            <w:t xml:space="preserve"> из 39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" o:spid="_x0000_s1030" type="#_x0000_t202" style="position:absolute;margin-left:54.5pt;margin-top:544.4pt;width:744.5pt;height:8.9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" filled="f" stroked="f">
              <v:textbox style="mso-fit-shape-to-text:t" inset="0,0,0,0">
                <w:txbxContent>
                  <w:p w:rsidR="009C2687" w:rsidRDefault="004D7914">
                    <w:pPr>
                      <w:pStyle w:val="20"/>
                      <w:tabs>
                        <w:tab w:val="right" w:pos="14890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B5FDC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  <w:r>
                      <w:t xml:space="preserve"> из 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687" w:rsidRDefault="004D791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692150</wp:posOffset>
              </wp:positionH>
              <wp:positionV relativeFrom="page">
                <wp:posOffset>6913880</wp:posOffset>
              </wp:positionV>
              <wp:extent cx="9455150" cy="11303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5515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2687" w:rsidRDefault="004D7914">
                          <w:pPr>
                            <w:pStyle w:val="20"/>
                            <w:tabs>
                              <w:tab w:val="right" w:pos="14890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B5FDC">
                            <w:rPr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  <w:r>
                            <w:t xml:space="preserve"> из 39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31" type="#_x0000_t202" style="position:absolute;margin-left:54.5pt;margin-top:544.4pt;width:744.5pt;height:8.9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" filled="f" stroked="f">
              <v:textbox style="mso-fit-shape-to-text:t" inset="0,0,0,0">
                <w:txbxContent>
                  <w:p w:rsidR="009C2687" w:rsidRDefault="004D7914">
                    <w:pPr>
                      <w:pStyle w:val="20"/>
                      <w:tabs>
                        <w:tab w:val="right" w:pos="14890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B5FDC">
                      <w:rPr>
                        <w:noProof/>
                      </w:rPr>
                      <w:t>23</w:t>
                    </w:r>
                    <w:r>
                      <w:fldChar w:fldCharType="end"/>
                    </w:r>
                    <w:r>
                      <w:t xml:space="preserve"> из 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687" w:rsidRDefault="004D791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1086485</wp:posOffset>
              </wp:positionH>
              <wp:positionV relativeFrom="page">
                <wp:posOffset>10026650</wp:posOffset>
              </wp:positionV>
              <wp:extent cx="5928360" cy="11303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836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2687" w:rsidRDefault="004D7914">
                          <w:pPr>
                            <w:pStyle w:val="20"/>
                            <w:tabs>
                              <w:tab w:val="right" w:pos="9336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B5FDC"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  <w:r>
                            <w:t xml:space="preserve"> из 39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32" type="#_x0000_t202" style="position:absolute;margin-left:85.55pt;margin-top:789.5pt;width:466.8pt;height:8.9pt;z-index:-44040178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" filled="f" stroked="f">
              <v:textbox style="mso-fit-shape-to-text:t" inset="0,0,0,0">
                <w:txbxContent>
                  <w:p w:rsidR="009C2687" w:rsidRDefault="004D7914">
                    <w:pPr>
                      <w:pStyle w:val="20"/>
                      <w:tabs>
                        <w:tab w:val="right" w:pos="9336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B5FDC"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  <w:r>
                      <w:t xml:space="preserve"> из 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687" w:rsidRDefault="009C2687">
    <w:pPr>
      <w:spacing w:line="1" w:lineRule="exac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687" w:rsidRDefault="004D791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1086485</wp:posOffset>
              </wp:positionH>
              <wp:positionV relativeFrom="page">
                <wp:posOffset>10026650</wp:posOffset>
              </wp:positionV>
              <wp:extent cx="5928360" cy="113030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836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2687" w:rsidRDefault="004D7914">
                          <w:pPr>
                            <w:pStyle w:val="20"/>
                            <w:tabs>
                              <w:tab w:val="right" w:pos="9336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B5FDC">
                            <w:rPr>
                              <w:noProof/>
                            </w:rPr>
                            <w:t>38</w:t>
                          </w:r>
                          <w:r>
                            <w:fldChar w:fldCharType="end"/>
                          </w:r>
                          <w:r>
                            <w:t xml:space="preserve"> из 39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0" o:spid="_x0000_s1033" type="#_x0000_t202" style="position:absolute;margin-left:85.55pt;margin-top:789.5pt;width:466.8pt;height:8.9pt;z-index:-4404017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" filled="f" stroked="f">
              <v:textbox style="mso-fit-shape-to-text:t" inset="0,0,0,0">
                <w:txbxContent>
                  <w:p w:rsidR="009C2687" w:rsidRDefault="004D7914">
                    <w:pPr>
                      <w:pStyle w:val="20"/>
                      <w:tabs>
                        <w:tab w:val="right" w:pos="9336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B5FDC">
                      <w:rPr>
                        <w:noProof/>
                      </w:rPr>
                      <w:t>38</w:t>
                    </w:r>
                    <w:r>
                      <w:fldChar w:fldCharType="end"/>
                    </w:r>
                    <w:r>
                      <w:t xml:space="preserve"> из 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687" w:rsidRDefault="004D791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1086485</wp:posOffset>
              </wp:positionH>
              <wp:positionV relativeFrom="page">
                <wp:posOffset>10026650</wp:posOffset>
              </wp:positionV>
              <wp:extent cx="5928360" cy="11303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836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2687" w:rsidRDefault="004D7914">
                          <w:pPr>
                            <w:pStyle w:val="20"/>
                            <w:tabs>
                              <w:tab w:val="right" w:pos="9336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B5FDC">
                            <w:rPr>
                              <w:noProof/>
                            </w:rPr>
                            <w:t>39</w:t>
                          </w:r>
                          <w:r>
                            <w:fldChar w:fldCharType="end"/>
                          </w:r>
                          <w:r>
                            <w:t xml:space="preserve"> из 39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8" o:spid="_x0000_s1034" type="#_x0000_t202" style="position:absolute;margin-left:85.55pt;margin-top:789.5pt;width:466.8pt;height:8.9pt;z-index:-4404017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" filled="f" stroked="f">
              <v:textbox style="mso-fit-shape-to-text:t" inset="0,0,0,0">
                <w:txbxContent>
                  <w:p w:rsidR="009C2687" w:rsidRDefault="004D7914">
                    <w:pPr>
                      <w:pStyle w:val="20"/>
                      <w:tabs>
                        <w:tab w:val="right" w:pos="9336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B5FDC">
                      <w:rPr>
                        <w:noProof/>
                      </w:rPr>
                      <w:t>39</w:t>
                    </w:r>
                    <w:r>
                      <w:fldChar w:fldCharType="end"/>
                    </w:r>
                    <w:r>
                      <w:t xml:space="preserve"> из 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914" w:rsidRDefault="004D7914"/>
  </w:footnote>
  <w:footnote w:type="continuationSeparator" w:id="0">
    <w:p w:rsidR="004D7914" w:rsidRDefault="004D79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1163"/>
    <w:multiLevelType w:val="multilevel"/>
    <w:tmpl w:val="71FE9CC8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65C1A"/>
    <w:multiLevelType w:val="multilevel"/>
    <w:tmpl w:val="17E2B4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9969C5"/>
    <w:multiLevelType w:val="multilevel"/>
    <w:tmpl w:val="CDD053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D169A8"/>
    <w:multiLevelType w:val="multilevel"/>
    <w:tmpl w:val="581A4C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133797"/>
    <w:multiLevelType w:val="multilevel"/>
    <w:tmpl w:val="C73C0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504920"/>
    <w:multiLevelType w:val="multilevel"/>
    <w:tmpl w:val="48649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C3559E"/>
    <w:multiLevelType w:val="multilevel"/>
    <w:tmpl w:val="A3DE17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761E58"/>
    <w:multiLevelType w:val="multilevel"/>
    <w:tmpl w:val="B15A76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52220A"/>
    <w:multiLevelType w:val="multilevel"/>
    <w:tmpl w:val="20F835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0B7CE7"/>
    <w:multiLevelType w:val="multilevel"/>
    <w:tmpl w:val="19981A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EF29AF"/>
    <w:multiLevelType w:val="multilevel"/>
    <w:tmpl w:val="A0323078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8F239B"/>
    <w:multiLevelType w:val="multilevel"/>
    <w:tmpl w:val="4ABC7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AEB3C8A"/>
    <w:multiLevelType w:val="multilevel"/>
    <w:tmpl w:val="582C20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5D5414"/>
    <w:multiLevelType w:val="multilevel"/>
    <w:tmpl w:val="74C04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476469"/>
    <w:multiLevelType w:val="multilevel"/>
    <w:tmpl w:val="9B8AA3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8D3BBE"/>
    <w:multiLevelType w:val="multilevel"/>
    <w:tmpl w:val="33B89B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8E0369"/>
    <w:multiLevelType w:val="multilevel"/>
    <w:tmpl w:val="2564F2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8735D3"/>
    <w:multiLevelType w:val="multilevel"/>
    <w:tmpl w:val="56BE27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7"/>
  </w:num>
  <w:num w:numId="3">
    <w:abstractNumId w:val="8"/>
  </w:num>
  <w:num w:numId="4">
    <w:abstractNumId w:val="15"/>
  </w:num>
  <w:num w:numId="5">
    <w:abstractNumId w:val="16"/>
  </w:num>
  <w:num w:numId="6">
    <w:abstractNumId w:val="10"/>
  </w:num>
  <w:num w:numId="7">
    <w:abstractNumId w:val="12"/>
  </w:num>
  <w:num w:numId="8">
    <w:abstractNumId w:val="5"/>
  </w:num>
  <w:num w:numId="9">
    <w:abstractNumId w:val="2"/>
  </w:num>
  <w:num w:numId="10">
    <w:abstractNumId w:val="3"/>
  </w:num>
  <w:num w:numId="11">
    <w:abstractNumId w:val="14"/>
  </w:num>
  <w:num w:numId="12">
    <w:abstractNumId w:val="4"/>
  </w:num>
  <w:num w:numId="13">
    <w:abstractNumId w:val="11"/>
  </w:num>
  <w:num w:numId="14">
    <w:abstractNumId w:val="9"/>
  </w:num>
  <w:num w:numId="15">
    <w:abstractNumId w:val="6"/>
  </w:num>
  <w:num w:numId="16">
    <w:abstractNumId w:val="0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687"/>
    <w:rsid w:val="001B5FDC"/>
    <w:rsid w:val="004D7914"/>
    <w:rsid w:val="009C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3B4E8"/>
  <w15:docId w15:val="{69A09CD5-4AC9-4563-8CBB-680911D5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51519"/>
      <w:sz w:val="14"/>
      <w:szCs w:val="14"/>
      <w:u w:val="none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rPr>
      <w:rFonts w:ascii="Times New Roman" w:eastAsia="Times New Roman" w:hAnsi="Times New Roman" w:cs="Times New Roman"/>
      <w:i/>
      <w:iCs/>
    </w:rPr>
  </w:style>
  <w:style w:type="paragraph" w:customStyle="1" w:styleId="1">
    <w:name w:val="Основной текст1"/>
    <w:basedOn w:val="a"/>
    <w:link w:val="a7"/>
    <w:pPr>
      <w:ind w:firstLine="350"/>
    </w:pPr>
    <w:rPr>
      <w:rFonts w:ascii="Times New Roman" w:eastAsia="Times New Roman" w:hAnsi="Times New Roman" w:cs="Times New Roman"/>
    </w:rPr>
  </w:style>
  <w:style w:type="paragraph" w:customStyle="1" w:styleId="a9">
    <w:name w:val="Оглавление"/>
    <w:basedOn w:val="a"/>
    <w:link w:val="a8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pacing w:after="100" w:line="283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420"/>
      <w:ind w:firstLine="560"/>
    </w:pPr>
    <w:rPr>
      <w:rFonts w:ascii="Times New Roman" w:eastAsia="Times New Roman" w:hAnsi="Times New Roman" w:cs="Times New Roman"/>
      <w:color w:val="151519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rait.ru/bcode/536849" TargetMode="External"/><Relationship Id="rId18" Type="http://schemas.openxmlformats.org/officeDocument/2006/relationships/hyperlink" Target="https://urait.ru/bcode/539164" TargetMode="External"/><Relationship Id="rId26" Type="http://schemas.openxmlformats.org/officeDocument/2006/relationships/hyperlink" Target="http://znanium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lanbook.com/book/245477" TargetMode="External"/><Relationship Id="rId34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hyperlink" Target="https://urait.ru/bcode/538037" TargetMode="External"/><Relationship Id="rId25" Type="http://schemas.openxmlformats.org/officeDocument/2006/relationships/hyperlink" Target="https://e.lanbook.com/" TargetMode="External"/><Relationship Id="rId33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yperlink" Target="https://urait.ru/bcode/542007" TargetMode="External"/><Relationship Id="rId20" Type="http://schemas.openxmlformats.org/officeDocument/2006/relationships/hyperlink" Target="https://urait.ru/bcode/538038" TargetMode="External"/><Relationship Id="rId29" Type="http://schemas.openxmlformats.org/officeDocument/2006/relationships/hyperlink" Target="http://www.edu.ru/index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hyperlink" Target="https://urait.ru/" TargetMode="External"/><Relationship Id="rId32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219266" TargetMode="External"/><Relationship Id="rId23" Type="http://schemas.openxmlformats.org/officeDocument/2006/relationships/hyperlink" Target="http://www.iprbookshop.ru/" TargetMode="External"/><Relationship Id="rId28" Type="http://schemas.openxmlformats.org/officeDocument/2006/relationships/hyperlink" Target="https://xn--90ax2c.xn--p1ai/" TargetMode="External"/><Relationship Id="rId10" Type="http://schemas.openxmlformats.org/officeDocument/2006/relationships/footer" Target="footer4.xml"/><Relationship Id="rId19" Type="http://schemas.openxmlformats.org/officeDocument/2006/relationships/hyperlink" Target="https://e.lanbook.com/book/133819" TargetMode="External"/><Relationship Id="rId31" Type="http://schemas.openxmlformats.org/officeDocument/2006/relationships/hyperlink" Target="http://lib.ulsu.ru/MegaPro/Web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urait.ru/bcode/535189" TargetMode="External"/><Relationship Id="rId22" Type="http://schemas.openxmlformats.org/officeDocument/2006/relationships/hyperlink" Target="http://lib.ulsu.ru/MegaPro/Download/MObject/5251" TargetMode="External"/><Relationship Id="rId27" Type="http://schemas.openxmlformats.org/officeDocument/2006/relationships/hyperlink" Target="http://elibrary.ru/" TargetMode="External"/><Relationship Id="rId30" Type="http://schemas.openxmlformats.org/officeDocument/2006/relationships/hyperlink" Target="http://www.edu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10475</Words>
  <Characters>59711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bibib</dc:creator>
  <cp:lastModifiedBy>bibib</cp:lastModifiedBy>
  <cp:revision>2</cp:revision>
  <dcterms:created xsi:type="dcterms:W3CDTF">2025-04-10T14:42:00Z</dcterms:created>
  <dcterms:modified xsi:type="dcterms:W3CDTF">2025-04-10T14:42:00Z</dcterms:modified>
</cp:coreProperties>
</file>